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F8" w:rsidRPr="00923D8F" w:rsidRDefault="002C35F8" w:rsidP="00FB3615">
      <w:pPr>
        <w:widowControl w:val="0"/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8F">
        <w:rPr>
          <w:rFonts w:ascii="Times New Roman" w:hAnsi="Times New Roman" w:cs="Times New Roman"/>
          <w:b/>
          <w:sz w:val="24"/>
          <w:szCs w:val="24"/>
        </w:rPr>
        <w:t>BAB I</w:t>
      </w:r>
    </w:p>
    <w:p w:rsidR="009A3B3A" w:rsidRPr="00923D8F" w:rsidRDefault="009A3B3A" w:rsidP="00FB3615">
      <w:pPr>
        <w:widowControl w:val="0"/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8F">
        <w:rPr>
          <w:rFonts w:ascii="Times New Roman" w:hAnsi="Times New Roman" w:cs="Times New Roman"/>
          <w:b/>
          <w:bCs/>
          <w:position w:val="-1"/>
          <w:sz w:val="24"/>
          <w:szCs w:val="24"/>
        </w:rPr>
        <w:t>PENDAHULUAN</w:t>
      </w:r>
    </w:p>
    <w:p w:rsidR="009A3B3A" w:rsidRPr="001D2602" w:rsidRDefault="009A3B3A" w:rsidP="00DB79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480" w:lineRule="auto"/>
        <w:ind w:left="567"/>
        <w:jc w:val="lowKashida"/>
        <w:rPr>
          <w:rFonts w:ascii="Times New Roman" w:hAnsi="Times New Roman" w:cs="Times New Roman"/>
          <w:b/>
          <w:sz w:val="24"/>
          <w:szCs w:val="24"/>
        </w:rPr>
      </w:pPr>
      <w:r w:rsidRPr="001D2602">
        <w:rPr>
          <w:rFonts w:ascii="Times New Roman" w:hAnsi="Times New Roman" w:cs="Times New Roman"/>
          <w:b/>
          <w:bCs/>
          <w:sz w:val="24"/>
          <w:szCs w:val="24"/>
        </w:rPr>
        <w:t>Latar Bela</w:t>
      </w:r>
      <w:r w:rsidRPr="001D2602"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 w:rsidRPr="001D2602">
        <w:rPr>
          <w:rFonts w:ascii="Times New Roman" w:hAnsi="Times New Roman" w:cs="Times New Roman"/>
          <w:b/>
          <w:bCs/>
          <w:sz w:val="24"/>
          <w:szCs w:val="24"/>
        </w:rPr>
        <w:t>ang</w:t>
      </w:r>
    </w:p>
    <w:p w:rsidR="008E4291" w:rsidRDefault="00C65A40" w:rsidP="00DB79A6">
      <w:pPr>
        <w:spacing w:line="480" w:lineRule="auto"/>
        <w:ind w:left="142" w:firstLine="720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ajara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615">
        <w:rPr>
          <w:rFonts w:ascii="Times New Roman" w:hAnsi="Times New Roman" w:cs="Times New Roman"/>
          <w:sz w:val="24"/>
          <w:szCs w:val="24"/>
        </w:rPr>
        <w:t xml:space="preserve">Islam </w:t>
      </w:r>
      <w:r w:rsidRPr="00384185">
        <w:rPr>
          <w:rFonts w:ascii="Times New Roman" w:hAnsi="Times New Roman" w:cs="Times New Roman"/>
          <w:i/>
          <w:iCs/>
          <w:sz w:val="24"/>
          <w:szCs w:val="24"/>
        </w:rPr>
        <w:t xml:space="preserve">akhlak </w:t>
      </w:r>
      <w:r w:rsidR="00384185" w:rsidRPr="00384185">
        <w:rPr>
          <w:rFonts w:ascii="Times New Roman" w:hAnsi="Times New Roman" w:cs="Times New Roman"/>
          <w:i/>
          <w:iCs/>
          <w:sz w:val="24"/>
          <w:szCs w:val="24"/>
        </w:rPr>
        <w:t>al-</w:t>
      </w:r>
      <w:r w:rsidRPr="00384185">
        <w:rPr>
          <w:rFonts w:ascii="Times New Roman" w:hAnsi="Times New Roman" w:cs="Times New Roman"/>
          <w:i/>
          <w:iCs/>
          <w:sz w:val="24"/>
          <w:szCs w:val="24"/>
        </w:rPr>
        <w:t>karimah</w:t>
      </w:r>
      <w:r>
        <w:rPr>
          <w:rFonts w:ascii="Times New Roman" w:hAnsi="Times New Roman" w:cs="Times New Roman"/>
          <w:sz w:val="24"/>
          <w:szCs w:val="24"/>
        </w:rPr>
        <w:t xml:space="preserve"> adalah salah satu u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sur ya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gat pe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ya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harus diketahui da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diamalka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oleh setiap umat muslim. Begitu pe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ya perkara akhlak tersebut bahka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Rasulullah saw., se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diri me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yataka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secara tegas bahwa tujua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utama beliau diutus oleh Allah swt., adalah dalam ra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gka me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yempur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aka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akhlak ya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 w:rsidR="008E4291">
        <w:rPr>
          <w:rFonts w:ascii="Times New Roman" w:hAnsi="Times New Roman" w:cs="Times New Roman"/>
          <w:sz w:val="24"/>
          <w:szCs w:val="24"/>
        </w:rPr>
        <w:t>g mulia. Rasulullah saw., bersabda :</w:t>
      </w:r>
    </w:p>
    <w:p w:rsidR="008E4291" w:rsidRPr="00AD4BB5" w:rsidRDefault="00584A8B" w:rsidP="00644888">
      <w:pPr>
        <w:spacing w:line="360" w:lineRule="auto"/>
        <w:jc w:val="right"/>
        <w:rPr>
          <w:sz w:val="36"/>
          <w:szCs w:val="36"/>
        </w:rPr>
      </w:pPr>
      <w:r w:rsidRPr="00AD4BB5">
        <w:rPr>
          <w:rFonts w:hint="cs"/>
          <w:sz w:val="36"/>
          <w:szCs w:val="36"/>
          <w:rtl/>
        </w:rPr>
        <w:t xml:space="preserve">عن ابي هريرة رضي الله عنه قال: قال رسول الله صلئ الله عليه و سلم  </w:t>
      </w:r>
      <w:r w:rsidR="008E4291" w:rsidRPr="00AD4BB5">
        <w:rPr>
          <w:sz w:val="36"/>
          <w:szCs w:val="36"/>
          <w:rtl/>
        </w:rPr>
        <w:t>إِنَّمَا بُعِثْتُ لاُتَمِّمَ مَكَارِمَ الاَخْلَاقِ</w:t>
      </w:r>
      <w:r w:rsidRPr="00AD4BB5">
        <w:rPr>
          <w:rFonts w:hint="cs"/>
          <w:sz w:val="36"/>
          <w:szCs w:val="36"/>
          <w:rtl/>
        </w:rPr>
        <w:t xml:space="preserve"> (رواه الحكيم)</w:t>
      </w:r>
      <w:r w:rsidR="00384185" w:rsidRPr="00AD4BB5">
        <w:rPr>
          <w:rStyle w:val="FootnoteReference"/>
          <w:rFonts w:asciiTheme="majorBidi" w:hAnsiTheme="majorBidi" w:cstheme="majorBidi"/>
          <w:sz w:val="24"/>
          <w:szCs w:val="24"/>
          <w:rtl/>
        </w:rPr>
        <w:footnoteReference w:id="1"/>
      </w:r>
      <w:r w:rsidRPr="00AD4BB5">
        <w:rPr>
          <w:rFonts w:hint="cs"/>
          <w:sz w:val="36"/>
          <w:szCs w:val="36"/>
          <w:rtl/>
        </w:rPr>
        <w:t xml:space="preserve"> </w:t>
      </w:r>
    </w:p>
    <w:p w:rsidR="008E4291" w:rsidRDefault="004A0437" w:rsidP="00DB79A6">
      <w:pPr>
        <w:widowControl w:val="0"/>
        <w:autoSpaceDE w:val="0"/>
        <w:autoSpaceDN w:val="0"/>
        <w:adjustRightInd w:val="0"/>
        <w:spacing w:after="0" w:line="480" w:lineRule="auto"/>
        <w:ind w:left="142" w:right="71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</w:t>
      </w:r>
      <w:r w:rsidR="008E4291">
        <w:rPr>
          <w:rFonts w:ascii="Times New Roman" w:hAnsi="Times New Roman" w:cs="Times New Roman"/>
          <w:sz w:val="24"/>
          <w:szCs w:val="24"/>
        </w:rPr>
        <w:t>nya :</w:t>
      </w:r>
    </w:p>
    <w:p w:rsidR="008E4291" w:rsidRPr="008E4291" w:rsidRDefault="008E4291" w:rsidP="00DB79A6">
      <w:pPr>
        <w:widowControl w:val="0"/>
        <w:autoSpaceDE w:val="0"/>
        <w:autoSpaceDN w:val="0"/>
        <w:adjustRightInd w:val="0"/>
        <w:spacing w:after="0" w:line="480" w:lineRule="auto"/>
        <w:ind w:left="567" w:right="71"/>
        <w:jc w:val="lowKashida"/>
        <w:rPr>
          <w:rFonts w:asciiTheme="majorBidi" w:hAnsiTheme="majorBidi" w:cstheme="majorBidi"/>
          <w:sz w:val="28"/>
          <w:szCs w:val="28"/>
        </w:rPr>
      </w:pPr>
      <w:r w:rsidRPr="008E4291">
        <w:rPr>
          <w:rFonts w:asciiTheme="majorBidi" w:hAnsiTheme="majorBidi" w:cstheme="majorBidi"/>
          <w:sz w:val="24"/>
          <w:szCs w:val="24"/>
        </w:rPr>
        <w:t>“</w:t>
      </w:r>
      <w:r w:rsidR="00584A8B">
        <w:rPr>
          <w:rFonts w:asciiTheme="majorBidi" w:hAnsiTheme="majorBidi" w:cstheme="majorBidi"/>
          <w:sz w:val="24"/>
          <w:szCs w:val="24"/>
        </w:rPr>
        <w:t xml:space="preserve">Dari Abu Hurairah r.a berkata bahwa Rasulullah saw., bersabda </w:t>
      </w:r>
      <w:r w:rsidRPr="008E4291">
        <w:rPr>
          <w:rFonts w:asciiTheme="majorBidi" w:hAnsiTheme="majorBidi" w:cstheme="majorBidi"/>
          <w:sz w:val="24"/>
          <w:szCs w:val="24"/>
        </w:rPr>
        <w:t>Sesungguhnya aku diutus, (tiada lain, kecuali) supaya menyempurnakan akhlak yang mulia</w:t>
      </w:r>
      <w:r w:rsidR="00584A8B">
        <w:rPr>
          <w:rFonts w:asciiTheme="majorBidi" w:hAnsiTheme="majorBidi" w:cstheme="majorBidi"/>
          <w:sz w:val="24"/>
          <w:szCs w:val="24"/>
        </w:rPr>
        <w:t>. Diriwayatka</w:t>
      </w:r>
      <w:r w:rsidR="00584A8B" w:rsidRPr="008E4291">
        <w:rPr>
          <w:rFonts w:asciiTheme="majorBidi" w:hAnsiTheme="majorBidi" w:cstheme="majorBidi"/>
          <w:sz w:val="24"/>
          <w:szCs w:val="24"/>
        </w:rPr>
        <w:t>n</w:t>
      </w:r>
      <w:r w:rsidR="00584A8B">
        <w:rPr>
          <w:rFonts w:asciiTheme="majorBidi" w:hAnsiTheme="majorBidi" w:cstheme="majorBidi"/>
          <w:sz w:val="24"/>
          <w:szCs w:val="24"/>
        </w:rPr>
        <w:t xml:space="preserve"> oleh Al-Hakim</w:t>
      </w:r>
      <w:r w:rsidRPr="008E4291">
        <w:rPr>
          <w:rFonts w:asciiTheme="majorBidi" w:hAnsiTheme="majorBidi" w:cstheme="majorBidi"/>
          <w:sz w:val="24"/>
          <w:szCs w:val="24"/>
        </w:rPr>
        <w:t>”.</w:t>
      </w:r>
    </w:p>
    <w:p w:rsidR="004B70CC" w:rsidRPr="00C65A40" w:rsidRDefault="00C65A40" w:rsidP="00DB79A6">
      <w:pPr>
        <w:widowControl w:val="0"/>
        <w:autoSpaceDE w:val="0"/>
        <w:autoSpaceDN w:val="0"/>
        <w:adjustRightInd w:val="0"/>
        <w:spacing w:after="0" w:line="480" w:lineRule="auto"/>
        <w:ind w:left="142" w:right="71" w:firstLine="654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Akhlak merupaka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misi utama ke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abia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Muhammad</w:t>
      </w:r>
      <w:r w:rsidR="00E6575D">
        <w:rPr>
          <w:rFonts w:ascii="Times New Roman" w:hAnsi="Times New Roman" w:cs="Times New Roman"/>
          <w:sz w:val="24"/>
          <w:szCs w:val="24"/>
        </w:rPr>
        <w:t xml:space="preserve"> saw.</w:t>
      </w:r>
      <w:r>
        <w:rPr>
          <w:rFonts w:ascii="Times New Roman" w:hAnsi="Times New Roman" w:cs="Times New Roman"/>
          <w:sz w:val="24"/>
          <w:szCs w:val="24"/>
        </w:rPr>
        <w:t>, oleh kare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itu segala aktifitas umat </w:t>
      </w:r>
      <w:r w:rsidR="00E6575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slam dasar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ya adalah akhlak, yak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 akhlak ya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mulia.</w:t>
      </w:r>
      <w:r w:rsidR="00146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0CC" w:rsidRDefault="001468F8" w:rsidP="00DB79A6">
      <w:pPr>
        <w:widowControl w:val="0"/>
        <w:autoSpaceDE w:val="0"/>
        <w:autoSpaceDN w:val="0"/>
        <w:adjustRightInd w:val="0"/>
        <w:spacing w:after="0" w:line="480" w:lineRule="auto"/>
        <w:ind w:left="142" w:right="71" w:firstLine="654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Selai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itu dapat </w:t>
      </w:r>
      <w:r w:rsidR="00E6575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kataka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bahwa seluruh ibadah ya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jurka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dalam </w:t>
      </w:r>
      <w:r w:rsidR="00E6575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slam bertujua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tuk membe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tuk pribadi ya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berakhlak mulia.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E06BA">
        <w:rPr>
          <w:rFonts w:ascii="Times New Roman" w:hAnsi="Times New Roman" w:cs="Times New Roman"/>
          <w:spacing w:val="2"/>
          <w:sz w:val="24"/>
          <w:szCs w:val="24"/>
        </w:rPr>
        <w:t>Akhlak adalah i</w:t>
      </w:r>
      <w:r w:rsidR="00BE06BA" w:rsidRPr="00C353BE">
        <w:rPr>
          <w:rFonts w:ascii="Times New Roman" w:hAnsi="Times New Roman" w:cs="Times New Roman"/>
          <w:sz w:val="24"/>
          <w:szCs w:val="24"/>
        </w:rPr>
        <w:t>n</w:t>
      </w:r>
      <w:r w:rsidR="00BE06BA">
        <w:rPr>
          <w:rFonts w:ascii="Times New Roman" w:hAnsi="Times New Roman" w:cs="Times New Roman"/>
          <w:sz w:val="24"/>
          <w:szCs w:val="24"/>
        </w:rPr>
        <w:t>ti tasawuf sehi</w:t>
      </w:r>
      <w:r w:rsidR="00BE06BA" w:rsidRPr="00C353BE">
        <w:rPr>
          <w:rFonts w:ascii="Times New Roman" w:hAnsi="Times New Roman" w:cs="Times New Roman"/>
          <w:sz w:val="24"/>
          <w:szCs w:val="24"/>
        </w:rPr>
        <w:t>n</w:t>
      </w:r>
      <w:r w:rsidR="00BE06BA">
        <w:rPr>
          <w:rFonts w:ascii="Times New Roman" w:hAnsi="Times New Roman" w:cs="Times New Roman"/>
          <w:sz w:val="24"/>
          <w:szCs w:val="24"/>
        </w:rPr>
        <w:t>gga tidak mu</w:t>
      </w:r>
      <w:r w:rsidR="00E10558" w:rsidRPr="00923D8F">
        <w:rPr>
          <w:rFonts w:ascii="Times New Roman" w:hAnsi="Times New Roman" w:cs="Times New Roman"/>
          <w:sz w:val="24"/>
          <w:szCs w:val="24"/>
        </w:rPr>
        <w:t>n</w:t>
      </w:r>
      <w:r w:rsidR="00BE06BA">
        <w:rPr>
          <w:rFonts w:ascii="Times New Roman" w:hAnsi="Times New Roman" w:cs="Times New Roman"/>
          <w:sz w:val="24"/>
          <w:szCs w:val="24"/>
        </w:rPr>
        <w:t>gki</w:t>
      </w:r>
      <w:r w:rsidR="00E10558" w:rsidRPr="00923D8F">
        <w:rPr>
          <w:rFonts w:ascii="Times New Roman" w:hAnsi="Times New Roman" w:cs="Times New Roman"/>
          <w:sz w:val="24"/>
          <w:szCs w:val="24"/>
        </w:rPr>
        <w:t>n</w:t>
      </w:r>
      <w:r w:rsidR="00BE06BA">
        <w:rPr>
          <w:rFonts w:ascii="Times New Roman" w:hAnsi="Times New Roman" w:cs="Times New Roman"/>
          <w:sz w:val="24"/>
          <w:szCs w:val="24"/>
        </w:rPr>
        <w:t xml:space="preserve"> bicara te</w:t>
      </w:r>
      <w:r w:rsidR="00BE06BA" w:rsidRPr="00C353BE">
        <w:rPr>
          <w:rFonts w:ascii="Times New Roman" w:hAnsi="Times New Roman" w:cs="Times New Roman"/>
          <w:sz w:val="24"/>
          <w:szCs w:val="24"/>
        </w:rPr>
        <w:t>n</w:t>
      </w:r>
      <w:r w:rsidR="00BE06BA">
        <w:rPr>
          <w:rFonts w:ascii="Times New Roman" w:hAnsi="Times New Roman" w:cs="Times New Roman"/>
          <w:sz w:val="24"/>
          <w:szCs w:val="24"/>
        </w:rPr>
        <w:t>ta</w:t>
      </w:r>
      <w:r w:rsidR="00BE06BA" w:rsidRPr="00C353BE">
        <w:rPr>
          <w:rFonts w:ascii="Times New Roman" w:hAnsi="Times New Roman" w:cs="Times New Roman"/>
          <w:sz w:val="24"/>
          <w:szCs w:val="24"/>
        </w:rPr>
        <w:t>n</w:t>
      </w:r>
      <w:r w:rsidR="00BE06BA">
        <w:rPr>
          <w:rFonts w:ascii="Times New Roman" w:hAnsi="Times New Roman" w:cs="Times New Roman"/>
          <w:sz w:val="24"/>
          <w:szCs w:val="24"/>
        </w:rPr>
        <w:t>g tasawuf ta</w:t>
      </w:r>
      <w:r w:rsidR="00BE06BA" w:rsidRPr="00C353BE">
        <w:rPr>
          <w:rFonts w:ascii="Times New Roman" w:hAnsi="Times New Roman" w:cs="Times New Roman"/>
          <w:sz w:val="24"/>
          <w:szCs w:val="24"/>
        </w:rPr>
        <w:t>n</w:t>
      </w:r>
      <w:r w:rsidR="00BE06BA">
        <w:rPr>
          <w:rFonts w:ascii="Times New Roman" w:hAnsi="Times New Roman" w:cs="Times New Roman"/>
          <w:sz w:val="24"/>
          <w:szCs w:val="24"/>
        </w:rPr>
        <w:t xml:space="preserve">pa membawa </w:t>
      </w:r>
      <w:r w:rsidR="00BE06BA">
        <w:rPr>
          <w:rFonts w:ascii="Times New Roman" w:hAnsi="Times New Roman" w:cs="Times New Roman"/>
          <w:sz w:val="24"/>
          <w:szCs w:val="24"/>
        </w:rPr>
        <w:lastRenderedPageBreak/>
        <w:t>masalah akhlak.</w:t>
      </w:r>
      <w:r w:rsidR="00BE06B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BE06BA">
        <w:rPr>
          <w:rFonts w:ascii="Times New Roman" w:hAnsi="Times New Roman" w:cs="Times New Roman"/>
          <w:sz w:val="24"/>
          <w:szCs w:val="24"/>
        </w:rPr>
        <w:t xml:space="preserve"> </w:t>
      </w:r>
      <w:r w:rsidR="00E6575D">
        <w:rPr>
          <w:rFonts w:ascii="Times New Roman" w:hAnsi="Times New Roman" w:cs="Times New Roman"/>
          <w:sz w:val="24"/>
          <w:szCs w:val="24"/>
        </w:rPr>
        <w:t>Kaum muslimi</w:t>
      </w:r>
      <w:r w:rsidR="00E6575D" w:rsidRPr="00923D8F">
        <w:rPr>
          <w:rFonts w:ascii="Times New Roman" w:hAnsi="Times New Roman" w:cs="Times New Roman"/>
          <w:sz w:val="24"/>
          <w:szCs w:val="24"/>
        </w:rPr>
        <w:t>n</w:t>
      </w:r>
      <w:r w:rsidR="00E6575D">
        <w:rPr>
          <w:rFonts w:ascii="Times New Roman" w:hAnsi="Times New Roman" w:cs="Times New Roman"/>
          <w:sz w:val="24"/>
          <w:szCs w:val="24"/>
        </w:rPr>
        <w:t xml:space="preserve"> bera</w:t>
      </w:r>
      <w:r w:rsidR="00E6575D" w:rsidRPr="00923D8F">
        <w:rPr>
          <w:rFonts w:ascii="Times New Roman" w:hAnsi="Times New Roman" w:cs="Times New Roman"/>
          <w:sz w:val="24"/>
          <w:szCs w:val="24"/>
        </w:rPr>
        <w:t>n</w:t>
      </w:r>
      <w:r w:rsidR="00E6575D">
        <w:rPr>
          <w:rFonts w:ascii="Times New Roman" w:hAnsi="Times New Roman" w:cs="Times New Roman"/>
          <w:sz w:val="24"/>
          <w:szCs w:val="24"/>
        </w:rPr>
        <w:t>ggapa</w:t>
      </w:r>
      <w:r w:rsidR="00E6575D" w:rsidRPr="00923D8F">
        <w:rPr>
          <w:rFonts w:ascii="Times New Roman" w:hAnsi="Times New Roman" w:cs="Times New Roman"/>
          <w:sz w:val="24"/>
          <w:szCs w:val="24"/>
        </w:rPr>
        <w:t>n</w:t>
      </w:r>
      <w:r w:rsidR="00E6575D">
        <w:rPr>
          <w:rFonts w:ascii="Times New Roman" w:hAnsi="Times New Roman" w:cs="Times New Roman"/>
          <w:sz w:val="24"/>
          <w:szCs w:val="24"/>
        </w:rPr>
        <w:t xml:space="preserve"> bahwa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4652">
        <w:rPr>
          <w:rFonts w:ascii="Times New Roman" w:hAnsi="Times New Roman" w:cs="Times New Roman"/>
          <w:sz w:val="24"/>
          <w:szCs w:val="24"/>
        </w:rPr>
        <w:t>bimbi</w:t>
      </w:r>
      <w:r w:rsidR="00414652" w:rsidRPr="00923D8F">
        <w:rPr>
          <w:rFonts w:ascii="Times New Roman" w:hAnsi="Times New Roman" w:cs="Times New Roman"/>
          <w:sz w:val="24"/>
          <w:szCs w:val="24"/>
        </w:rPr>
        <w:t>n</w:t>
      </w:r>
      <w:r w:rsidR="00414652">
        <w:rPr>
          <w:rFonts w:ascii="Times New Roman" w:hAnsi="Times New Roman" w:cs="Times New Roman"/>
          <w:sz w:val="24"/>
          <w:szCs w:val="24"/>
        </w:rPr>
        <w:t>ga</w:t>
      </w:r>
      <w:r w:rsidR="00414652" w:rsidRPr="00923D8F">
        <w:rPr>
          <w:rFonts w:ascii="Times New Roman" w:hAnsi="Times New Roman" w:cs="Times New Roman"/>
          <w:sz w:val="24"/>
          <w:szCs w:val="24"/>
        </w:rPr>
        <w:t>n</w:t>
      </w:r>
      <w:r w:rsidR="00414652">
        <w:rPr>
          <w:rFonts w:ascii="Times New Roman" w:hAnsi="Times New Roman" w:cs="Times New Roman"/>
          <w:sz w:val="24"/>
          <w:szCs w:val="24"/>
        </w:rPr>
        <w:t xml:space="preserve"> kepada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anak-anak teruta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>a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dal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m </w:t>
      </w:r>
      <w:r w:rsidR="00414652">
        <w:rPr>
          <w:rFonts w:ascii="Times New Roman" w:hAnsi="Times New Roman" w:cs="Times New Roman"/>
          <w:sz w:val="24"/>
          <w:szCs w:val="24"/>
        </w:rPr>
        <w:t>bimbi</w:t>
      </w:r>
      <w:r w:rsidR="00414652" w:rsidRPr="00923D8F">
        <w:rPr>
          <w:rFonts w:ascii="Times New Roman" w:hAnsi="Times New Roman" w:cs="Times New Roman"/>
          <w:sz w:val="24"/>
          <w:szCs w:val="24"/>
        </w:rPr>
        <w:t>n</w:t>
      </w:r>
      <w:r w:rsidR="00414652">
        <w:rPr>
          <w:rFonts w:ascii="Times New Roman" w:hAnsi="Times New Roman" w:cs="Times New Roman"/>
          <w:sz w:val="24"/>
          <w:szCs w:val="24"/>
        </w:rPr>
        <w:t>ga</w:t>
      </w:r>
      <w:r w:rsidR="00414652" w:rsidRPr="00923D8F">
        <w:rPr>
          <w:rFonts w:ascii="Times New Roman" w:hAnsi="Times New Roman" w:cs="Times New Roman"/>
          <w:sz w:val="24"/>
          <w:szCs w:val="24"/>
        </w:rPr>
        <w:t>n</w:t>
      </w:r>
      <w:r w:rsidR="00414652">
        <w:rPr>
          <w:rFonts w:ascii="Times New Roman" w:hAnsi="Times New Roman" w:cs="Times New Roman"/>
          <w:sz w:val="24"/>
          <w:szCs w:val="24"/>
        </w:rPr>
        <w:t xml:space="preserve"> terkait de</w:t>
      </w:r>
      <w:r w:rsidR="00414652" w:rsidRPr="00923D8F">
        <w:rPr>
          <w:rFonts w:ascii="Times New Roman" w:hAnsi="Times New Roman" w:cs="Times New Roman"/>
          <w:sz w:val="24"/>
          <w:szCs w:val="24"/>
        </w:rPr>
        <w:t>n</w:t>
      </w:r>
      <w:r w:rsidR="00414652">
        <w:rPr>
          <w:rFonts w:ascii="Times New Roman" w:hAnsi="Times New Roman" w:cs="Times New Roman"/>
          <w:sz w:val="24"/>
          <w:szCs w:val="24"/>
        </w:rPr>
        <w:t>ga</w:t>
      </w:r>
      <w:r w:rsidR="00414652" w:rsidRPr="00923D8F">
        <w:rPr>
          <w:rFonts w:ascii="Times New Roman" w:hAnsi="Times New Roman" w:cs="Times New Roman"/>
          <w:sz w:val="24"/>
          <w:szCs w:val="24"/>
        </w:rPr>
        <w:t>n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akhlak.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Mereka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sependapat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bahwa </w:t>
      </w:r>
      <w:r w:rsidR="00414652">
        <w:rPr>
          <w:rFonts w:ascii="Times New Roman" w:hAnsi="Times New Roman" w:cs="Times New Roman"/>
          <w:sz w:val="24"/>
          <w:szCs w:val="24"/>
        </w:rPr>
        <w:t>bimbi</w:t>
      </w:r>
      <w:r w:rsidR="00414652" w:rsidRPr="00923D8F">
        <w:rPr>
          <w:rFonts w:ascii="Times New Roman" w:hAnsi="Times New Roman" w:cs="Times New Roman"/>
          <w:sz w:val="24"/>
          <w:szCs w:val="24"/>
        </w:rPr>
        <w:t>n</w:t>
      </w:r>
      <w:r w:rsidR="00414652">
        <w:rPr>
          <w:rFonts w:ascii="Times New Roman" w:hAnsi="Times New Roman" w:cs="Times New Roman"/>
          <w:sz w:val="24"/>
          <w:szCs w:val="24"/>
        </w:rPr>
        <w:t>ga</w:t>
      </w:r>
      <w:r w:rsidR="00414652" w:rsidRPr="00923D8F">
        <w:rPr>
          <w:rFonts w:ascii="Times New Roman" w:hAnsi="Times New Roman" w:cs="Times New Roman"/>
          <w:sz w:val="24"/>
          <w:szCs w:val="24"/>
        </w:rPr>
        <w:t>n</w:t>
      </w:r>
      <w:r w:rsidR="00414652">
        <w:rPr>
          <w:rFonts w:ascii="Times New Roman" w:hAnsi="Times New Roman" w:cs="Times New Roman"/>
          <w:sz w:val="24"/>
          <w:szCs w:val="24"/>
        </w:rPr>
        <w:t xml:space="preserve"> akhlak bagi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anak-anak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C5C82">
        <w:rPr>
          <w:rFonts w:ascii="Times New Roman" w:hAnsi="Times New Roman" w:cs="Times New Roman"/>
          <w:sz w:val="24"/>
          <w:szCs w:val="24"/>
        </w:rPr>
        <w:t xml:space="preserve">sejak </w:t>
      </w:r>
      <w:r w:rsidR="009A3B3A" w:rsidRPr="00923D8F">
        <w:rPr>
          <w:rFonts w:ascii="Times New Roman" w:hAnsi="Times New Roman" w:cs="Times New Roman"/>
          <w:sz w:val="24"/>
          <w:szCs w:val="24"/>
        </w:rPr>
        <w:t>dari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kecil harus 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>endapat perhatian.</w:t>
      </w:r>
    </w:p>
    <w:p w:rsidR="00414652" w:rsidRDefault="00414652" w:rsidP="00DB79A6">
      <w:pPr>
        <w:widowControl w:val="0"/>
        <w:autoSpaceDE w:val="0"/>
        <w:autoSpaceDN w:val="0"/>
        <w:adjustRightInd w:val="0"/>
        <w:spacing w:after="0" w:line="480" w:lineRule="auto"/>
        <w:ind w:left="142" w:right="71" w:firstLine="654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Terkait de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perkara akhlak tersebut, he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dak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ya </w:t>
      </w:r>
      <w:r w:rsidR="00BE5A18">
        <w:rPr>
          <w:rFonts w:ascii="Times New Roman" w:hAnsi="Times New Roman" w:cs="Times New Roman"/>
          <w:sz w:val="24"/>
          <w:szCs w:val="24"/>
        </w:rPr>
        <w:t>diajarka</w:t>
      </w:r>
      <w:r w:rsidR="00BE5A18" w:rsidRPr="00923D8F">
        <w:rPr>
          <w:rFonts w:ascii="Times New Roman" w:hAnsi="Times New Roman" w:cs="Times New Roman"/>
          <w:sz w:val="24"/>
          <w:szCs w:val="24"/>
        </w:rPr>
        <w:t>n</w:t>
      </w:r>
      <w:r w:rsidR="00BE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 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ak 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ak sejak ia masih kecil agar 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ya </w:t>
      </w:r>
      <w:r w:rsidR="00744F0E">
        <w:rPr>
          <w:rFonts w:ascii="Times New Roman" w:hAnsi="Times New Roman" w:cs="Times New Roman"/>
          <w:sz w:val="24"/>
          <w:szCs w:val="24"/>
        </w:rPr>
        <w:t>hal-hal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F0E">
        <w:rPr>
          <w:rFonts w:ascii="Times New Roman" w:hAnsi="Times New Roman" w:cs="Times New Roman"/>
          <w:sz w:val="24"/>
          <w:szCs w:val="24"/>
        </w:rPr>
        <w:t xml:space="preserve">berkaitan dengan </w:t>
      </w:r>
      <w:r>
        <w:rPr>
          <w:rFonts w:ascii="Times New Roman" w:hAnsi="Times New Roman" w:cs="Times New Roman"/>
          <w:sz w:val="24"/>
          <w:szCs w:val="24"/>
        </w:rPr>
        <w:t>akhlak mulia tersebut aka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tiasa terta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 dalam diri da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jiwa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ya da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aka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terlihat hasil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ya ketika ia bera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jak dewasa.</w:t>
      </w:r>
    </w:p>
    <w:p w:rsidR="004B70CC" w:rsidRDefault="009A3B3A" w:rsidP="00DB79A6">
      <w:pPr>
        <w:widowControl w:val="0"/>
        <w:autoSpaceDE w:val="0"/>
        <w:autoSpaceDN w:val="0"/>
        <w:adjustRightInd w:val="0"/>
        <w:spacing w:after="0" w:line="480" w:lineRule="auto"/>
        <w:ind w:left="142" w:right="71" w:firstLine="654"/>
        <w:jc w:val="lowKashida"/>
        <w:rPr>
          <w:rFonts w:ascii="Times New Roman" w:hAnsi="Times New Roman" w:cs="Times New Roman"/>
          <w:sz w:val="24"/>
          <w:szCs w:val="24"/>
        </w:rPr>
      </w:pPr>
      <w:r w:rsidRPr="00923D8F">
        <w:rPr>
          <w:rFonts w:ascii="Times New Roman" w:hAnsi="Times New Roman" w:cs="Times New Roman"/>
          <w:sz w:val="24"/>
          <w:szCs w:val="24"/>
        </w:rPr>
        <w:t>Dalam ajaran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 xml:space="preserve">Islam </w:t>
      </w:r>
      <w:r w:rsidR="00414652">
        <w:rPr>
          <w:rFonts w:ascii="Times New Roman" w:hAnsi="Times New Roman" w:cs="Times New Roman"/>
          <w:sz w:val="24"/>
          <w:szCs w:val="24"/>
        </w:rPr>
        <w:t>pembi</w:t>
      </w:r>
      <w:r w:rsidR="00414652" w:rsidRPr="00923D8F">
        <w:rPr>
          <w:rFonts w:ascii="Times New Roman" w:hAnsi="Times New Roman" w:cs="Times New Roman"/>
          <w:sz w:val="24"/>
          <w:szCs w:val="24"/>
        </w:rPr>
        <w:t>n</w:t>
      </w:r>
      <w:r w:rsidR="00414652">
        <w:rPr>
          <w:rFonts w:ascii="Times New Roman" w:hAnsi="Times New Roman" w:cs="Times New Roman"/>
          <w:sz w:val="24"/>
          <w:szCs w:val="24"/>
        </w:rPr>
        <w:t>aa</w:t>
      </w:r>
      <w:r w:rsidR="00414652" w:rsidRPr="00923D8F">
        <w:rPr>
          <w:rFonts w:ascii="Times New Roman" w:hAnsi="Times New Roman" w:cs="Times New Roman"/>
          <w:sz w:val="24"/>
          <w:szCs w:val="24"/>
        </w:rPr>
        <w:t>n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keluarga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dipandang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sebagai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penentu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asa depan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anak.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Betapapun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sederhananya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4652">
        <w:rPr>
          <w:rFonts w:ascii="Times New Roman" w:hAnsi="Times New Roman" w:cs="Times New Roman"/>
          <w:sz w:val="24"/>
          <w:szCs w:val="24"/>
        </w:rPr>
        <w:t>bimbi</w:t>
      </w:r>
      <w:r w:rsidR="00414652" w:rsidRPr="00923D8F">
        <w:rPr>
          <w:rFonts w:ascii="Times New Roman" w:hAnsi="Times New Roman" w:cs="Times New Roman"/>
          <w:sz w:val="24"/>
          <w:szCs w:val="24"/>
        </w:rPr>
        <w:t>n</w:t>
      </w:r>
      <w:r w:rsidR="00414652">
        <w:rPr>
          <w:rFonts w:ascii="Times New Roman" w:hAnsi="Times New Roman" w:cs="Times New Roman"/>
          <w:sz w:val="24"/>
          <w:szCs w:val="24"/>
        </w:rPr>
        <w:t>ga</w:t>
      </w:r>
      <w:r w:rsidR="00414652" w:rsidRPr="00923D8F">
        <w:rPr>
          <w:rFonts w:ascii="Times New Roman" w:hAnsi="Times New Roman" w:cs="Times New Roman"/>
          <w:sz w:val="24"/>
          <w:szCs w:val="24"/>
        </w:rPr>
        <w:t>n</w:t>
      </w:r>
      <w:r w:rsidR="00414652">
        <w:rPr>
          <w:rFonts w:ascii="Times New Roman" w:hAnsi="Times New Roman" w:cs="Times New Roman"/>
          <w:sz w:val="24"/>
          <w:szCs w:val="24"/>
        </w:rPr>
        <w:t xml:space="preserve"> ya</w:t>
      </w:r>
      <w:r w:rsidR="00414652" w:rsidRPr="00923D8F">
        <w:rPr>
          <w:rFonts w:ascii="Times New Roman" w:hAnsi="Times New Roman" w:cs="Times New Roman"/>
          <w:sz w:val="24"/>
          <w:szCs w:val="24"/>
        </w:rPr>
        <w:t>n</w:t>
      </w:r>
      <w:r w:rsidR="00414652">
        <w:rPr>
          <w:rFonts w:ascii="Times New Roman" w:hAnsi="Times New Roman" w:cs="Times New Roman"/>
          <w:sz w:val="24"/>
          <w:szCs w:val="24"/>
        </w:rPr>
        <w:t>g diberika</w:t>
      </w:r>
      <w:r w:rsidR="00414652" w:rsidRPr="00923D8F">
        <w:rPr>
          <w:rFonts w:ascii="Times New Roman" w:hAnsi="Times New Roman" w:cs="Times New Roman"/>
          <w:sz w:val="24"/>
          <w:szCs w:val="24"/>
        </w:rPr>
        <w:t>n</w:t>
      </w:r>
      <w:r w:rsidR="00414652">
        <w:rPr>
          <w:rFonts w:ascii="Times New Roman" w:hAnsi="Times New Roman" w:cs="Times New Roman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dalam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keluarga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ini,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tetaplah berpengaruh</w:t>
      </w:r>
      <w:r w:rsidRPr="00923D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pada</w:t>
      </w:r>
      <w:r w:rsidRPr="00923D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p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923D8F">
        <w:rPr>
          <w:rFonts w:ascii="Times New Roman" w:hAnsi="Times New Roman" w:cs="Times New Roman"/>
          <w:sz w:val="24"/>
          <w:szCs w:val="24"/>
        </w:rPr>
        <w:t>entukan</w:t>
      </w:r>
      <w:r w:rsidRPr="00923D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kepribadian</w:t>
      </w:r>
      <w:r w:rsidRPr="00923D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anak.</w:t>
      </w:r>
      <w:r w:rsidRPr="00923D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Karena</w:t>
      </w:r>
      <w:r w:rsidRPr="00923D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dari</w:t>
      </w:r>
      <w:r w:rsidRPr="00923D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sinilah</w:t>
      </w:r>
      <w:r w:rsidRPr="00923D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pertu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buhan</w:t>
      </w:r>
      <w:r w:rsidR="001D2602">
        <w:rPr>
          <w:rFonts w:ascii="Times New Roman" w:hAnsi="Times New Roman" w:cs="Times New Roman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position w:val="-1"/>
          <w:sz w:val="24"/>
          <w:szCs w:val="24"/>
        </w:rPr>
        <w:t xml:space="preserve">fisik </w:t>
      </w:r>
      <w:r w:rsidRPr="00923D8F">
        <w:rPr>
          <w:rFonts w:ascii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position w:val="-1"/>
          <w:sz w:val="24"/>
          <w:szCs w:val="24"/>
        </w:rPr>
        <w:t xml:space="preserve">dan </w:t>
      </w:r>
      <w:r w:rsidRPr="00923D8F">
        <w:rPr>
          <w:rFonts w:ascii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 w:rsidRPr="00923D8F">
        <w:rPr>
          <w:rFonts w:ascii="Times New Roman" w:hAnsi="Times New Roman" w:cs="Times New Roman"/>
          <w:position w:val="-1"/>
          <w:sz w:val="24"/>
          <w:szCs w:val="24"/>
        </w:rPr>
        <w:t xml:space="preserve">ental </w:t>
      </w:r>
      <w:r w:rsidR="00306C3A">
        <w:rPr>
          <w:rFonts w:ascii="Times New Roman" w:hAnsi="Times New Roman" w:cs="Times New Roman"/>
          <w:position w:val="-1"/>
          <w:sz w:val="24"/>
          <w:szCs w:val="24"/>
        </w:rPr>
        <w:t>anak</w:t>
      </w:r>
      <w:r w:rsidRPr="00923D8F">
        <w:rPr>
          <w:rFonts w:ascii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position w:val="-1"/>
          <w:sz w:val="24"/>
          <w:szCs w:val="24"/>
        </w:rPr>
        <w:t>di</w:t>
      </w:r>
      <w:r w:rsidRPr="00923D8F"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 w:rsidRPr="00923D8F">
        <w:rPr>
          <w:rFonts w:ascii="Times New Roman" w:hAnsi="Times New Roman" w:cs="Times New Roman"/>
          <w:position w:val="-1"/>
          <w:sz w:val="24"/>
          <w:szCs w:val="24"/>
        </w:rPr>
        <w:t xml:space="preserve">ulai. </w:t>
      </w:r>
      <w:r w:rsidRPr="00923D8F">
        <w:rPr>
          <w:rFonts w:ascii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position w:val="-1"/>
          <w:sz w:val="24"/>
          <w:szCs w:val="24"/>
        </w:rPr>
        <w:t xml:space="preserve">Dalam </w:t>
      </w:r>
      <w:r w:rsidRPr="00923D8F">
        <w:rPr>
          <w:rFonts w:ascii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position w:val="-1"/>
          <w:sz w:val="24"/>
          <w:szCs w:val="24"/>
        </w:rPr>
        <w:t xml:space="preserve">keluarga </w:t>
      </w:r>
      <w:r w:rsidRPr="00923D8F">
        <w:rPr>
          <w:rFonts w:ascii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position w:val="-1"/>
          <w:sz w:val="24"/>
          <w:szCs w:val="24"/>
        </w:rPr>
        <w:t xml:space="preserve">orang </w:t>
      </w:r>
      <w:r w:rsidRPr="00923D8F">
        <w:rPr>
          <w:rFonts w:ascii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position w:val="-1"/>
          <w:sz w:val="24"/>
          <w:szCs w:val="24"/>
        </w:rPr>
        <w:t xml:space="preserve">tua </w:t>
      </w:r>
      <w:r w:rsidRPr="00923D8F"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 w:rsidR="00306C3A">
        <w:rPr>
          <w:rFonts w:ascii="Times New Roman" w:hAnsi="Times New Roman" w:cs="Times New Roman"/>
          <w:position w:val="-1"/>
          <w:sz w:val="24"/>
          <w:szCs w:val="24"/>
        </w:rPr>
        <w:t>erupakan</w:t>
      </w:r>
      <w:r w:rsidRPr="00923D8F">
        <w:rPr>
          <w:rFonts w:ascii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position w:val="-1"/>
          <w:sz w:val="24"/>
          <w:szCs w:val="24"/>
        </w:rPr>
        <w:t>pe</w:t>
      </w:r>
      <w:r w:rsidRPr="00923D8F"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 w:rsidRPr="00923D8F">
        <w:rPr>
          <w:rFonts w:ascii="Times New Roman" w:hAnsi="Times New Roman" w:cs="Times New Roman"/>
          <w:position w:val="-1"/>
          <w:sz w:val="24"/>
          <w:szCs w:val="24"/>
        </w:rPr>
        <w:t>b</w:t>
      </w:r>
      <w:r w:rsidRPr="00923D8F">
        <w:rPr>
          <w:rFonts w:ascii="Times New Roman" w:hAnsi="Times New Roman" w:cs="Times New Roman"/>
          <w:spacing w:val="2"/>
          <w:position w:val="-1"/>
          <w:sz w:val="24"/>
          <w:szCs w:val="24"/>
        </w:rPr>
        <w:t>i</w:t>
      </w:r>
      <w:r w:rsidRPr="00923D8F"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 w:rsidRPr="00923D8F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923D8F">
        <w:rPr>
          <w:rFonts w:ascii="Times New Roman" w:hAnsi="Times New Roman" w:cs="Times New Roman"/>
          <w:sz w:val="24"/>
          <w:szCs w:val="24"/>
        </w:rPr>
        <w:t xml:space="preserve"> perta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a bagi perke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bangan dan pembentuk</w:t>
      </w:r>
      <w:r w:rsidRPr="00923D8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23D8F">
        <w:rPr>
          <w:rFonts w:ascii="Times New Roman" w:hAnsi="Times New Roman" w:cs="Times New Roman"/>
          <w:sz w:val="24"/>
          <w:szCs w:val="24"/>
        </w:rPr>
        <w:t xml:space="preserve">n pribadi anak. </w:t>
      </w:r>
      <w:r w:rsidR="00E6575D" w:rsidRPr="00923D8F">
        <w:rPr>
          <w:rFonts w:ascii="Times New Roman" w:hAnsi="Times New Roman" w:cs="Times New Roman"/>
          <w:sz w:val="24"/>
          <w:szCs w:val="24"/>
        </w:rPr>
        <w:t>Orang</w:t>
      </w:r>
      <w:r w:rsidR="00E6575D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tua adalah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pe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bina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pribadi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yang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uta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a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dalam hidup anak, kepribadian orang tua, sikap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 xml:space="preserve">dan cara hidup mereka 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erupakan unsur- unsur pendidikan yang tidak langsung, yang dengan sendirinya akan masuk ke dalam pribadi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anak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yang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sedang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tu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buh.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Anak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yang baru dilahirkan diibaratkan seperti kertas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putih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yang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23D8F">
        <w:rPr>
          <w:rFonts w:ascii="Times New Roman" w:hAnsi="Times New Roman" w:cs="Times New Roman"/>
          <w:sz w:val="24"/>
          <w:szCs w:val="24"/>
        </w:rPr>
        <w:t>mungkinkan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orang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tuanya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untuk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 xml:space="preserve">enulis apapun di kertas itu 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enurut  keinginannya.  Kepandaian  dan  k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23D8F">
        <w:rPr>
          <w:rFonts w:ascii="Times New Roman" w:hAnsi="Times New Roman" w:cs="Times New Roman"/>
          <w:sz w:val="24"/>
          <w:szCs w:val="24"/>
        </w:rPr>
        <w:t>terampilan  orang  tua  sebagai  pendidik yang perta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a dan uta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a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 xml:space="preserve">sangat 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enentukan bagai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ana wa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923D8F">
        <w:rPr>
          <w:rFonts w:ascii="Times New Roman" w:hAnsi="Times New Roman" w:cs="Times New Roman"/>
          <w:sz w:val="24"/>
          <w:szCs w:val="24"/>
        </w:rPr>
        <w:t>ak anak setelah dewasa kelak.</w:t>
      </w:r>
    </w:p>
    <w:p w:rsidR="004B70CC" w:rsidRDefault="009A3B3A" w:rsidP="00DB79A6">
      <w:pPr>
        <w:widowControl w:val="0"/>
        <w:autoSpaceDE w:val="0"/>
        <w:autoSpaceDN w:val="0"/>
        <w:adjustRightInd w:val="0"/>
        <w:spacing w:after="0" w:line="480" w:lineRule="auto"/>
        <w:ind w:left="142" w:right="71" w:firstLine="654"/>
        <w:jc w:val="lowKashida"/>
        <w:rPr>
          <w:rFonts w:ascii="Times New Roman" w:hAnsi="Times New Roman" w:cs="Times New Roman"/>
          <w:sz w:val="24"/>
          <w:szCs w:val="24"/>
        </w:rPr>
      </w:pPr>
      <w:r w:rsidRPr="00923D8F">
        <w:rPr>
          <w:rFonts w:ascii="Times New Roman" w:hAnsi="Times New Roman" w:cs="Times New Roman"/>
          <w:sz w:val="24"/>
          <w:szCs w:val="24"/>
        </w:rPr>
        <w:t>Oleh karena itu dalam batas-batas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tertentu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orang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tua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dapat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enyerahkan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lastRenderedPageBreak/>
        <w:t>pendidikan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anaknya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kepada pihak luar baik kepada le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baga seko</w:t>
      </w:r>
      <w:r w:rsidRPr="00923D8F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23D8F">
        <w:rPr>
          <w:rFonts w:ascii="Times New Roman" w:hAnsi="Times New Roman" w:cs="Times New Roman"/>
          <w:sz w:val="24"/>
          <w:szCs w:val="24"/>
        </w:rPr>
        <w:t xml:space="preserve">ah 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aupun le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 xml:space="preserve">baga di lingkungan 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asyarakat seperti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pesantren,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ajelis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takli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,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3573D">
        <w:rPr>
          <w:rFonts w:ascii="Times New Roman" w:hAnsi="Times New Roman" w:cs="Times New Roman"/>
          <w:spacing w:val="2"/>
          <w:sz w:val="24"/>
          <w:szCs w:val="24"/>
        </w:rPr>
        <w:t>Tama</w:t>
      </w:r>
      <w:r w:rsidR="00D3573D" w:rsidRPr="00923D8F">
        <w:rPr>
          <w:rFonts w:ascii="Times New Roman" w:hAnsi="Times New Roman" w:cs="Times New Roman"/>
          <w:sz w:val="24"/>
          <w:szCs w:val="24"/>
        </w:rPr>
        <w:t>n</w:t>
      </w:r>
      <w:r w:rsidR="00D3573D">
        <w:rPr>
          <w:rFonts w:ascii="Times New Roman" w:hAnsi="Times New Roman" w:cs="Times New Roman"/>
          <w:sz w:val="24"/>
          <w:szCs w:val="24"/>
        </w:rPr>
        <w:t xml:space="preserve"> Pe</w:t>
      </w:r>
      <w:r w:rsidR="00D3573D" w:rsidRPr="00923D8F">
        <w:rPr>
          <w:rFonts w:ascii="Times New Roman" w:hAnsi="Times New Roman" w:cs="Times New Roman"/>
          <w:sz w:val="24"/>
          <w:szCs w:val="24"/>
        </w:rPr>
        <w:t>n</w:t>
      </w:r>
      <w:r w:rsidR="00D3573D">
        <w:rPr>
          <w:rFonts w:ascii="Times New Roman" w:hAnsi="Times New Roman" w:cs="Times New Roman"/>
          <w:sz w:val="24"/>
          <w:szCs w:val="24"/>
        </w:rPr>
        <w:t>didika</w:t>
      </w:r>
      <w:r w:rsidR="00D3573D" w:rsidRPr="00923D8F">
        <w:rPr>
          <w:rFonts w:ascii="Times New Roman" w:hAnsi="Times New Roman" w:cs="Times New Roman"/>
          <w:sz w:val="24"/>
          <w:szCs w:val="24"/>
        </w:rPr>
        <w:t>n</w:t>
      </w:r>
      <w:r w:rsidR="00D3573D">
        <w:rPr>
          <w:rFonts w:ascii="Times New Roman" w:hAnsi="Times New Roman" w:cs="Times New Roman"/>
          <w:sz w:val="24"/>
          <w:szCs w:val="24"/>
        </w:rPr>
        <w:t xml:space="preserve"> al-Qur’a</w:t>
      </w:r>
      <w:r w:rsidR="00D3573D" w:rsidRPr="00923D8F">
        <w:rPr>
          <w:rFonts w:ascii="Times New Roman" w:hAnsi="Times New Roman" w:cs="Times New Roman"/>
          <w:sz w:val="24"/>
          <w:szCs w:val="24"/>
        </w:rPr>
        <w:t>n</w:t>
      </w:r>
      <w:r w:rsidR="00D3573D">
        <w:rPr>
          <w:rFonts w:ascii="Times New Roman" w:hAnsi="Times New Roman" w:cs="Times New Roman"/>
          <w:sz w:val="24"/>
          <w:szCs w:val="24"/>
        </w:rPr>
        <w:t xml:space="preserve"> (</w:t>
      </w:r>
      <w:r w:rsidRPr="00923D8F">
        <w:rPr>
          <w:rFonts w:ascii="Times New Roman" w:hAnsi="Times New Roman" w:cs="Times New Roman"/>
          <w:sz w:val="24"/>
          <w:szCs w:val="24"/>
        </w:rPr>
        <w:t>TP</w:t>
      </w:r>
      <w:r w:rsidR="00414652">
        <w:rPr>
          <w:rFonts w:ascii="Times New Roman" w:hAnsi="Times New Roman" w:cs="Times New Roman"/>
          <w:sz w:val="24"/>
          <w:szCs w:val="24"/>
        </w:rPr>
        <w:t>Q</w:t>
      </w:r>
      <w:r w:rsidR="00D3573D">
        <w:rPr>
          <w:rFonts w:ascii="Times New Roman" w:hAnsi="Times New Roman" w:cs="Times New Roman"/>
          <w:sz w:val="24"/>
          <w:szCs w:val="24"/>
        </w:rPr>
        <w:t>)</w:t>
      </w:r>
      <w:r w:rsidRPr="00923D8F">
        <w:rPr>
          <w:rFonts w:ascii="Times New Roman" w:hAnsi="Times New Roman" w:cs="Times New Roman"/>
          <w:sz w:val="24"/>
          <w:szCs w:val="24"/>
        </w:rPr>
        <w:t>,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dan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kursus-kursus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serta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l</w:t>
      </w:r>
      <w:r w:rsidRPr="00923D8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23D8F">
        <w:rPr>
          <w:rFonts w:ascii="Times New Roman" w:hAnsi="Times New Roman" w:cs="Times New Roman"/>
          <w:sz w:val="24"/>
          <w:szCs w:val="24"/>
        </w:rPr>
        <w:t>mbaga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 xml:space="preserve">lain di lingkungan 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asyarakat. Penyerahan anak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kepada le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923D8F">
        <w:rPr>
          <w:rFonts w:ascii="Times New Roman" w:hAnsi="Times New Roman" w:cs="Times New Roman"/>
          <w:sz w:val="24"/>
          <w:szCs w:val="24"/>
        </w:rPr>
        <w:t>aga-le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baga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tersebut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bukan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berarti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e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23D8F">
        <w:rPr>
          <w:rFonts w:ascii="Times New Roman" w:hAnsi="Times New Roman" w:cs="Times New Roman"/>
          <w:sz w:val="24"/>
          <w:szCs w:val="24"/>
        </w:rPr>
        <w:t>ndahtangankan tanggung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jawab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orang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tua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tetapi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sekedar penyerahan penanganan belaka.</w:t>
      </w:r>
    </w:p>
    <w:p w:rsidR="00457ED7" w:rsidRDefault="009A3B3A" w:rsidP="00457ED7">
      <w:pPr>
        <w:widowControl w:val="0"/>
        <w:autoSpaceDE w:val="0"/>
        <w:autoSpaceDN w:val="0"/>
        <w:adjustRightInd w:val="0"/>
        <w:spacing w:after="0" w:line="480" w:lineRule="auto"/>
        <w:ind w:left="142" w:right="71" w:firstLine="654"/>
        <w:jc w:val="lowKashida"/>
        <w:rPr>
          <w:rFonts w:asciiTheme="majorBidi" w:hAnsiTheme="majorBidi" w:cstheme="majorBidi"/>
          <w:sz w:val="24"/>
          <w:szCs w:val="24"/>
        </w:rPr>
      </w:pPr>
      <w:r w:rsidRPr="00923D8F">
        <w:rPr>
          <w:rFonts w:ascii="Times New Roman" w:hAnsi="Times New Roman" w:cs="Times New Roman"/>
          <w:sz w:val="24"/>
          <w:szCs w:val="24"/>
        </w:rPr>
        <w:t>Dalam perke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bangannya,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seorang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anak</w:t>
      </w:r>
      <w:r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selain</w:t>
      </w:r>
      <w:r w:rsidRPr="00923D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butuhkan</w:t>
      </w:r>
      <w:r w:rsidRPr="00923D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perhatian</w:t>
      </w:r>
      <w:r w:rsidRPr="00923D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0C5C">
        <w:rPr>
          <w:rFonts w:ascii="Times New Roman" w:hAnsi="Times New Roman" w:cs="Times New Roman"/>
          <w:sz w:val="24"/>
          <w:szCs w:val="24"/>
        </w:rPr>
        <w:t>dari keluarga</w:t>
      </w:r>
      <w:r w:rsidRPr="00290C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C5C">
        <w:rPr>
          <w:rFonts w:ascii="Times New Roman" w:hAnsi="Times New Roman" w:cs="Times New Roman"/>
          <w:sz w:val="24"/>
          <w:szCs w:val="24"/>
        </w:rPr>
        <w:t>juga</w:t>
      </w:r>
      <w:r w:rsidRPr="00290C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C5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90C5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90C5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90C5C">
        <w:rPr>
          <w:rFonts w:ascii="Times New Roman" w:hAnsi="Times New Roman" w:cs="Times New Roman"/>
          <w:sz w:val="24"/>
          <w:szCs w:val="24"/>
        </w:rPr>
        <w:t>butuhkan</w:t>
      </w:r>
      <w:r w:rsidRPr="00290C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F7835">
        <w:rPr>
          <w:rFonts w:ascii="Times New Roman" w:hAnsi="Times New Roman" w:cs="Times New Roman"/>
          <w:sz w:val="24"/>
          <w:szCs w:val="24"/>
        </w:rPr>
        <w:t>perhatian dari lingkungan</w:t>
      </w:r>
      <w:r w:rsidRPr="00290C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C5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90C5C">
        <w:rPr>
          <w:rFonts w:ascii="Times New Roman" w:hAnsi="Times New Roman" w:cs="Times New Roman"/>
          <w:sz w:val="24"/>
          <w:szCs w:val="24"/>
        </w:rPr>
        <w:t xml:space="preserve">asyarakat. Lingkungan ini nantinya akan </w:t>
      </w:r>
      <w:r w:rsidRPr="00290C5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90C5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90C5C">
        <w:rPr>
          <w:rFonts w:ascii="Times New Roman" w:hAnsi="Times New Roman" w:cs="Times New Roman"/>
          <w:sz w:val="24"/>
          <w:szCs w:val="24"/>
        </w:rPr>
        <w:t>mberi peng</w:t>
      </w:r>
      <w:r w:rsidRPr="00290C5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0C5C">
        <w:rPr>
          <w:rFonts w:ascii="Times New Roman" w:hAnsi="Times New Roman" w:cs="Times New Roman"/>
          <w:sz w:val="24"/>
          <w:szCs w:val="24"/>
        </w:rPr>
        <w:t>ruh terhadap perke</w:t>
      </w:r>
      <w:r w:rsidRPr="00290C5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90C5C">
        <w:rPr>
          <w:rFonts w:ascii="Times New Roman" w:hAnsi="Times New Roman" w:cs="Times New Roman"/>
          <w:sz w:val="24"/>
          <w:szCs w:val="24"/>
        </w:rPr>
        <w:t xml:space="preserve">bangan jiwa anak. </w:t>
      </w:r>
      <w:r w:rsidR="00A74DEB">
        <w:rPr>
          <w:rFonts w:ascii="Times New Roman" w:hAnsi="Times New Roman" w:cs="Times New Roman"/>
          <w:sz w:val="24"/>
          <w:szCs w:val="24"/>
        </w:rPr>
        <w:t>Sebagaima</w:t>
      </w:r>
      <w:r w:rsidR="00A74DEB" w:rsidRPr="00290C5C">
        <w:rPr>
          <w:rFonts w:ascii="Times New Roman" w:hAnsi="Times New Roman" w:cs="Times New Roman"/>
          <w:sz w:val="24"/>
          <w:szCs w:val="24"/>
        </w:rPr>
        <w:t>n</w:t>
      </w:r>
      <w:r w:rsidR="00A74DEB">
        <w:rPr>
          <w:rFonts w:ascii="Times New Roman" w:hAnsi="Times New Roman" w:cs="Times New Roman"/>
          <w:sz w:val="24"/>
          <w:szCs w:val="24"/>
        </w:rPr>
        <w:t>a kita ketahui bahwa</w:t>
      </w:r>
      <w:r w:rsidR="00DB79A6" w:rsidRPr="00DB79A6">
        <w:rPr>
          <w:rFonts w:asciiTheme="majorBidi" w:hAnsiTheme="majorBidi" w:cstheme="majorBidi"/>
          <w:sz w:val="24"/>
          <w:szCs w:val="24"/>
        </w:rPr>
        <w:t xml:space="preserve"> masyarakat adalah sekumpulan manusia yang berinteraksi dalam suatu hubungan sosial yang mempunyai kesamaan budaya, wilayah, dan identitas.</w:t>
      </w:r>
      <w:r w:rsidR="00457ED7">
        <w:rPr>
          <w:rFonts w:asciiTheme="majorBidi" w:hAnsiTheme="majorBidi" w:cstheme="majorBidi"/>
          <w:sz w:val="24"/>
          <w:szCs w:val="24"/>
        </w:rPr>
        <w:t xml:space="preserve"> </w:t>
      </w:r>
    </w:p>
    <w:p w:rsidR="00457ED7" w:rsidRDefault="00457ED7" w:rsidP="00457ED7">
      <w:pPr>
        <w:widowControl w:val="0"/>
        <w:autoSpaceDE w:val="0"/>
        <w:autoSpaceDN w:val="0"/>
        <w:adjustRightInd w:val="0"/>
        <w:spacing w:after="0" w:line="240" w:lineRule="auto"/>
        <w:ind w:left="851" w:right="71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</w:t>
      </w:r>
      <w:r w:rsidRPr="00DB79A6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urut </w:t>
      </w:r>
      <w:r>
        <w:rPr>
          <w:rFonts w:ascii="Times New Roman" w:hAnsi="Times New Roman" w:cs="Times New Roman"/>
          <w:sz w:val="24"/>
          <w:szCs w:val="24"/>
        </w:rPr>
        <w:t>Drs. JBAF Mayor Polak me</w:t>
      </w:r>
      <w:r w:rsidRPr="00290C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yebut masyarakat (society) adalah wadah sege</w:t>
      </w:r>
      <w:r w:rsidRPr="00290C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ap a</w:t>
      </w:r>
      <w:r w:rsidRPr="00290C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tar hubu</w:t>
      </w:r>
      <w:r w:rsidRPr="00290C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290C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sosial terdiri atas ba</w:t>
      </w:r>
      <w:r w:rsidRPr="00290C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yak sekali kolektiva-kolektiva serta kelompok da</w:t>
      </w:r>
      <w:r w:rsidRPr="00290C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tiap-tiap kelompok terdiri atas kelompok-kelompok atau lebih baik atau sub kelompok.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457ED7" w:rsidRDefault="00457ED7" w:rsidP="00457ED7">
      <w:pPr>
        <w:widowControl w:val="0"/>
        <w:autoSpaceDE w:val="0"/>
        <w:autoSpaceDN w:val="0"/>
        <w:adjustRightInd w:val="0"/>
        <w:spacing w:after="0" w:line="240" w:lineRule="auto"/>
        <w:ind w:left="851" w:right="71"/>
        <w:jc w:val="lowKashida"/>
        <w:rPr>
          <w:rFonts w:asciiTheme="majorBidi" w:hAnsiTheme="majorBidi" w:cstheme="majorBidi"/>
          <w:sz w:val="24"/>
          <w:szCs w:val="24"/>
        </w:rPr>
      </w:pPr>
    </w:p>
    <w:p w:rsidR="00457ED7" w:rsidRPr="00457ED7" w:rsidRDefault="00457ED7" w:rsidP="00457ED7">
      <w:pPr>
        <w:widowControl w:val="0"/>
        <w:autoSpaceDE w:val="0"/>
        <w:autoSpaceDN w:val="0"/>
        <w:adjustRightInd w:val="0"/>
        <w:spacing w:after="0" w:line="480" w:lineRule="auto"/>
        <w:ind w:left="142" w:right="71" w:firstLine="654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Masyarakat adalah suatu kelompok ma</w:t>
      </w:r>
      <w:r w:rsidRPr="00290C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usia ya</w:t>
      </w:r>
      <w:r w:rsidRPr="00290C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telah memiliki tata</w:t>
      </w:r>
      <w:r w:rsidRPr="00290C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0C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kehidupa</w:t>
      </w:r>
      <w:r w:rsidRPr="00290C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0C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orma-</w:t>
      </w:r>
      <w:r w:rsidRPr="00290C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orma, adat istiadat ya</w:t>
      </w:r>
      <w:r w:rsidRPr="00290C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sama-sama diataati dalam li</w:t>
      </w:r>
      <w:r w:rsidRPr="00290C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gku</w:t>
      </w:r>
      <w:r w:rsidRPr="00290C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290C5C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ya.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4B70CC" w:rsidRDefault="00FB3615" w:rsidP="00FB3615">
      <w:pPr>
        <w:widowControl w:val="0"/>
        <w:autoSpaceDE w:val="0"/>
        <w:autoSpaceDN w:val="0"/>
        <w:adjustRightInd w:val="0"/>
        <w:spacing w:before="10" w:after="0" w:line="480" w:lineRule="auto"/>
        <w:ind w:left="142" w:right="71" w:firstLine="709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Pr="004D281B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urut pe</w:t>
      </w:r>
      <w:r w:rsidRPr="004D281B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eliti, s</w:t>
      </w:r>
      <w:r w:rsidR="00306C3A" w:rsidRPr="00290C5C">
        <w:rPr>
          <w:rFonts w:ascii="Times New Roman" w:hAnsi="Times New Roman" w:cs="Times New Roman"/>
          <w:color w:val="000000" w:themeColor="text1"/>
          <w:sz w:val="24"/>
          <w:szCs w:val="24"/>
        </w:rPr>
        <w:t>egala macam je</w:t>
      </w:r>
      <w:r w:rsidR="00306C3A" w:rsidRPr="00290C5C">
        <w:rPr>
          <w:rFonts w:ascii="Times New Roman" w:hAnsi="Times New Roman" w:cs="Times New Roman"/>
          <w:sz w:val="24"/>
          <w:szCs w:val="24"/>
        </w:rPr>
        <w:t>nis interaksi yang berlangsung dalam masyarakat merupakan perpaduan dari masing-masing kepribadian setiap orang, baik itu</w:t>
      </w:r>
      <w:r w:rsidR="00306C3A">
        <w:rPr>
          <w:rFonts w:ascii="Times New Roman" w:hAnsi="Times New Roman" w:cs="Times New Roman"/>
          <w:sz w:val="24"/>
          <w:szCs w:val="24"/>
        </w:rPr>
        <w:t xml:space="preserve"> ya</w:t>
      </w:r>
      <w:r w:rsidR="00306C3A" w:rsidRPr="00923D8F">
        <w:rPr>
          <w:rFonts w:ascii="Times New Roman" w:hAnsi="Times New Roman" w:cs="Times New Roman"/>
          <w:sz w:val="24"/>
          <w:szCs w:val="24"/>
        </w:rPr>
        <w:t>n</w:t>
      </w:r>
      <w:r w:rsidR="00306C3A">
        <w:rPr>
          <w:rFonts w:ascii="Times New Roman" w:hAnsi="Times New Roman" w:cs="Times New Roman"/>
          <w:sz w:val="24"/>
          <w:szCs w:val="24"/>
        </w:rPr>
        <w:t>g berbe</w:t>
      </w:r>
      <w:r w:rsidR="00306C3A" w:rsidRPr="00923D8F">
        <w:rPr>
          <w:rFonts w:ascii="Times New Roman" w:hAnsi="Times New Roman" w:cs="Times New Roman"/>
          <w:sz w:val="24"/>
          <w:szCs w:val="24"/>
        </w:rPr>
        <w:t>n</w:t>
      </w:r>
      <w:r w:rsidR="00306C3A">
        <w:rPr>
          <w:rFonts w:ascii="Times New Roman" w:hAnsi="Times New Roman" w:cs="Times New Roman"/>
          <w:sz w:val="24"/>
          <w:szCs w:val="24"/>
        </w:rPr>
        <w:t>tuk positif maupu</w:t>
      </w:r>
      <w:r w:rsidR="00306C3A" w:rsidRPr="00923D8F">
        <w:rPr>
          <w:rFonts w:ascii="Times New Roman" w:hAnsi="Times New Roman" w:cs="Times New Roman"/>
          <w:sz w:val="24"/>
          <w:szCs w:val="24"/>
        </w:rPr>
        <w:t>n</w:t>
      </w:r>
      <w:r w:rsidR="00306C3A">
        <w:rPr>
          <w:rFonts w:ascii="Times New Roman" w:hAnsi="Times New Roman" w:cs="Times New Roman"/>
          <w:sz w:val="24"/>
          <w:szCs w:val="24"/>
        </w:rPr>
        <w:t xml:space="preserve"> hal ya</w:t>
      </w:r>
      <w:r w:rsidR="00306C3A" w:rsidRPr="00923D8F">
        <w:rPr>
          <w:rFonts w:ascii="Times New Roman" w:hAnsi="Times New Roman" w:cs="Times New Roman"/>
          <w:sz w:val="24"/>
          <w:szCs w:val="24"/>
        </w:rPr>
        <w:t>n</w:t>
      </w:r>
      <w:r w:rsidR="00306C3A">
        <w:rPr>
          <w:rFonts w:ascii="Times New Roman" w:hAnsi="Times New Roman" w:cs="Times New Roman"/>
          <w:sz w:val="24"/>
          <w:szCs w:val="24"/>
        </w:rPr>
        <w:t xml:space="preserve">g bersifat </w:t>
      </w:r>
      <w:r w:rsidR="00306C3A" w:rsidRPr="00923D8F">
        <w:rPr>
          <w:rFonts w:ascii="Times New Roman" w:hAnsi="Times New Roman" w:cs="Times New Roman"/>
          <w:sz w:val="24"/>
          <w:szCs w:val="24"/>
        </w:rPr>
        <w:t>n</w:t>
      </w:r>
      <w:r w:rsidR="00306C3A">
        <w:rPr>
          <w:rFonts w:ascii="Times New Roman" w:hAnsi="Times New Roman" w:cs="Times New Roman"/>
          <w:sz w:val="24"/>
          <w:szCs w:val="24"/>
        </w:rPr>
        <w:t xml:space="preserve">egatif. 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Pengaruh </w:t>
      </w:r>
      <w:r w:rsidR="009A3B3A" w:rsidRPr="00923D8F">
        <w:rPr>
          <w:rFonts w:ascii="Times New Roman" w:hAnsi="Times New Roman" w:cs="Times New Roman"/>
          <w:sz w:val="24"/>
          <w:szCs w:val="24"/>
        </w:rPr>
        <w:lastRenderedPageBreak/>
        <w:t>lingkungan masyarakat ter</w:t>
      </w:r>
      <w:r w:rsidR="009A3B3A" w:rsidRPr="00923D8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adap anak ada yang bersifat positif dan 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ada 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yang 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bersi</w:t>
      </w:r>
      <w:r w:rsidR="009A3B3A" w:rsidRPr="00923D8F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at 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negati</w:t>
      </w:r>
      <w:r w:rsidR="009A3B3A" w:rsidRPr="00923D8F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. 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Dikata</w:t>
      </w:r>
      <w:r w:rsidR="009A3B3A" w:rsidRPr="00923D8F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an 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berpengaruh 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positif  apa</w:t>
      </w:r>
      <w:r w:rsidR="009A3B3A" w:rsidRPr="00923D8F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ila 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peng</w:t>
      </w:r>
      <w:r w:rsidR="009A3B3A" w:rsidRPr="00923D8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A3B3A" w:rsidRPr="00923D8F">
        <w:rPr>
          <w:rFonts w:ascii="Times New Roman" w:hAnsi="Times New Roman" w:cs="Times New Roman"/>
          <w:sz w:val="24"/>
          <w:szCs w:val="24"/>
        </w:rPr>
        <w:t>r</w:t>
      </w:r>
      <w:r w:rsidR="009A3B3A" w:rsidRPr="00923D8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9A3B3A" w:rsidRPr="00923D8F">
        <w:rPr>
          <w:rFonts w:ascii="Times New Roman" w:hAnsi="Times New Roman" w:cs="Times New Roman"/>
          <w:sz w:val="24"/>
          <w:szCs w:val="24"/>
        </w:rPr>
        <w:t>h tersebut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>embawa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d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3B3A" w:rsidRPr="00923D8F">
        <w:rPr>
          <w:rFonts w:ascii="Times New Roman" w:hAnsi="Times New Roman" w:cs="Times New Roman"/>
          <w:sz w:val="24"/>
          <w:szCs w:val="24"/>
        </w:rPr>
        <w:t>mpak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yang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baik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bagi perke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>bangan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jiwa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anak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ke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arah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hal-h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9A3B3A" w:rsidRPr="00923D8F">
        <w:rPr>
          <w:rFonts w:ascii="Times New Roman" w:hAnsi="Times New Roman" w:cs="Times New Roman"/>
          <w:sz w:val="24"/>
          <w:szCs w:val="24"/>
        </w:rPr>
        <w:t>l yang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positif sedangkan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dikata</w:t>
      </w:r>
      <w:r w:rsidR="009A3B3A" w:rsidRPr="00923D8F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9A3B3A" w:rsidRPr="00923D8F">
        <w:rPr>
          <w:rFonts w:ascii="Times New Roman" w:hAnsi="Times New Roman" w:cs="Times New Roman"/>
          <w:sz w:val="24"/>
          <w:szCs w:val="24"/>
        </w:rPr>
        <w:t>an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berpengaruh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negatif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apa</w:t>
      </w:r>
      <w:r w:rsidR="009A3B3A" w:rsidRPr="00923D8F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9A3B3A" w:rsidRPr="00923D8F">
        <w:rPr>
          <w:rFonts w:ascii="Times New Roman" w:hAnsi="Times New Roman" w:cs="Times New Roman"/>
          <w:sz w:val="24"/>
          <w:szCs w:val="24"/>
        </w:rPr>
        <w:t>ila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dapat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me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>pengaruhi jiwa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anak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untuk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berbuat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hal-hal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negatif yang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>engarah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pada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perbuatan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yang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tidak dapat diteri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a oleh 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>a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9A3B3A" w:rsidRPr="00923D8F">
        <w:rPr>
          <w:rFonts w:ascii="Times New Roman" w:hAnsi="Times New Roman" w:cs="Times New Roman"/>
          <w:sz w:val="24"/>
          <w:szCs w:val="24"/>
        </w:rPr>
        <w:t>yarakat. Terkait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dengan pengaruh negatif</w:t>
      </w:r>
      <w:r w:rsidR="009A3B3A" w:rsidRPr="00923D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lingkungan terhadap perke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>bangan jiwa seorang anak, maka p</w:t>
      </w:r>
      <w:r w:rsidR="009A3B3A" w:rsidRPr="00923D8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ran orang tua sangatlah dibutuhkan untuk 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>eng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3B3A" w:rsidRPr="00923D8F">
        <w:rPr>
          <w:rFonts w:ascii="Times New Roman" w:hAnsi="Times New Roman" w:cs="Times New Roman"/>
          <w:sz w:val="24"/>
          <w:szCs w:val="24"/>
        </w:rPr>
        <w:t>wasi,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>engarahkan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dan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>engendalikan anak agar tidak terpen</w:t>
      </w:r>
      <w:r w:rsidR="009A3B3A" w:rsidRPr="00923D8F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9A3B3A" w:rsidRPr="00923D8F">
        <w:rPr>
          <w:rFonts w:ascii="Times New Roman" w:hAnsi="Times New Roman" w:cs="Times New Roman"/>
          <w:sz w:val="24"/>
          <w:szCs w:val="24"/>
        </w:rPr>
        <w:t>aruh da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>pak negatif dari lingkungan.</w:t>
      </w:r>
    </w:p>
    <w:p w:rsidR="00C31292" w:rsidRDefault="009A3B3A" w:rsidP="00DB79A6">
      <w:pPr>
        <w:widowControl w:val="0"/>
        <w:autoSpaceDE w:val="0"/>
        <w:autoSpaceDN w:val="0"/>
        <w:adjustRightInd w:val="0"/>
        <w:spacing w:before="10" w:after="0" w:line="480" w:lineRule="auto"/>
        <w:ind w:left="142" w:right="71" w:firstLine="709"/>
        <w:jc w:val="lowKashida"/>
        <w:rPr>
          <w:rFonts w:ascii="Times New Roman" w:hAnsi="Times New Roman" w:cs="Times New Roman"/>
          <w:spacing w:val="29"/>
          <w:sz w:val="24"/>
          <w:szCs w:val="24"/>
        </w:rPr>
      </w:pPr>
      <w:r w:rsidRPr="00923D8F">
        <w:rPr>
          <w:rFonts w:ascii="Times New Roman" w:hAnsi="Times New Roman" w:cs="Times New Roman"/>
          <w:sz w:val="24"/>
          <w:szCs w:val="24"/>
        </w:rPr>
        <w:t xml:space="preserve">Tidak  dapat  dipungkiri  bahwa  anak  sejak  dini  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23D8F">
        <w:rPr>
          <w:rFonts w:ascii="Times New Roman" w:hAnsi="Times New Roman" w:cs="Times New Roman"/>
          <w:sz w:val="24"/>
          <w:szCs w:val="24"/>
        </w:rPr>
        <w:t>mbutuhkan  pembinaan akhlak</w:t>
      </w:r>
      <w:r w:rsidRPr="00923D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agar</w:t>
      </w:r>
      <w:r w:rsidRPr="00923D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nantinya</w:t>
      </w:r>
      <w:r w:rsidRPr="00923D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tidak</w:t>
      </w:r>
      <w:r w:rsidRPr="00923D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terseret</w:t>
      </w:r>
      <w:r w:rsidRPr="00923D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a</w:t>
      </w:r>
      <w:r w:rsidRPr="00923D8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23D8F">
        <w:rPr>
          <w:rFonts w:ascii="Times New Roman" w:hAnsi="Times New Roman" w:cs="Times New Roman"/>
          <w:sz w:val="24"/>
          <w:szCs w:val="24"/>
        </w:rPr>
        <w:t>us</w:t>
      </w:r>
      <w:r w:rsidRPr="00923D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yang</w:t>
      </w:r>
      <w:r w:rsidRPr="00923D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enyesatkan</w:t>
      </w:r>
      <w:r w:rsidRPr="00923D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perbuatan</w:t>
      </w:r>
      <w:r w:rsidRPr="00923D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anak.</w:t>
      </w:r>
      <w:r w:rsidRPr="00923D8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</w:p>
    <w:p w:rsidR="004B70CC" w:rsidRDefault="00C31292" w:rsidP="00FB3615">
      <w:pPr>
        <w:widowControl w:val="0"/>
        <w:autoSpaceDE w:val="0"/>
        <w:autoSpaceDN w:val="0"/>
        <w:adjustRightInd w:val="0"/>
        <w:spacing w:before="10" w:after="0" w:line="480" w:lineRule="auto"/>
        <w:ind w:left="142" w:right="71" w:firstLine="709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didiri</w:t>
      </w:r>
      <w:r w:rsidR="009A3B3A" w:rsidRPr="00923D8F">
        <w:rPr>
          <w:rFonts w:ascii="Times New Roman" w:hAnsi="Times New Roman" w:cs="Times New Roman"/>
          <w:sz w:val="24"/>
          <w:szCs w:val="24"/>
        </w:rPr>
        <w:t>kannya Ta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14652">
        <w:rPr>
          <w:rFonts w:ascii="Times New Roman" w:hAnsi="Times New Roman" w:cs="Times New Roman"/>
          <w:sz w:val="24"/>
          <w:szCs w:val="24"/>
        </w:rPr>
        <w:t>n Pendidikan al-Qur’an a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l-Qashash di Kelurahan Lamekongga Kecamatan Wundulako Kabupaten Kolaka, 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>beri peluang kepada orang tua untuk me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>a</w:t>
      </w:r>
      <w:r w:rsidR="009A3B3A" w:rsidRPr="00923D8F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ukkan anak-anaknya untuk 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ngikuti serta 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>endal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>i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pendidikan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Islam khususnya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dal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3B3A" w:rsidRPr="00923D8F">
        <w:rPr>
          <w:rFonts w:ascii="Times New Roman" w:hAnsi="Times New Roman" w:cs="Times New Roman"/>
          <w:sz w:val="24"/>
          <w:szCs w:val="24"/>
        </w:rPr>
        <w:t>m rangka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14652">
        <w:rPr>
          <w:rFonts w:ascii="Times New Roman" w:hAnsi="Times New Roman" w:cs="Times New Roman"/>
          <w:spacing w:val="-2"/>
          <w:sz w:val="24"/>
          <w:szCs w:val="24"/>
        </w:rPr>
        <w:t>membmbi</w:t>
      </w:r>
      <w:r w:rsidR="00414652" w:rsidRPr="00923D8F">
        <w:rPr>
          <w:rFonts w:ascii="Times New Roman" w:hAnsi="Times New Roman" w:cs="Times New Roman"/>
          <w:sz w:val="24"/>
          <w:szCs w:val="24"/>
        </w:rPr>
        <w:t>n</w:t>
      </w:r>
      <w:r w:rsidR="00414652">
        <w:rPr>
          <w:rFonts w:ascii="Times New Roman" w:hAnsi="Times New Roman" w:cs="Times New Roman"/>
          <w:sz w:val="24"/>
          <w:szCs w:val="24"/>
        </w:rPr>
        <w:t>g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akhlak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anak,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selain pendidikan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yang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telah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diberikan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dalam k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A3B3A" w:rsidRPr="00923D8F">
        <w:rPr>
          <w:rFonts w:ascii="Times New Roman" w:hAnsi="Times New Roman" w:cs="Times New Roman"/>
          <w:sz w:val="24"/>
          <w:szCs w:val="24"/>
        </w:rPr>
        <w:t>luarga</w:t>
      </w:r>
      <w:r w:rsidR="009A3B3A" w:rsidRPr="00923D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dan</w:t>
      </w:r>
      <w:r w:rsidR="009A3B3A" w:rsidRPr="00923D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sekolah.</w:t>
      </w:r>
      <w:r w:rsidR="009A3B3A" w:rsidRPr="00923D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Para</w:t>
      </w:r>
      <w:r w:rsidR="009A3B3A" w:rsidRPr="00923D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orang</w:t>
      </w:r>
      <w:r w:rsidR="009A3B3A" w:rsidRPr="00923D8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tua 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9A3B3A" w:rsidRPr="00923D8F">
        <w:rPr>
          <w:rFonts w:ascii="Times New Roman" w:hAnsi="Times New Roman" w:cs="Times New Roman"/>
          <w:sz w:val="24"/>
          <w:szCs w:val="24"/>
        </w:rPr>
        <w:t>mpunyai  harapan  yang  besar  pada  T</w:t>
      </w:r>
      <w:r w:rsidR="009A3B3A" w:rsidRPr="00923D8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414652">
        <w:rPr>
          <w:rFonts w:ascii="Times New Roman" w:hAnsi="Times New Roman" w:cs="Times New Roman"/>
          <w:sz w:val="24"/>
          <w:szCs w:val="24"/>
        </w:rPr>
        <w:t>Q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untuk 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dapat 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endidik 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anak-anaknya dengan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i/>
          <w:iCs/>
          <w:sz w:val="24"/>
          <w:szCs w:val="24"/>
        </w:rPr>
        <w:t>akhlak</w:t>
      </w:r>
      <w:r w:rsidR="00FB3615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="009A3B3A" w:rsidRPr="00923D8F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FB361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9A3B3A" w:rsidRPr="00923D8F">
        <w:rPr>
          <w:rFonts w:ascii="Times New Roman" w:hAnsi="Times New Roman" w:cs="Times New Roman"/>
          <w:i/>
          <w:iCs/>
          <w:sz w:val="24"/>
          <w:szCs w:val="24"/>
        </w:rPr>
        <w:t xml:space="preserve">karimah </w:t>
      </w:r>
      <w:r w:rsidR="009A3B3A" w:rsidRPr="00923D8F">
        <w:rPr>
          <w:rFonts w:ascii="Times New Roman" w:hAnsi="Times New Roman" w:cs="Times New Roman"/>
          <w:sz w:val="24"/>
          <w:szCs w:val="24"/>
        </w:rPr>
        <w:t>(akhla</w:t>
      </w:r>
      <w:r w:rsidR="00FB3615">
        <w:rPr>
          <w:rFonts w:ascii="Times New Roman" w:hAnsi="Times New Roman" w:cs="Times New Roman"/>
          <w:sz w:val="24"/>
          <w:szCs w:val="24"/>
        </w:rPr>
        <w:t>k yang baik), sehingga dapat di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jadikan bekal bagi 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>ereka</w:t>
      </w:r>
      <w:r w:rsidR="009A3B3A" w:rsidRPr="00923D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dalam</w:t>
      </w:r>
      <w:r w:rsidR="009A3B3A" w:rsidRPr="00923D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>enjalani</w:t>
      </w:r>
      <w:r w:rsidR="009A3B3A" w:rsidRPr="00923D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kehidupan</w:t>
      </w:r>
      <w:r w:rsidR="009A3B3A" w:rsidRPr="00923D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di</w:t>
      </w:r>
      <w:r w:rsidR="009A3B3A" w:rsidRPr="00923D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3B3A" w:rsidRPr="00923D8F">
        <w:rPr>
          <w:rFonts w:ascii="Times New Roman" w:hAnsi="Times New Roman" w:cs="Times New Roman"/>
          <w:sz w:val="24"/>
          <w:szCs w:val="24"/>
        </w:rPr>
        <w:t>sa</w:t>
      </w:r>
      <w:r w:rsidR="009A3B3A" w:rsidRPr="00923D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mendatang.</w:t>
      </w:r>
      <w:r w:rsidR="009A3B3A" w:rsidRPr="00923D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9A3B3A" w:rsidRPr="00923D8F">
        <w:rPr>
          <w:rFonts w:ascii="Times New Roman" w:hAnsi="Times New Roman" w:cs="Times New Roman"/>
          <w:sz w:val="24"/>
          <w:szCs w:val="24"/>
        </w:rPr>
        <w:t>ara</w:t>
      </w:r>
      <w:r w:rsidR="009A3B3A" w:rsidRPr="00923D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orang</w:t>
      </w:r>
      <w:r w:rsidR="009A3B3A" w:rsidRPr="00923D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tua</w:t>
      </w:r>
      <w:r w:rsidR="009A3B3A" w:rsidRPr="00923D8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berharap anak-anak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>ereka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dalam kehidupan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sehari-</w:t>
      </w:r>
      <w:r w:rsidR="009A3B3A" w:rsidRPr="00923D8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9A3B3A" w:rsidRPr="00923D8F">
        <w:rPr>
          <w:rFonts w:ascii="Times New Roman" w:hAnsi="Times New Roman" w:cs="Times New Roman"/>
          <w:sz w:val="24"/>
          <w:szCs w:val="24"/>
        </w:rPr>
        <w:t>ari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berperilaku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sesuai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dengan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ajaran aga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>a.</w:t>
      </w:r>
    </w:p>
    <w:p w:rsidR="00A32F28" w:rsidRPr="00640D0F" w:rsidRDefault="009A3B3A" w:rsidP="00795FCB">
      <w:pPr>
        <w:widowControl w:val="0"/>
        <w:autoSpaceDE w:val="0"/>
        <w:autoSpaceDN w:val="0"/>
        <w:adjustRightInd w:val="0"/>
        <w:spacing w:before="10" w:after="0" w:line="480" w:lineRule="auto"/>
        <w:ind w:left="142" w:right="71" w:firstLine="709"/>
        <w:jc w:val="lowKashida"/>
        <w:rPr>
          <w:rFonts w:asciiTheme="majorBidi" w:hAnsiTheme="majorBidi" w:cstheme="majorBidi"/>
          <w:sz w:val="24"/>
          <w:szCs w:val="24"/>
        </w:rPr>
      </w:pPr>
      <w:r w:rsidRPr="00923D8F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r w:rsidRPr="00923D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penga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z w:val="24"/>
          <w:szCs w:val="24"/>
        </w:rPr>
        <w:t>atan</w:t>
      </w:r>
      <w:r w:rsidRPr="00923D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dan</w:t>
      </w:r>
      <w:r w:rsidRPr="00923D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data</w:t>
      </w:r>
      <w:r w:rsidRPr="00923D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>se</w:t>
      </w:r>
      <w:r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923D8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23D8F">
        <w:rPr>
          <w:rFonts w:ascii="Times New Roman" w:hAnsi="Times New Roman" w:cs="Times New Roman"/>
          <w:sz w:val="24"/>
          <w:szCs w:val="24"/>
        </w:rPr>
        <w:t>ntara</w:t>
      </w:r>
      <w:r w:rsidRPr="00923D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E62AB0">
        <w:rPr>
          <w:rFonts w:ascii="Times New Roman" w:hAnsi="Times New Roman" w:cs="Times New Roman"/>
          <w:sz w:val="24"/>
          <w:szCs w:val="24"/>
        </w:rPr>
        <w:t>ya</w:t>
      </w:r>
      <w:r w:rsidR="00E62AB0" w:rsidRPr="00C353BE">
        <w:rPr>
          <w:rFonts w:ascii="Times New Roman" w:hAnsi="Times New Roman" w:cs="Times New Roman"/>
          <w:sz w:val="24"/>
          <w:szCs w:val="24"/>
        </w:rPr>
        <w:t>n</w:t>
      </w:r>
      <w:r w:rsidR="00E62AB0">
        <w:rPr>
          <w:rFonts w:ascii="Times New Roman" w:hAnsi="Times New Roman" w:cs="Times New Roman"/>
          <w:sz w:val="24"/>
          <w:szCs w:val="24"/>
        </w:rPr>
        <w:t>g dilaksa</w:t>
      </w:r>
      <w:r w:rsidR="00E62AB0" w:rsidRPr="00C353BE">
        <w:rPr>
          <w:rFonts w:ascii="Times New Roman" w:hAnsi="Times New Roman" w:cs="Times New Roman"/>
          <w:sz w:val="24"/>
          <w:szCs w:val="24"/>
        </w:rPr>
        <w:t>n</w:t>
      </w:r>
      <w:r w:rsidR="00E62AB0">
        <w:rPr>
          <w:rFonts w:ascii="Times New Roman" w:hAnsi="Times New Roman" w:cs="Times New Roman"/>
          <w:sz w:val="24"/>
          <w:szCs w:val="24"/>
        </w:rPr>
        <w:t>aka</w:t>
      </w:r>
      <w:r w:rsidR="00E62AB0" w:rsidRPr="00C353BE">
        <w:rPr>
          <w:rFonts w:ascii="Times New Roman" w:hAnsi="Times New Roman" w:cs="Times New Roman"/>
          <w:sz w:val="24"/>
          <w:szCs w:val="24"/>
        </w:rPr>
        <w:t>n</w:t>
      </w:r>
      <w:r w:rsidR="00E62AB0">
        <w:rPr>
          <w:rFonts w:ascii="Times New Roman" w:hAnsi="Times New Roman" w:cs="Times New Roman"/>
          <w:sz w:val="24"/>
          <w:szCs w:val="24"/>
        </w:rPr>
        <w:t xml:space="preserve"> </w:t>
      </w:r>
      <w:r w:rsidR="00C31292">
        <w:rPr>
          <w:rFonts w:ascii="Times New Roman" w:hAnsi="Times New Roman" w:cs="Times New Roman"/>
          <w:sz w:val="24"/>
          <w:szCs w:val="24"/>
        </w:rPr>
        <w:t>pada akhir tahu</w:t>
      </w:r>
      <w:r w:rsidR="00C31292" w:rsidRPr="00923D8F">
        <w:rPr>
          <w:rFonts w:ascii="Times New Roman" w:hAnsi="Times New Roman" w:cs="Times New Roman"/>
          <w:sz w:val="24"/>
          <w:szCs w:val="24"/>
        </w:rPr>
        <w:t>n</w:t>
      </w:r>
      <w:r w:rsidR="00C31292">
        <w:rPr>
          <w:rFonts w:ascii="Times New Roman" w:hAnsi="Times New Roman" w:cs="Times New Roman"/>
          <w:sz w:val="24"/>
          <w:szCs w:val="24"/>
        </w:rPr>
        <w:t xml:space="preserve"> 2013 </w:t>
      </w:r>
      <w:r w:rsidRPr="00923D8F">
        <w:rPr>
          <w:rFonts w:ascii="Times New Roman" w:hAnsi="Times New Roman" w:cs="Times New Roman"/>
          <w:sz w:val="24"/>
          <w:szCs w:val="24"/>
        </w:rPr>
        <w:t>terlihat</w:t>
      </w:r>
      <w:r w:rsidRPr="00923D8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23D8F">
        <w:rPr>
          <w:rFonts w:ascii="Times New Roman" w:hAnsi="Times New Roman" w:cs="Times New Roman"/>
          <w:sz w:val="24"/>
          <w:szCs w:val="24"/>
        </w:rPr>
        <w:t xml:space="preserve">bahwa </w:t>
      </w:r>
      <w:r w:rsidR="00954E95">
        <w:rPr>
          <w:rFonts w:asciiTheme="majorBidi" w:hAnsiTheme="majorBidi" w:cstheme="majorBidi"/>
          <w:sz w:val="24"/>
          <w:szCs w:val="24"/>
        </w:rPr>
        <w:t>a</w:t>
      </w:r>
      <w:r w:rsidR="00A32F28" w:rsidRPr="00640D0F">
        <w:rPr>
          <w:rFonts w:asciiTheme="majorBidi" w:hAnsiTheme="majorBidi" w:cstheme="majorBidi"/>
          <w:sz w:val="24"/>
          <w:szCs w:val="24"/>
        </w:rPr>
        <w:t xml:space="preserve">nak-anak </w:t>
      </w:r>
      <w:r w:rsidR="008F6F58">
        <w:rPr>
          <w:rFonts w:asciiTheme="majorBidi" w:hAnsiTheme="majorBidi" w:cstheme="majorBidi"/>
          <w:sz w:val="24"/>
          <w:szCs w:val="24"/>
        </w:rPr>
        <w:t>ya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g me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gikuti pe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didika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 xml:space="preserve"> di Tama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 xml:space="preserve"> Pe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didika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 xml:space="preserve"> al-Qur’a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 xml:space="preserve"> al-Qashash memiliki perbedaa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 xml:space="preserve"> de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ga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 xml:space="preserve"> 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ak-a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ak ya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g tidak me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gikuti pe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didika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 xml:space="preserve"> ditempat tersebut. Dalam perilaku sehari-hari 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ak-a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ak ya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g belajar di TPQ tersebut lebih me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garah kepada hal ya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g baik da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 xml:space="preserve"> sopa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. Kemudia</w:t>
      </w:r>
      <w:r w:rsidR="00795FCB" w:rsidRPr="004D281B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 xml:space="preserve"> 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ak ya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g belajar di Tama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 xml:space="preserve"> Pe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didika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 xml:space="preserve"> al-Qashash memiliki pe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getahua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 xml:space="preserve"> agama ya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g lebih baik diba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di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g 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ak ya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g tidak me</w:t>
      </w:r>
      <w:r w:rsidR="008F6F58" w:rsidRPr="00640D0F">
        <w:rPr>
          <w:rFonts w:asciiTheme="majorBidi" w:hAnsiTheme="majorBidi" w:cstheme="majorBidi"/>
          <w:sz w:val="24"/>
          <w:szCs w:val="24"/>
        </w:rPr>
        <w:t>n</w:t>
      </w:r>
      <w:r w:rsidR="008F6F58">
        <w:rPr>
          <w:rFonts w:asciiTheme="majorBidi" w:hAnsiTheme="majorBidi" w:cstheme="majorBidi"/>
          <w:sz w:val="24"/>
          <w:szCs w:val="24"/>
        </w:rPr>
        <w:t>gikuti TPQ al-Qashash.</w:t>
      </w:r>
      <w:r w:rsidR="00A32F28" w:rsidRPr="00640D0F">
        <w:rPr>
          <w:rFonts w:asciiTheme="majorBidi" w:hAnsiTheme="majorBidi" w:cstheme="majorBidi"/>
          <w:sz w:val="24"/>
          <w:szCs w:val="24"/>
        </w:rPr>
        <w:t xml:space="preserve"> Oleh karena itu dipandang perlu</w:t>
      </w:r>
      <w:r w:rsidR="00A32F28" w:rsidRPr="00640D0F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A32F28" w:rsidRPr="00640D0F">
        <w:rPr>
          <w:rFonts w:asciiTheme="majorBidi" w:hAnsiTheme="majorBidi" w:cstheme="majorBidi"/>
          <w:sz w:val="24"/>
          <w:szCs w:val="24"/>
        </w:rPr>
        <w:t>untuk</w:t>
      </w:r>
      <w:r w:rsidR="00A32F28" w:rsidRPr="00640D0F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A32F28" w:rsidRPr="00640D0F">
        <w:rPr>
          <w:rFonts w:asciiTheme="majorBidi" w:hAnsiTheme="majorBidi" w:cstheme="majorBidi"/>
          <w:spacing w:val="-2"/>
          <w:sz w:val="24"/>
          <w:szCs w:val="24"/>
        </w:rPr>
        <w:t>m</w:t>
      </w:r>
      <w:r w:rsidR="00A32F28" w:rsidRPr="00640D0F">
        <w:rPr>
          <w:rFonts w:asciiTheme="majorBidi" w:hAnsiTheme="majorBidi" w:cstheme="majorBidi"/>
          <w:sz w:val="24"/>
          <w:szCs w:val="24"/>
        </w:rPr>
        <w:t>engadakan</w:t>
      </w:r>
      <w:r w:rsidR="00A32F28" w:rsidRPr="00640D0F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A32F28" w:rsidRPr="00640D0F">
        <w:rPr>
          <w:rFonts w:asciiTheme="majorBidi" w:hAnsiTheme="majorBidi" w:cstheme="majorBidi"/>
          <w:sz w:val="24"/>
          <w:szCs w:val="24"/>
        </w:rPr>
        <w:t>pen</w:t>
      </w:r>
      <w:r w:rsidR="00A32F28" w:rsidRPr="00640D0F">
        <w:rPr>
          <w:rFonts w:asciiTheme="majorBidi" w:hAnsiTheme="majorBidi" w:cstheme="majorBidi"/>
          <w:spacing w:val="1"/>
          <w:sz w:val="24"/>
          <w:szCs w:val="24"/>
        </w:rPr>
        <w:t>e</w:t>
      </w:r>
      <w:r w:rsidR="00A32F28" w:rsidRPr="00640D0F">
        <w:rPr>
          <w:rFonts w:asciiTheme="majorBidi" w:hAnsiTheme="majorBidi" w:cstheme="majorBidi"/>
          <w:sz w:val="24"/>
          <w:szCs w:val="24"/>
        </w:rPr>
        <w:t>litian</w:t>
      </w:r>
      <w:r w:rsidR="00A32F28" w:rsidRPr="00640D0F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A32F28" w:rsidRPr="00640D0F">
        <w:rPr>
          <w:rFonts w:asciiTheme="majorBidi" w:hAnsiTheme="majorBidi" w:cstheme="majorBidi"/>
          <w:sz w:val="24"/>
          <w:szCs w:val="24"/>
        </w:rPr>
        <w:t>tentang</w:t>
      </w:r>
      <w:r w:rsidR="00A32F28" w:rsidRPr="00640D0F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A32F28" w:rsidRPr="00640D0F">
        <w:rPr>
          <w:rFonts w:asciiTheme="majorBidi" w:hAnsiTheme="majorBidi" w:cstheme="majorBidi"/>
          <w:sz w:val="24"/>
          <w:szCs w:val="24"/>
        </w:rPr>
        <w:t>peran</w:t>
      </w:r>
      <w:r w:rsidR="00A32F28" w:rsidRPr="00640D0F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A32F28" w:rsidRPr="00640D0F">
        <w:rPr>
          <w:rFonts w:asciiTheme="majorBidi" w:hAnsiTheme="majorBidi" w:cstheme="majorBidi"/>
          <w:sz w:val="24"/>
          <w:szCs w:val="24"/>
        </w:rPr>
        <w:t>T</w:t>
      </w:r>
      <w:r w:rsidR="00A8533F">
        <w:rPr>
          <w:rFonts w:asciiTheme="majorBidi" w:hAnsiTheme="majorBidi" w:cstheme="majorBidi"/>
          <w:sz w:val="24"/>
          <w:szCs w:val="24"/>
        </w:rPr>
        <w:t xml:space="preserve">aman </w:t>
      </w:r>
      <w:r w:rsidR="00A32F28" w:rsidRPr="00640D0F">
        <w:rPr>
          <w:rFonts w:asciiTheme="majorBidi" w:hAnsiTheme="majorBidi" w:cstheme="majorBidi"/>
          <w:sz w:val="24"/>
          <w:szCs w:val="24"/>
        </w:rPr>
        <w:t>P</w:t>
      </w:r>
      <w:r w:rsidR="00A8533F">
        <w:rPr>
          <w:rFonts w:asciiTheme="majorBidi" w:hAnsiTheme="majorBidi" w:cstheme="majorBidi"/>
          <w:sz w:val="24"/>
          <w:szCs w:val="24"/>
        </w:rPr>
        <w:t>endidikan al-</w:t>
      </w:r>
      <w:r w:rsidR="00414652">
        <w:rPr>
          <w:rFonts w:asciiTheme="majorBidi" w:hAnsiTheme="majorBidi" w:cstheme="majorBidi"/>
          <w:sz w:val="24"/>
          <w:szCs w:val="24"/>
        </w:rPr>
        <w:t>Q</w:t>
      </w:r>
      <w:r w:rsidR="00A8533F">
        <w:rPr>
          <w:rFonts w:asciiTheme="majorBidi" w:hAnsiTheme="majorBidi" w:cstheme="majorBidi"/>
          <w:sz w:val="24"/>
          <w:szCs w:val="24"/>
        </w:rPr>
        <w:t>ur’an</w:t>
      </w:r>
      <w:r w:rsidR="00A32F28" w:rsidRPr="00640D0F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A32F28" w:rsidRPr="00640D0F">
        <w:rPr>
          <w:rFonts w:asciiTheme="majorBidi" w:hAnsiTheme="majorBidi" w:cstheme="majorBidi"/>
          <w:sz w:val="24"/>
          <w:szCs w:val="24"/>
        </w:rPr>
        <w:t xml:space="preserve">dalam </w:t>
      </w:r>
      <w:r w:rsidR="0058360F">
        <w:rPr>
          <w:rFonts w:asciiTheme="majorBidi" w:hAnsiTheme="majorBidi" w:cstheme="majorBidi"/>
          <w:sz w:val="24"/>
          <w:szCs w:val="24"/>
        </w:rPr>
        <w:t xml:space="preserve">memberikan </w:t>
      </w:r>
      <w:r w:rsidR="00E1475A">
        <w:rPr>
          <w:rFonts w:asciiTheme="majorBidi" w:hAnsiTheme="majorBidi" w:cstheme="majorBidi"/>
          <w:sz w:val="24"/>
          <w:szCs w:val="24"/>
        </w:rPr>
        <w:t>bimbi</w:t>
      </w:r>
      <w:r w:rsidR="00E1475A" w:rsidRPr="00923D8F">
        <w:rPr>
          <w:rFonts w:ascii="Times New Roman" w:hAnsi="Times New Roman" w:cs="Times New Roman"/>
          <w:sz w:val="24"/>
          <w:szCs w:val="24"/>
        </w:rPr>
        <w:t>n</w:t>
      </w:r>
      <w:r w:rsidR="00E1475A">
        <w:rPr>
          <w:rFonts w:ascii="Times New Roman" w:hAnsi="Times New Roman" w:cs="Times New Roman"/>
          <w:sz w:val="24"/>
          <w:szCs w:val="24"/>
        </w:rPr>
        <w:t>ga</w:t>
      </w:r>
      <w:r w:rsidR="00E1475A" w:rsidRPr="00923D8F">
        <w:rPr>
          <w:rFonts w:ascii="Times New Roman" w:hAnsi="Times New Roman" w:cs="Times New Roman"/>
          <w:sz w:val="24"/>
          <w:szCs w:val="24"/>
        </w:rPr>
        <w:t>n</w:t>
      </w:r>
      <w:r w:rsidR="00A32F28" w:rsidRPr="00640D0F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A32F28" w:rsidRPr="00640D0F">
        <w:rPr>
          <w:rFonts w:asciiTheme="majorBidi" w:hAnsiTheme="majorBidi" w:cstheme="majorBidi"/>
          <w:sz w:val="24"/>
          <w:szCs w:val="24"/>
        </w:rPr>
        <w:t>akhlak anak.</w:t>
      </w:r>
    </w:p>
    <w:p w:rsidR="00323059" w:rsidRDefault="00323059" w:rsidP="00DB79A6">
      <w:pPr>
        <w:widowControl w:val="0"/>
        <w:autoSpaceDE w:val="0"/>
        <w:autoSpaceDN w:val="0"/>
        <w:adjustRightInd w:val="0"/>
        <w:spacing w:before="10" w:after="0" w:line="480" w:lineRule="auto"/>
        <w:ind w:left="142" w:right="71" w:firstLine="709"/>
        <w:jc w:val="lowKashida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hasil pe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gamata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ya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dilakuka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disekitar TP</w:t>
      </w:r>
      <w:r w:rsidR="00414652">
        <w:rPr>
          <w:rFonts w:ascii="Times New Roman" w:hAnsi="Times New Roman" w:cs="Times New Roman"/>
          <w:sz w:val="24"/>
          <w:szCs w:val="24"/>
        </w:rPr>
        <w:t>Q</w:t>
      </w:r>
      <w:r w:rsidR="00954E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maka pe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eliti aka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melakuka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pe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elitia</w:t>
      </w:r>
      <w:r w:rsidRPr="00923D8F">
        <w:rPr>
          <w:rFonts w:ascii="Times New Roman" w:hAnsi="Times New Roman" w:cs="Times New Roman"/>
          <w:sz w:val="24"/>
          <w:szCs w:val="24"/>
        </w:rPr>
        <w:t>n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di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T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9A3B3A" w:rsidRPr="00923D8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A3B3A" w:rsidRPr="00923D8F">
        <w:rPr>
          <w:rFonts w:ascii="Times New Roman" w:hAnsi="Times New Roman" w:cs="Times New Roman"/>
          <w:sz w:val="24"/>
          <w:szCs w:val="24"/>
        </w:rPr>
        <w:t>an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3B3A" w:rsidRPr="00923D8F">
        <w:rPr>
          <w:rFonts w:ascii="Times New Roman" w:hAnsi="Times New Roman" w:cs="Times New Roman"/>
          <w:sz w:val="24"/>
          <w:szCs w:val="24"/>
        </w:rPr>
        <w:t>Pend</w:t>
      </w:r>
      <w:r w:rsidR="009A3B3A" w:rsidRPr="00923D8F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dikan </w:t>
      </w:r>
      <w:r w:rsidR="00414652">
        <w:rPr>
          <w:rFonts w:ascii="Times New Roman" w:hAnsi="Times New Roman" w:cs="Times New Roman"/>
          <w:sz w:val="24"/>
          <w:szCs w:val="24"/>
        </w:rPr>
        <w:t>a</w:t>
      </w:r>
      <w:r w:rsidR="009A3B3A" w:rsidRPr="00923D8F">
        <w:rPr>
          <w:rFonts w:ascii="Times New Roman" w:hAnsi="Times New Roman" w:cs="Times New Roman"/>
          <w:sz w:val="24"/>
          <w:szCs w:val="24"/>
        </w:rPr>
        <w:t xml:space="preserve">l-Qur’an </w:t>
      </w:r>
      <w:r w:rsidR="00414652">
        <w:rPr>
          <w:rFonts w:ascii="Times New Roman" w:hAnsi="Times New Roman" w:cs="Times New Roman"/>
          <w:sz w:val="24"/>
          <w:szCs w:val="24"/>
        </w:rPr>
        <w:t>a</w:t>
      </w:r>
      <w:r w:rsidR="009A3B3A" w:rsidRPr="00923D8F">
        <w:rPr>
          <w:rFonts w:ascii="Times New Roman" w:hAnsi="Times New Roman" w:cs="Times New Roman"/>
          <w:sz w:val="24"/>
          <w:szCs w:val="24"/>
        </w:rPr>
        <w:t>l-Qashash Kelurahan Lamekongga Kecamatan Wundulako Kabupaten Kolaka.</w:t>
      </w:r>
      <w:r w:rsidR="009A3B3A" w:rsidRPr="00923D8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964830" w:rsidRPr="00323059" w:rsidRDefault="00964830" w:rsidP="00DB79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480" w:lineRule="auto"/>
        <w:ind w:left="567" w:right="71"/>
        <w:jc w:val="lowKashida"/>
        <w:rPr>
          <w:rFonts w:ascii="Times New Roman" w:hAnsi="Times New Roman" w:cs="Times New Roman"/>
          <w:b/>
          <w:sz w:val="24"/>
          <w:szCs w:val="24"/>
        </w:rPr>
      </w:pPr>
      <w:r w:rsidRPr="00323059">
        <w:rPr>
          <w:rFonts w:ascii="Times New Roman" w:hAnsi="Times New Roman" w:cs="Times New Roman"/>
          <w:b/>
          <w:sz w:val="24"/>
          <w:szCs w:val="24"/>
        </w:rPr>
        <w:t>Rumusan masalah.</w:t>
      </w:r>
    </w:p>
    <w:p w:rsidR="00964830" w:rsidRPr="00923D8F" w:rsidRDefault="00964830" w:rsidP="00DB79A6">
      <w:pPr>
        <w:pStyle w:val="ListParagraph"/>
        <w:widowControl w:val="0"/>
        <w:autoSpaceDE w:val="0"/>
        <w:autoSpaceDN w:val="0"/>
        <w:adjustRightInd w:val="0"/>
        <w:spacing w:before="10" w:after="0" w:line="480" w:lineRule="auto"/>
        <w:ind w:left="284" w:right="71" w:firstLine="709"/>
        <w:jc w:val="lowKashida"/>
        <w:rPr>
          <w:rFonts w:ascii="Times New Roman" w:hAnsi="Times New Roman" w:cs="Times New Roman"/>
          <w:sz w:val="24"/>
          <w:szCs w:val="24"/>
        </w:rPr>
      </w:pPr>
      <w:r w:rsidRPr="00923D8F">
        <w:rPr>
          <w:rFonts w:ascii="Times New Roman" w:hAnsi="Times New Roman" w:cs="Times New Roman"/>
          <w:sz w:val="24"/>
          <w:szCs w:val="24"/>
        </w:rPr>
        <w:t xml:space="preserve">Dari latar belakang diatas, maka </w:t>
      </w:r>
      <w:r w:rsidR="009C5C82">
        <w:rPr>
          <w:rFonts w:ascii="Times New Roman" w:hAnsi="Times New Roman" w:cs="Times New Roman"/>
          <w:sz w:val="24"/>
          <w:szCs w:val="24"/>
        </w:rPr>
        <w:t>rumusa</w:t>
      </w:r>
      <w:r w:rsidR="009C5C82" w:rsidRPr="00923D8F">
        <w:rPr>
          <w:rFonts w:ascii="Times New Roman" w:hAnsi="Times New Roman" w:cs="Times New Roman"/>
          <w:sz w:val="24"/>
          <w:szCs w:val="24"/>
        </w:rPr>
        <w:t>n</w:t>
      </w:r>
      <w:r w:rsidR="009C5C82">
        <w:rPr>
          <w:rFonts w:ascii="Times New Roman" w:hAnsi="Times New Roman" w:cs="Times New Roman"/>
          <w:sz w:val="24"/>
          <w:szCs w:val="24"/>
        </w:rPr>
        <w:t xml:space="preserve"> </w:t>
      </w:r>
      <w:r w:rsidR="009F59F2">
        <w:rPr>
          <w:rFonts w:ascii="Times New Roman" w:hAnsi="Times New Roman" w:cs="Times New Roman"/>
          <w:sz w:val="24"/>
          <w:szCs w:val="24"/>
        </w:rPr>
        <w:t>masalah dalam pe</w:t>
      </w:r>
      <w:r w:rsidR="009F59F2" w:rsidRPr="00923D8F">
        <w:rPr>
          <w:rFonts w:ascii="Times New Roman" w:hAnsi="Times New Roman" w:cs="Times New Roman"/>
          <w:sz w:val="24"/>
          <w:szCs w:val="24"/>
        </w:rPr>
        <w:t>n</w:t>
      </w:r>
      <w:r w:rsidR="009F59F2">
        <w:rPr>
          <w:rFonts w:ascii="Times New Roman" w:hAnsi="Times New Roman" w:cs="Times New Roman"/>
          <w:sz w:val="24"/>
          <w:szCs w:val="24"/>
        </w:rPr>
        <w:t>elitia</w:t>
      </w:r>
      <w:r w:rsidR="009F59F2" w:rsidRPr="00923D8F">
        <w:rPr>
          <w:rFonts w:ascii="Times New Roman" w:hAnsi="Times New Roman" w:cs="Times New Roman"/>
          <w:sz w:val="24"/>
          <w:szCs w:val="24"/>
        </w:rPr>
        <w:t>n</w:t>
      </w:r>
      <w:r w:rsidR="009F59F2">
        <w:rPr>
          <w:rFonts w:ascii="Times New Roman" w:hAnsi="Times New Roman" w:cs="Times New Roman"/>
          <w:sz w:val="24"/>
          <w:szCs w:val="24"/>
        </w:rPr>
        <w:t xml:space="preserve"> i</w:t>
      </w:r>
      <w:r w:rsidR="009F59F2" w:rsidRPr="00923D8F">
        <w:rPr>
          <w:rFonts w:ascii="Times New Roman" w:hAnsi="Times New Roman" w:cs="Times New Roman"/>
          <w:sz w:val="24"/>
          <w:szCs w:val="24"/>
        </w:rPr>
        <w:t>n</w:t>
      </w:r>
      <w:r w:rsidR="009F59F2">
        <w:rPr>
          <w:rFonts w:ascii="Times New Roman" w:hAnsi="Times New Roman" w:cs="Times New Roman"/>
          <w:sz w:val="24"/>
          <w:szCs w:val="24"/>
        </w:rPr>
        <w:t>i adalah sebagai berikut :</w:t>
      </w:r>
    </w:p>
    <w:p w:rsidR="00964830" w:rsidRPr="00923D8F" w:rsidRDefault="00964830" w:rsidP="00DB79A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" w:after="0" w:line="480" w:lineRule="auto"/>
        <w:ind w:left="709" w:right="71"/>
        <w:jc w:val="lowKashida"/>
        <w:rPr>
          <w:rFonts w:ascii="Times New Roman" w:hAnsi="Times New Roman" w:cs="Times New Roman"/>
          <w:sz w:val="24"/>
          <w:szCs w:val="24"/>
        </w:rPr>
      </w:pPr>
      <w:r w:rsidRPr="00923D8F">
        <w:rPr>
          <w:rFonts w:ascii="Times New Roman" w:hAnsi="Times New Roman" w:cs="Times New Roman"/>
          <w:sz w:val="24"/>
          <w:szCs w:val="24"/>
        </w:rPr>
        <w:t>Bagaimanakah peran</w:t>
      </w:r>
      <w:r w:rsidR="00954E95">
        <w:rPr>
          <w:rFonts w:ascii="Times New Roman" w:hAnsi="Times New Roman" w:cs="Times New Roman"/>
          <w:sz w:val="24"/>
          <w:szCs w:val="24"/>
        </w:rPr>
        <w:t>a</w:t>
      </w:r>
      <w:r w:rsidR="00954E95" w:rsidRPr="00923D8F">
        <w:rPr>
          <w:rFonts w:ascii="Times New Roman" w:hAnsi="Times New Roman" w:cs="Times New Roman"/>
          <w:sz w:val="24"/>
          <w:szCs w:val="24"/>
        </w:rPr>
        <w:t>n</w:t>
      </w:r>
      <w:r w:rsidRPr="00923D8F">
        <w:rPr>
          <w:rFonts w:ascii="Times New Roman" w:hAnsi="Times New Roman" w:cs="Times New Roman"/>
          <w:sz w:val="24"/>
          <w:szCs w:val="24"/>
        </w:rPr>
        <w:t xml:space="preserve"> TP</w:t>
      </w:r>
      <w:r w:rsidR="00414652">
        <w:rPr>
          <w:rFonts w:ascii="Times New Roman" w:hAnsi="Times New Roman" w:cs="Times New Roman"/>
          <w:sz w:val="24"/>
          <w:szCs w:val="24"/>
        </w:rPr>
        <w:t>Q a</w:t>
      </w:r>
      <w:r w:rsidRPr="00923D8F">
        <w:rPr>
          <w:rFonts w:ascii="Times New Roman" w:hAnsi="Times New Roman" w:cs="Times New Roman"/>
          <w:sz w:val="24"/>
          <w:szCs w:val="24"/>
        </w:rPr>
        <w:t xml:space="preserve">l-Qashash Kelurahan Lamekongga Kecamatan Wundulako Kabupaten Kolaka dalam memberikan </w:t>
      </w:r>
      <w:r w:rsidR="00BB140C">
        <w:rPr>
          <w:rFonts w:ascii="Times New Roman" w:hAnsi="Times New Roman" w:cs="Times New Roman"/>
          <w:sz w:val="24"/>
          <w:szCs w:val="24"/>
        </w:rPr>
        <w:t>bimbi</w:t>
      </w:r>
      <w:r w:rsidR="00BB140C" w:rsidRPr="00923D8F">
        <w:rPr>
          <w:rFonts w:ascii="Times New Roman" w:hAnsi="Times New Roman" w:cs="Times New Roman"/>
          <w:sz w:val="24"/>
          <w:szCs w:val="24"/>
        </w:rPr>
        <w:t>n</w:t>
      </w:r>
      <w:r w:rsidR="00BB140C">
        <w:rPr>
          <w:rFonts w:ascii="Times New Roman" w:hAnsi="Times New Roman" w:cs="Times New Roman"/>
          <w:sz w:val="24"/>
          <w:szCs w:val="24"/>
        </w:rPr>
        <w:t>ga</w:t>
      </w:r>
      <w:r w:rsidR="00BB140C" w:rsidRPr="00923D8F">
        <w:rPr>
          <w:rFonts w:ascii="Times New Roman" w:hAnsi="Times New Roman" w:cs="Times New Roman"/>
          <w:sz w:val="24"/>
          <w:szCs w:val="24"/>
        </w:rPr>
        <w:t>n</w:t>
      </w:r>
      <w:r w:rsidR="00C24944">
        <w:rPr>
          <w:rFonts w:ascii="Times New Roman" w:hAnsi="Times New Roman" w:cs="Times New Roman"/>
          <w:sz w:val="24"/>
          <w:szCs w:val="24"/>
        </w:rPr>
        <w:t xml:space="preserve"> a</w:t>
      </w:r>
      <w:r w:rsidRPr="00923D8F">
        <w:rPr>
          <w:rFonts w:ascii="Times New Roman" w:hAnsi="Times New Roman" w:cs="Times New Roman"/>
          <w:sz w:val="24"/>
          <w:szCs w:val="24"/>
        </w:rPr>
        <w:t>khlaq</w:t>
      </w:r>
      <w:r w:rsidR="00C24944">
        <w:rPr>
          <w:rFonts w:ascii="Times New Roman" w:hAnsi="Times New Roman" w:cs="Times New Roman"/>
          <w:sz w:val="24"/>
          <w:szCs w:val="24"/>
        </w:rPr>
        <w:t xml:space="preserve"> sa</w:t>
      </w:r>
      <w:r w:rsidR="00C24944" w:rsidRPr="00923D8F">
        <w:rPr>
          <w:rFonts w:ascii="Times New Roman" w:hAnsi="Times New Roman" w:cs="Times New Roman"/>
          <w:sz w:val="24"/>
          <w:szCs w:val="24"/>
        </w:rPr>
        <w:t>n</w:t>
      </w:r>
      <w:r w:rsidR="00C24944">
        <w:rPr>
          <w:rFonts w:ascii="Times New Roman" w:hAnsi="Times New Roman" w:cs="Times New Roman"/>
          <w:sz w:val="24"/>
          <w:szCs w:val="24"/>
        </w:rPr>
        <w:t>tri</w:t>
      </w:r>
      <w:r w:rsidRPr="00923D8F">
        <w:rPr>
          <w:rFonts w:ascii="Times New Roman" w:hAnsi="Times New Roman" w:cs="Times New Roman"/>
          <w:sz w:val="24"/>
          <w:szCs w:val="24"/>
        </w:rPr>
        <w:t>?</w:t>
      </w:r>
    </w:p>
    <w:p w:rsidR="00964830" w:rsidRDefault="00964830" w:rsidP="00DB79A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" w:after="0" w:line="480" w:lineRule="auto"/>
        <w:ind w:left="709" w:right="71"/>
        <w:jc w:val="lowKashida"/>
        <w:rPr>
          <w:rFonts w:ascii="Times New Roman" w:hAnsi="Times New Roman" w:cs="Times New Roman"/>
          <w:sz w:val="24"/>
          <w:szCs w:val="24"/>
        </w:rPr>
      </w:pPr>
      <w:r w:rsidRPr="00923D8F">
        <w:rPr>
          <w:rFonts w:ascii="Times New Roman" w:hAnsi="Times New Roman" w:cs="Times New Roman"/>
          <w:sz w:val="24"/>
          <w:szCs w:val="24"/>
        </w:rPr>
        <w:t xml:space="preserve">Apa sajakah faktor-faktor </w:t>
      </w:r>
      <w:r w:rsidR="00B04BA6">
        <w:rPr>
          <w:rFonts w:ascii="Times New Roman" w:hAnsi="Times New Roman" w:cs="Times New Roman"/>
          <w:sz w:val="24"/>
          <w:szCs w:val="24"/>
        </w:rPr>
        <w:t>pe</w:t>
      </w:r>
      <w:r w:rsidR="00B04BA6" w:rsidRPr="00923D8F">
        <w:rPr>
          <w:rFonts w:ascii="Times New Roman" w:hAnsi="Times New Roman" w:cs="Times New Roman"/>
          <w:sz w:val="24"/>
          <w:szCs w:val="24"/>
        </w:rPr>
        <w:t>n</w:t>
      </w:r>
      <w:r w:rsidR="00B04BA6">
        <w:rPr>
          <w:rFonts w:ascii="Times New Roman" w:hAnsi="Times New Roman" w:cs="Times New Roman"/>
          <w:sz w:val="24"/>
          <w:szCs w:val="24"/>
        </w:rPr>
        <w:t>duku</w:t>
      </w:r>
      <w:r w:rsidR="00B04BA6" w:rsidRPr="00923D8F">
        <w:rPr>
          <w:rFonts w:ascii="Times New Roman" w:hAnsi="Times New Roman" w:cs="Times New Roman"/>
          <w:sz w:val="24"/>
          <w:szCs w:val="24"/>
        </w:rPr>
        <w:t>n</w:t>
      </w:r>
      <w:r w:rsidR="00B04BA6">
        <w:rPr>
          <w:rFonts w:ascii="Times New Roman" w:hAnsi="Times New Roman" w:cs="Times New Roman"/>
          <w:sz w:val="24"/>
          <w:szCs w:val="24"/>
        </w:rPr>
        <w:t>g</w:t>
      </w:r>
      <w:r w:rsidR="00444A85">
        <w:rPr>
          <w:rFonts w:ascii="Times New Roman" w:hAnsi="Times New Roman" w:cs="Times New Roman"/>
          <w:sz w:val="24"/>
          <w:szCs w:val="24"/>
        </w:rPr>
        <w:t xml:space="preserve"> da</w:t>
      </w:r>
      <w:r w:rsidR="00444A85" w:rsidRPr="00923D8F">
        <w:rPr>
          <w:rFonts w:ascii="Times New Roman" w:hAnsi="Times New Roman" w:cs="Times New Roman"/>
          <w:sz w:val="24"/>
          <w:szCs w:val="24"/>
        </w:rPr>
        <w:t>n</w:t>
      </w:r>
      <w:r w:rsidR="00444A85">
        <w:rPr>
          <w:rFonts w:ascii="Times New Roman" w:hAnsi="Times New Roman" w:cs="Times New Roman"/>
          <w:sz w:val="24"/>
          <w:szCs w:val="24"/>
        </w:rPr>
        <w:t xml:space="preserve"> pe</w:t>
      </w:r>
      <w:r w:rsidR="00444A85" w:rsidRPr="00923D8F">
        <w:rPr>
          <w:rFonts w:ascii="Times New Roman" w:hAnsi="Times New Roman" w:cs="Times New Roman"/>
          <w:sz w:val="24"/>
          <w:szCs w:val="24"/>
        </w:rPr>
        <w:t>n</w:t>
      </w:r>
      <w:r w:rsidR="00444A85">
        <w:rPr>
          <w:rFonts w:ascii="Times New Roman" w:hAnsi="Times New Roman" w:cs="Times New Roman"/>
          <w:sz w:val="24"/>
          <w:szCs w:val="24"/>
        </w:rPr>
        <w:t>ghambat</w:t>
      </w:r>
      <w:r w:rsidRPr="00923D8F">
        <w:rPr>
          <w:rFonts w:ascii="Times New Roman" w:hAnsi="Times New Roman" w:cs="Times New Roman"/>
          <w:sz w:val="24"/>
          <w:szCs w:val="24"/>
        </w:rPr>
        <w:t xml:space="preserve"> dalam melaksanakan </w:t>
      </w:r>
      <w:r w:rsidR="00BB140C">
        <w:rPr>
          <w:rFonts w:ascii="Times New Roman" w:hAnsi="Times New Roman" w:cs="Times New Roman"/>
          <w:sz w:val="24"/>
          <w:szCs w:val="24"/>
        </w:rPr>
        <w:t>bimbi</w:t>
      </w:r>
      <w:r w:rsidR="00BB140C" w:rsidRPr="00923D8F">
        <w:rPr>
          <w:rFonts w:ascii="Times New Roman" w:hAnsi="Times New Roman" w:cs="Times New Roman"/>
          <w:sz w:val="24"/>
          <w:szCs w:val="24"/>
        </w:rPr>
        <w:t>n</w:t>
      </w:r>
      <w:r w:rsidR="00BB140C">
        <w:rPr>
          <w:rFonts w:ascii="Times New Roman" w:hAnsi="Times New Roman" w:cs="Times New Roman"/>
          <w:sz w:val="24"/>
          <w:szCs w:val="24"/>
        </w:rPr>
        <w:t>ga</w:t>
      </w:r>
      <w:r w:rsidR="00BB140C" w:rsidRPr="00923D8F">
        <w:rPr>
          <w:rFonts w:ascii="Times New Roman" w:hAnsi="Times New Roman" w:cs="Times New Roman"/>
          <w:sz w:val="24"/>
          <w:szCs w:val="24"/>
        </w:rPr>
        <w:t>n</w:t>
      </w:r>
      <w:r w:rsidRPr="00923D8F">
        <w:rPr>
          <w:rFonts w:ascii="Times New Roman" w:hAnsi="Times New Roman" w:cs="Times New Roman"/>
          <w:sz w:val="24"/>
          <w:szCs w:val="24"/>
        </w:rPr>
        <w:t xml:space="preserve"> akhlaq </w:t>
      </w:r>
      <w:r w:rsidR="00C24944">
        <w:rPr>
          <w:rFonts w:ascii="Times New Roman" w:hAnsi="Times New Roman" w:cs="Times New Roman"/>
          <w:sz w:val="24"/>
          <w:szCs w:val="24"/>
        </w:rPr>
        <w:t>sa</w:t>
      </w:r>
      <w:r w:rsidR="00C24944" w:rsidRPr="00923D8F">
        <w:rPr>
          <w:rFonts w:ascii="Times New Roman" w:hAnsi="Times New Roman" w:cs="Times New Roman"/>
          <w:sz w:val="24"/>
          <w:szCs w:val="24"/>
        </w:rPr>
        <w:t>n</w:t>
      </w:r>
      <w:r w:rsidR="00C24944">
        <w:rPr>
          <w:rFonts w:ascii="Times New Roman" w:hAnsi="Times New Roman" w:cs="Times New Roman"/>
          <w:sz w:val="24"/>
          <w:szCs w:val="24"/>
        </w:rPr>
        <w:t>tri</w:t>
      </w:r>
      <w:r w:rsidRPr="00923D8F">
        <w:rPr>
          <w:rFonts w:ascii="Times New Roman" w:hAnsi="Times New Roman" w:cs="Times New Roman"/>
          <w:sz w:val="24"/>
          <w:szCs w:val="24"/>
        </w:rPr>
        <w:t xml:space="preserve"> di TP</w:t>
      </w:r>
      <w:r w:rsidR="00414652">
        <w:rPr>
          <w:rFonts w:ascii="Times New Roman" w:hAnsi="Times New Roman" w:cs="Times New Roman"/>
          <w:sz w:val="24"/>
          <w:szCs w:val="24"/>
        </w:rPr>
        <w:t>Q</w:t>
      </w:r>
      <w:r w:rsidRPr="00923D8F">
        <w:rPr>
          <w:rFonts w:ascii="Times New Roman" w:hAnsi="Times New Roman" w:cs="Times New Roman"/>
          <w:sz w:val="24"/>
          <w:szCs w:val="24"/>
        </w:rPr>
        <w:t xml:space="preserve"> </w:t>
      </w:r>
      <w:r w:rsidR="00414652">
        <w:rPr>
          <w:rFonts w:ascii="Times New Roman" w:hAnsi="Times New Roman" w:cs="Times New Roman"/>
          <w:sz w:val="24"/>
          <w:szCs w:val="24"/>
        </w:rPr>
        <w:t>a</w:t>
      </w:r>
      <w:r w:rsidRPr="00923D8F">
        <w:rPr>
          <w:rFonts w:ascii="Times New Roman" w:hAnsi="Times New Roman" w:cs="Times New Roman"/>
          <w:sz w:val="24"/>
          <w:szCs w:val="24"/>
        </w:rPr>
        <w:t xml:space="preserve">l-Qashash Kelurahan </w:t>
      </w:r>
      <w:r w:rsidR="00795FCB" w:rsidRPr="00923D8F">
        <w:rPr>
          <w:rFonts w:ascii="Times New Roman" w:hAnsi="Times New Roman" w:cs="Times New Roman"/>
          <w:sz w:val="24"/>
          <w:szCs w:val="24"/>
        </w:rPr>
        <w:t xml:space="preserve">Lamekongga </w:t>
      </w:r>
      <w:r w:rsidRPr="00923D8F">
        <w:rPr>
          <w:rFonts w:ascii="Times New Roman" w:hAnsi="Times New Roman" w:cs="Times New Roman"/>
          <w:sz w:val="24"/>
          <w:szCs w:val="24"/>
        </w:rPr>
        <w:t>Kecamatan Wundulako Kabupaten Kolaka?</w:t>
      </w:r>
    </w:p>
    <w:p w:rsidR="001D049C" w:rsidRDefault="001D049C" w:rsidP="001D049C">
      <w:pPr>
        <w:pStyle w:val="ListParagraph"/>
        <w:widowControl w:val="0"/>
        <w:autoSpaceDE w:val="0"/>
        <w:autoSpaceDN w:val="0"/>
        <w:adjustRightInd w:val="0"/>
        <w:spacing w:before="10" w:after="0" w:line="480" w:lineRule="auto"/>
        <w:ind w:left="709" w:right="71"/>
        <w:jc w:val="lowKashida"/>
        <w:rPr>
          <w:rFonts w:ascii="Times New Roman" w:hAnsi="Times New Roman" w:cs="Times New Roman"/>
          <w:sz w:val="24"/>
          <w:szCs w:val="24"/>
        </w:rPr>
      </w:pPr>
    </w:p>
    <w:p w:rsidR="001D049C" w:rsidRDefault="001D049C" w:rsidP="001D049C">
      <w:pPr>
        <w:pStyle w:val="ListParagraph"/>
        <w:widowControl w:val="0"/>
        <w:autoSpaceDE w:val="0"/>
        <w:autoSpaceDN w:val="0"/>
        <w:adjustRightInd w:val="0"/>
        <w:spacing w:before="10" w:after="0" w:line="480" w:lineRule="auto"/>
        <w:ind w:left="709" w:right="71"/>
        <w:jc w:val="lowKashida"/>
        <w:rPr>
          <w:rFonts w:ascii="Times New Roman" w:hAnsi="Times New Roman" w:cs="Times New Roman"/>
          <w:sz w:val="24"/>
          <w:szCs w:val="24"/>
        </w:rPr>
      </w:pPr>
    </w:p>
    <w:p w:rsidR="00C51853" w:rsidRPr="00C353BE" w:rsidRDefault="00C51853" w:rsidP="00DB79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480" w:lineRule="auto"/>
        <w:ind w:left="567" w:right="71"/>
        <w:jc w:val="lowKashida"/>
        <w:rPr>
          <w:rFonts w:ascii="Times New Roman" w:hAnsi="Times New Roman" w:cs="Times New Roman"/>
          <w:b/>
          <w:sz w:val="24"/>
          <w:szCs w:val="24"/>
        </w:rPr>
      </w:pPr>
      <w:r w:rsidRPr="00C353BE">
        <w:rPr>
          <w:rFonts w:ascii="Times New Roman" w:hAnsi="Times New Roman" w:cs="Times New Roman"/>
          <w:b/>
          <w:sz w:val="24"/>
          <w:szCs w:val="24"/>
        </w:rPr>
        <w:lastRenderedPageBreak/>
        <w:t>Tujuan dan Manfaat Penelitian</w:t>
      </w:r>
    </w:p>
    <w:p w:rsidR="00C51853" w:rsidRPr="00832A1C" w:rsidRDefault="00C51853" w:rsidP="0081779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" w:after="0" w:line="480" w:lineRule="auto"/>
        <w:ind w:left="993" w:right="71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832A1C">
        <w:rPr>
          <w:rFonts w:ascii="Times New Roman" w:hAnsi="Times New Roman" w:cs="Times New Roman"/>
          <w:b/>
          <w:bCs/>
          <w:sz w:val="24"/>
          <w:szCs w:val="24"/>
        </w:rPr>
        <w:t>Tujuan Penelitian</w:t>
      </w:r>
    </w:p>
    <w:p w:rsidR="00C51853" w:rsidRPr="00923D8F" w:rsidRDefault="00C51853" w:rsidP="00DB79A6">
      <w:pPr>
        <w:pStyle w:val="ListParagraph"/>
        <w:widowControl w:val="0"/>
        <w:autoSpaceDE w:val="0"/>
        <w:autoSpaceDN w:val="0"/>
        <w:adjustRightInd w:val="0"/>
        <w:spacing w:before="10" w:after="0" w:line="480" w:lineRule="auto"/>
        <w:ind w:left="709" w:right="71"/>
        <w:jc w:val="lowKashida"/>
        <w:rPr>
          <w:rFonts w:ascii="Times New Roman" w:hAnsi="Times New Roman" w:cs="Times New Roman"/>
          <w:sz w:val="24"/>
          <w:szCs w:val="24"/>
        </w:rPr>
      </w:pPr>
      <w:r w:rsidRPr="00923D8F">
        <w:rPr>
          <w:rFonts w:ascii="Times New Roman" w:hAnsi="Times New Roman" w:cs="Times New Roman"/>
          <w:sz w:val="24"/>
          <w:szCs w:val="24"/>
        </w:rPr>
        <w:t>Penelitian ini dilaksanakan dengan tujuan untuk :</w:t>
      </w:r>
    </w:p>
    <w:p w:rsidR="00C51853" w:rsidRPr="00923D8F" w:rsidRDefault="00C51853" w:rsidP="0081779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" w:after="0" w:line="480" w:lineRule="auto"/>
        <w:ind w:left="1418" w:right="71"/>
        <w:jc w:val="lowKashida"/>
        <w:rPr>
          <w:rFonts w:ascii="Times New Roman" w:hAnsi="Times New Roman" w:cs="Times New Roman"/>
          <w:sz w:val="24"/>
          <w:szCs w:val="24"/>
        </w:rPr>
      </w:pPr>
      <w:r w:rsidRPr="00923D8F">
        <w:rPr>
          <w:rFonts w:ascii="Times New Roman" w:hAnsi="Times New Roman" w:cs="Times New Roman"/>
          <w:sz w:val="24"/>
          <w:szCs w:val="24"/>
        </w:rPr>
        <w:t xml:space="preserve">Mengetahui </w:t>
      </w:r>
      <w:r w:rsidR="00DC6418">
        <w:rPr>
          <w:rFonts w:ascii="Times New Roman" w:hAnsi="Times New Roman" w:cs="Times New Roman"/>
          <w:sz w:val="24"/>
          <w:szCs w:val="24"/>
        </w:rPr>
        <w:t>bagaima</w:t>
      </w:r>
      <w:r w:rsidR="00DC6418" w:rsidRPr="00C353BE">
        <w:rPr>
          <w:rFonts w:ascii="Times New Roman" w:hAnsi="Times New Roman" w:cs="Times New Roman"/>
          <w:sz w:val="24"/>
          <w:szCs w:val="24"/>
        </w:rPr>
        <w:t>n</w:t>
      </w:r>
      <w:r w:rsidR="00DC6418">
        <w:rPr>
          <w:rFonts w:ascii="Times New Roman" w:hAnsi="Times New Roman" w:cs="Times New Roman"/>
          <w:sz w:val="24"/>
          <w:szCs w:val="24"/>
        </w:rPr>
        <w:t xml:space="preserve">a </w:t>
      </w:r>
      <w:r w:rsidRPr="00923D8F">
        <w:rPr>
          <w:rFonts w:ascii="Times New Roman" w:hAnsi="Times New Roman" w:cs="Times New Roman"/>
          <w:sz w:val="24"/>
          <w:szCs w:val="24"/>
        </w:rPr>
        <w:t>peranan TP</w:t>
      </w:r>
      <w:r w:rsidR="00414652">
        <w:rPr>
          <w:rFonts w:ascii="Times New Roman" w:hAnsi="Times New Roman" w:cs="Times New Roman"/>
          <w:sz w:val="24"/>
          <w:szCs w:val="24"/>
        </w:rPr>
        <w:t>Q</w:t>
      </w:r>
      <w:r w:rsidRPr="00923D8F">
        <w:rPr>
          <w:rFonts w:ascii="Times New Roman" w:hAnsi="Times New Roman" w:cs="Times New Roman"/>
          <w:sz w:val="24"/>
          <w:szCs w:val="24"/>
        </w:rPr>
        <w:t xml:space="preserve"> </w:t>
      </w:r>
      <w:r w:rsidR="00414652">
        <w:rPr>
          <w:rFonts w:ascii="Times New Roman" w:hAnsi="Times New Roman" w:cs="Times New Roman"/>
          <w:sz w:val="24"/>
          <w:szCs w:val="24"/>
        </w:rPr>
        <w:t>a</w:t>
      </w:r>
      <w:r w:rsidRPr="00923D8F">
        <w:rPr>
          <w:rFonts w:ascii="Times New Roman" w:hAnsi="Times New Roman" w:cs="Times New Roman"/>
          <w:sz w:val="24"/>
          <w:szCs w:val="24"/>
        </w:rPr>
        <w:t xml:space="preserve">l-Qashash dalam memberikan </w:t>
      </w:r>
      <w:r w:rsidR="00BB140C">
        <w:rPr>
          <w:rFonts w:ascii="Times New Roman" w:hAnsi="Times New Roman" w:cs="Times New Roman"/>
          <w:sz w:val="24"/>
          <w:szCs w:val="24"/>
        </w:rPr>
        <w:t>bimbi</w:t>
      </w:r>
      <w:r w:rsidR="00BB140C" w:rsidRPr="00923D8F">
        <w:rPr>
          <w:rFonts w:ascii="Times New Roman" w:hAnsi="Times New Roman" w:cs="Times New Roman"/>
          <w:sz w:val="24"/>
          <w:szCs w:val="24"/>
        </w:rPr>
        <w:t>n</w:t>
      </w:r>
      <w:r w:rsidR="00BB140C">
        <w:rPr>
          <w:rFonts w:ascii="Times New Roman" w:hAnsi="Times New Roman" w:cs="Times New Roman"/>
          <w:sz w:val="24"/>
          <w:szCs w:val="24"/>
        </w:rPr>
        <w:t>ga</w:t>
      </w:r>
      <w:r w:rsidR="00BB140C" w:rsidRPr="00923D8F">
        <w:rPr>
          <w:rFonts w:ascii="Times New Roman" w:hAnsi="Times New Roman" w:cs="Times New Roman"/>
          <w:sz w:val="24"/>
          <w:szCs w:val="24"/>
        </w:rPr>
        <w:t>n</w:t>
      </w:r>
      <w:r w:rsidRPr="00923D8F">
        <w:rPr>
          <w:rFonts w:ascii="Times New Roman" w:hAnsi="Times New Roman" w:cs="Times New Roman"/>
          <w:sz w:val="24"/>
          <w:szCs w:val="24"/>
        </w:rPr>
        <w:t xml:space="preserve"> akhlaq bagi </w:t>
      </w:r>
      <w:r w:rsidR="00C24944">
        <w:rPr>
          <w:rFonts w:ascii="Times New Roman" w:hAnsi="Times New Roman" w:cs="Times New Roman"/>
          <w:sz w:val="24"/>
          <w:szCs w:val="24"/>
        </w:rPr>
        <w:t>sa</w:t>
      </w:r>
      <w:r w:rsidR="00C24944" w:rsidRPr="00923D8F">
        <w:rPr>
          <w:rFonts w:ascii="Times New Roman" w:hAnsi="Times New Roman" w:cs="Times New Roman"/>
          <w:sz w:val="24"/>
          <w:szCs w:val="24"/>
        </w:rPr>
        <w:t>n</w:t>
      </w:r>
      <w:r w:rsidR="00C24944">
        <w:rPr>
          <w:rFonts w:ascii="Times New Roman" w:hAnsi="Times New Roman" w:cs="Times New Roman"/>
          <w:sz w:val="24"/>
          <w:szCs w:val="24"/>
        </w:rPr>
        <w:t>tri</w:t>
      </w:r>
      <w:r w:rsidR="00DC6418">
        <w:rPr>
          <w:rFonts w:ascii="Times New Roman" w:hAnsi="Times New Roman" w:cs="Times New Roman"/>
          <w:sz w:val="24"/>
          <w:szCs w:val="24"/>
        </w:rPr>
        <w:t xml:space="preserve"> di Keluraha</w:t>
      </w:r>
      <w:r w:rsidR="00DC6418" w:rsidRPr="00C353BE">
        <w:rPr>
          <w:rFonts w:ascii="Times New Roman" w:hAnsi="Times New Roman" w:cs="Times New Roman"/>
          <w:sz w:val="24"/>
          <w:szCs w:val="24"/>
        </w:rPr>
        <w:t>n</w:t>
      </w:r>
      <w:r w:rsidR="00DC6418">
        <w:rPr>
          <w:rFonts w:ascii="Times New Roman" w:hAnsi="Times New Roman" w:cs="Times New Roman"/>
          <w:sz w:val="24"/>
          <w:szCs w:val="24"/>
        </w:rPr>
        <w:t xml:space="preserve"> Lameko</w:t>
      </w:r>
      <w:r w:rsidR="00DC6418" w:rsidRPr="00C353BE">
        <w:rPr>
          <w:rFonts w:ascii="Times New Roman" w:hAnsi="Times New Roman" w:cs="Times New Roman"/>
          <w:sz w:val="24"/>
          <w:szCs w:val="24"/>
        </w:rPr>
        <w:t>n</w:t>
      </w:r>
      <w:r w:rsidR="00DC6418">
        <w:rPr>
          <w:rFonts w:ascii="Times New Roman" w:hAnsi="Times New Roman" w:cs="Times New Roman"/>
          <w:sz w:val="24"/>
          <w:szCs w:val="24"/>
        </w:rPr>
        <w:t>gga Kecamata</w:t>
      </w:r>
      <w:r w:rsidR="00DC6418" w:rsidRPr="00C353BE">
        <w:rPr>
          <w:rFonts w:ascii="Times New Roman" w:hAnsi="Times New Roman" w:cs="Times New Roman"/>
          <w:sz w:val="24"/>
          <w:szCs w:val="24"/>
        </w:rPr>
        <w:t>n</w:t>
      </w:r>
      <w:r w:rsidR="00DC6418">
        <w:rPr>
          <w:rFonts w:ascii="Times New Roman" w:hAnsi="Times New Roman" w:cs="Times New Roman"/>
          <w:sz w:val="24"/>
          <w:szCs w:val="24"/>
        </w:rPr>
        <w:t xml:space="preserve"> Wu</w:t>
      </w:r>
      <w:r w:rsidR="00DC6418" w:rsidRPr="00C353BE">
        <w:rPr>
          <w:rFonts w:ascii="Times New Roman" w:hAnsi="Times New Roman" w:cs="Times New Roman"/>
          <w:sz w:val="24"/>
          <w:szCs w:val="24"/>
        </w:rPr>
        <w:t>n</w:t>
      </w:r>
      <w:r w:rsidR="00DC6418">
        <w:rPr>
          <w:rFonts w:ascii="Times New Roman" w:hAnsi="Times New Roman" w:cs="Times New Roman"/>
          <w:sz w:val="24"/>
          <w:szCs w:val="24"/>
        </w:rPr>
        <w:t>dulako Kabupate</w:t>
      </w:r>
      <w:r w:rsidR="00DC6418" w:rsidRPr="00C353BE">
        <w:rPr>
          <w:rFonts w:ascii="Times New Roman" w:hAnsi="Times New Roman" w:cs="Times New Roman"/>
          <w:sz w:val="24"/>
          <w:szCs w:val="24"/>
        </w:rPr>
        <w:t>n</w:t>
      </w:r>
      <w:r w:rsidR="00DC6418">
        <w:rPr>
          <w:rFonts w:ascii="Times New Roman" w:hAnsi="Times New Roman" w:cs="Times New Roman"/>
          <w:sz w:val="24"/>
          <w:szCs w:val="24"/>
        </w:rPr>
        <w:t xml:space="preserve"> Kolaka</w:t>
      </w:r>
      <w:r w:rsidRPr="00923D8F">
        <w:rPr>
          <w:rFonts w:ascii="Times New Roman" w:hAnsi="Times New Roman" w:cs="Times New Roman"/>
          <w:sz w:val="24"/>
          <w:szCs w:val="24"/>
        </w:rPr>
        <w:t>.</w:t>
      </w:r>
    </w:p>
    <w:p w:rsidR="00C51853" w:rsidRDefault="00954E95" w:rsidP="0081779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0" w:after="0" w:line="480" w:lineRule="auto"/>
        <w:ind w:left="1418" w:right="71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faktor</w:t>
      </w:r>
      <w:r w:rsidR="00C51853" w:rsidRPr="00923D8F">
        <w:rPr>
          <w:rFonts w:ascii="Times New Roman" w:hAnsi="Times New Roman" w:cs="Times New Roman"/>
          <w:sz w:val="24"/>
          <w:szCs w:val="24"/>
        </w:rPr>
        <w:t>–faktor yang menjadi pendorong dan penghambat dalam memb</w:t>
      </w:r>
      <w:r w:rsidR="00A27647">
        <w:rPr>
          <w:rFonts w:ascii="Times New Roman" w:hAnsi="Times New Roman" w:cs="Times New Roman"/>
          <w:sz w:val="24"/>
          <w:szCs w:val="24"/>
        </w:rPr>
        <w:t xml:space="preserve">erikan </w:t>
      </w:r>
      <w:r w:rsidR="00BB140C">
        <w:rPr>
          <w:rFonts w:ascii="Times New Roman" w:hAnsi="Times New Roman" w:cs="Times New Roman"/>
          <w:sz w:val="24"/>
          <w:szCs w:val="24"/>
        </w:rPr>
        <w:t>bimbi</w:t>
      </w:r>
      <w:r w:rsidR="00BB140C" w:rsidRPr="00923D8F">
        <w:rPr>
          <w:rFonts w:ascii="Times New Roman" w:hAnsi="Times New Roman" w:cs="Times New Roman"/>
          <w:sz w:val="24"/>
          <w:szCs w:val="24"/>
        </w:rPr>
        <w:t>n</w:t>
      </w:r>
      <w:r w:rsidR="00BB140C">
        <w:rPr>
          <w:rFonts w:ascii="Times New Roman" w:hAnsi="Times New Roman" w:cs="Times New Roman"/>
          <w:sz w:val="24"/>
          <w:szCs w:val="24"/>
        </w:rPr>
        <w:t>ga</w:t>
      </w:r>
      <w:r w:rsidR="00BB140C" w:rsidRPr="00923D8F">
        <w:rPr>
          <w:rFonts w:ascii="Times New Roman" w:hAnsi="Times New Roman" w:cs="Times New Roman"/>
          <w:sz w:val="24"/>
          <w:szCs w:val="24"/>
        </w:rPr>
        <w:t>n</w:t>
      </w:r>
      <w:r w:rsidR="00A27647">
        <w:rPr>
          <w:rFonts w:ascii="Times New Roman" w:hAnsi="Times New Roman" w:cs="Times New Roman"/>
          <w:sz w:val="24"/>
          <w:szCs w:val="24"/>
        </w:rPr>
        <w:t xml:space="preserve"> akhlaq </w:t>
      </w:r>
      <w:r w:rsidR="00C24944">
        <w:rPr>
          <w:rFonts w:ascii="Times New Roman" w:hAnsi="Times New Roman" w:cs="Times New Roman"/>
          <w:sz w:val="24"/>
          <w:szCs w:val="24"/>
        </w:rPr>
        <w:t>sa</w:t>
      </w:r>
      <w:r w:rsidR="00C24944" w:rsidRPr="00923D8F">
        <w:rPr>
          <w:rFonts w:ascii="Times New Roman" w:hAnsi="Times New Roman" w:cs="Times New Roman"/>
          <w:sz w:val="24"/>
          <w:szCs w:val="24"/>
        </w:rPr>
        <w:t>n</w:t>
      </w:r>
      <w:r w:rsidR="00C24944">
        <w:rPr>
          <w:rFonts w:ascii="Times New Roman" w:hAnsi="Times New Roman" w:cs="Times New Roman"/>
          <w:sz w:val="24"/>
          <w:szCs w:val="24"/>
        </w:rPr>
        <w:t>tri</w:t>
      </w:r>
      <w:r w:rsidR="00A27647">
        <w:rPr>
          <w:rFonts w:ascii="Times New Roman" w:hAnsi="Times New Roman" w:cs="Times New Roman"/>
          <w:sz w:val="24"/>
          <w:szCs w:val="24"/>
        </w:rPr>
        <w:t xml:space="preserve"> di </w:t>
      </w:r>
      <w:r w:rsidR="00C51853" w:rsidRPr="00923D8F">
        <w:rPr>
          <w:rFonts w:ascii="Times New Roman" w:hAnsi="Times New Roman" w:cs="Times New Roman"/>
          <w:sz w:val="24"/>
          <w:szCs w:val="24"/>
        </w:rPr>
        <w:t>TP</w:t>
      </w:r>
      <w:r w:rsidR="00414652">
        <w:rPr>
          <w:rFonts w:ascii="Times New Roman" w:hAnsi="Times New Roman" w:cs="Times New Roman"/>
          <w:sz w:val="24"/>
          <w:szCs w:val="24"/>
        </w:rPr>
        <w:t>Q</w:t>
      </w:r>
      <w:r w:rsidR="00C51853" w:rsidRPr="00923D8F">
        <w:rPr>
          <w:rFonts w:ascii="Times New Roman" w:hAnsi="Times New Roman" w:cs="Times New Roman"/>
          <w:sz w:val="24"/>
          <w:szCs w:val="24"/>
        </w:rPr>
        <w:t xml:space="preserve"> </w:t>
      </w:r>
      <w:r w:rsidR="00414652">
        <w:rPr>
          <w:rFonts w:ascii="Times New Roman" w:hAnsi="Times New Roman" w:cs="Times New Roman"/>
          <w:sz w:val="24"/>
          <w:szCs w:val="24"/>
        </w:rPr>
        <w:t>a</w:t>
      </w:r>
      <w:r w:rsidR="00C51853" w:rsidRPr="00923D8F">
        <w:rPr>
          <w:rFonts w:ascii="Times New Roman" w:hAnsi="Times New Roman" w:cs="Times New Roman"/>
          <w:sz w:val="24"/>
          <w:szCs w:val="24"/>
        </w:rPr>
        <w:t>l-Qashash</w:t>
      </w:r>
      <w:r w:rsidR="00A27647">
        <w:rPr>
          <w:rFonts w:ascii="Times New Roman" w:hAnsi="Times New Roman" w:cs="Times New Roman"/>
          <w:sz w:val="24"/>
          <w:szCs w:val="24"/>
        </w:rPr>
        <w:t xml:space="preserve"> Keluraha</w:t>
      </w:r>
      <w:r w:rsidR="00A27647" w:rsidRPr="00C353BE">
        <w:rPr>
          <w:rFonts w:ascii="Times New Roman" w:hAnsi="Times New Roman" w:cs="Times New Roman"/>
          <w:sz w:val="24"/>
          <w:szCs w:val="24"/>
        </w:rPr>
        <w:t>n</w:t>
      </w:r>
      <w:r w:rsidR="00A27647">
        <w:rPr>
          <w:rFonts w:ascii="Times New Roman" w:hAnsi="Times New Roman" w:cs="Times New Roman"/>
          <w:sz w:val="24"/>
          <w:szCs w:val="24"/>
        </w:rPr>
        <w:t xml:space="preserve"> Lameko</w:t>
      </w:r>
      <w:r w:rsidR="00A27647" w:rsidRPr="00C353BE">
        <w:rPr>
          <w:rFonts w:ascii="Times New Roman" w:hAnsi="Times New Roman" w:cs="Times New Roman"/>
          <w:sz w:val="24"/>
          <w:szCs w:val="24"/>
        </w:rPr>
        <w:t>n</w:t>
      </w:r>
      <w:r w:rsidR="00A27647">
        <w:rPr>
          <w:rFonts w:ascii="Times New Roman" w:hAnsi="Times New Roman" w:cs="Times New Roman"/>
          <w:sz w:val="24"/>
          <w:szCs w:val="24"/>
        </w:rPr>
        <w:t>gga Kecamata</w:t>
      </w:r>
      <w:r w:rsidR="00A27647" w:rsidRPr="00C353BE">
        <w:rPr>
          <w:rFonts w:ascii="Times New Roman" w:hAnsi="Times New Roman" w:cs="Times New Roman"/>
          <w:sz w:val="24"/>
          <w:szCs w:val="24"/>
        </w:rPr>
        <w:t>n</w:t>
      </w:r>
      <w:r w:rsidR="00A27647">
        <w:rPr>
          <w:rFonts w:ascii="Times New Roman" w:hAnsi="Times New Roman" w:cs="Times New Roman"/>
          <w:sz w:val="24"/>
          <w:szCs w:val="24"/>
        </w:rPr>
        <w:t xml:space="preserve"> Wu</w:t>
      </w:r>
      <w:r w:rsidR="00A27647" w:rsidRPr="00C353BE">
        <w:rPr>
          <w:rFonts w:ascii="Times New Roman" w:hAnsi="Times New Roman" w:cs="Times New Roman"/>
          <w:sz w:val="24"/>
          <w:szCs w:val="24"/>
        </w:rPr>
        <w:t>n</w:t>
      </w:r>
      <w:r w:rsidR="00A27647">
        <w:rPr>
          <w:rFonts w:ascii="Times New Roman" w:hAnsi="Times New Roman" w:cs="Times New Roman"/>
          <w:sz w:val="24"/>
          <w:szCs w:val="24"/>
        </w:rPr>
        <w:t>dulako Kabupate</w:t>
      </w:r>
      <w:r w:rsidR="00A27647" w:rsidRPr="00C353BE">
        <w:rPr>
          <w:rFonts w:ascii="Times New Roman" w:hAnsi="Times New Roman" w:cs="Times New Roman"/>
          <w:sz w:val="24"/>
          <w:szCs w:val="24"/>
        </w:rPr>
        <w:t>n</w:t>
      </w:r>
      <w:r w:rsidR="00A27647">
        <w:rPr>
          <w:rFonts w:ascii="Times New Roman" w:hAnsi="Times New Roman" w:cs="Times New Roman"/>
          <w:sz w:val="24"/>
          <w:szCs w:val="24"/>
        </w:rPr>
        <w:t xml:space="preserve"> Kolaka</w:t>
      </w:r>
      <w:r w:rsidR="00C51853" w:rsidRPr="00923D8F">
        <w:rPr>
          <w:rFonts w:ascii="Times New Roman" w:hAnsi="Times New Roman" w:cs="Times New Roman"/>
          <w:sz w:val="24"/>
          <w:szCs w:val="24"/>
        </w:rPr>
        <w:t>.</w:t>
      </w:r>
    </w:p>
    <w:p w:rsidR="00925132" w:rsidRPr="00832A1C" w:rsidRDefault="00925132" w:rsidP="0081779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" w:after="0" w:line="480" w:lineRule="auto"/>
        <w:ind w:left="993" w:right="71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832A1C">
        <w:rPr>
          <w:rFonts w:ascii="Times New Roman" w:hAnsi="Times New Roman" w:cs="Times New Roman"/>
          <w:b/>
          <w:bCs/>
          <w:sz w:val="24"/>
          <w:szCs w:val="24"/>
        </w:rPr>
        <w:t>Manfaat Penelitian.</w:t>
      </w:r>
    </w:p>
    <w:p w:rsidR="00925132" w:rsidRPr="00923D8F" w:rsidRDefault="00925132" w:rsidP="00817796">
      <w:pPr>
        <w:pStyle w:val="ListParagraph"/>
        <w:widowControl w:val="0"/>
        <w:autoSpaceDE w:val="0"/>
        <w:autoSpaceDN w:val="0"/>
        <w:adjustRightInd w:val="0"/>
        <w:spacing w:before="10" w:after="0" w:line="480" w:lineRule="auto"/>
        <w:ind w:left="763" w:right="71" w:firstLine="11"/>
        <w:jc w:val="lowKashida"/>
        <w:rPr>
          <w:rFonts w:ascii="Times New Roman" w:hAnsi="Times New Roman" w:cs="Times New Roman"/>
          <w:sz w:val="24"/>
          <w:szCs w:val="24"/>
        </w:rPr>
      </w:pPr>
      <w:r w:rsidRPr="00923D8F">
        <w:rPr>
          <w:rFonts w:ascii="Times New Roman" w:hAnsi="Times New Roman" w:cs="Times New Roman"/>
          <w:sz w:val="24"/>
          <w:szCs w:val="24"/>
        </w:rPr>
        <w:t>Manfaat yang diharapkan dapat diambil dari penelitian ini adalah :</w:t>
      </w:r>
    </w:p>
    <w:p w:rsidR="00925132" w:rsidRPr="00923D8F" w:rsidRDefault="00925132" w:rsidP="0081779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" w:after="0" w:line="480" w:lineRule="auto"/>
        <w:ind w:left="1418" w:right="71"/>
        <w:jc w:val="lowKashida"/>
        <w:rPr>
          <w:rFonts w:ascii="Times New Roman" w:hAnsi="Times New Roman" w:cs="Times New Roman"/>
          <w:sz w:val="24"/>
          <w:szCs w:val="24"/>
        </w:rPr>
      </w:pPr>
      <w:r w:rsidRPr="00923D8F">
        <w:rPr>
          <w:rFonts w:ascii="Times New Roman" w:hAnsi="Times New Roman" w:cs="Times New Roman"/>
          <w:sz w:val="24"/>
          <w:szCs w:val="24"/>
        </w:rPr>
        <w:t>Sebagai sumber referensi tambahan bagi seluruh TP</w:t>
      </w:r>
      <w:r w:rsidR="00414652">
        <w:rPr>
          <w:rFonts w:ascii="Times New Roman" w:hAnsi="Times New Roman" w:cs="Times New Roman"/>
          <w:sz w:val="24"/>
          <w:szCs w:val="24"/>
        </w:rPr>
        <w:t>Q</w:t>
      </w:r>
      <w:r w:rsidRPr="00923D8F">
        <w:rPr>
          <w:rFonts w:ascii="Times New Roman" w:hAnsi="Times New Roman" w:cs="Times New Roman"/>
          <w:sz w:val="24"/>
          <w:szCs w:val="24"/>
        </w:rPr>
        <w:t xml:space="preserve"> terutama bagi TP</w:t>
      </w:r>
      <w:r w:rsidR="00414652">
        <w:rPr>
          <w:rFonts w:ascii="Times New Roman" w:hAnsi="Times New Roman" w:cs="Times New Roman"/>
          <w:sz w:val="24"/>
          <w:szCs w:val="24"/>
        </w:rPr>
        <w:t>Q</w:t>
      </w:r>
      <w:r w:rsidRPr="00923D8F">
        <w:rPr>
          <w:rFonts w:ascii="Times New Roman" w:hAnsi="Times New Roman" w:cs="Times New Roman"/>
          <w:sz w:val="24"/>
          <w:szCs w:val="24"/>
        </w:rPr>
        <w:t xml:space="preserve"> </w:t>
      </w:r>
      <w:r w:rsidR="00414652">
        <w:rPr>
          <w:rFonts w:ascii="Times New Roman" w:hAnsi="Times New Roman" w:cs="Times New Roman"/>
          <w:sz w:val="24"/>
          <w:szCs w:val="24"/>
        </w:rPr>
        <w:t>a</w:t>
      </w:r>
      <w:r w:rsidRPr="00923D8F">
        <w:rPr>
          <w:rFonts w:ascii="Times New Roman" w:hAnsi="Times New Roman" w:cs="Times New Roman"/>
          <w:sz w:val="24"/>
          <w:szCs w:val="24"/>
        </w:rPr>
        <w:t>l-Qashash agar lebih meningkatkan kualitas dan kegiatan-kegiatan di TP</w:t>
      </w:r>
      <w:r w:rsidR="00414652">
        <w:rPr>
          <w:rFonts w:ascii="Times New Roman" w:hAnsi="Times New Roman" w:cs="Times New Roman"/>
          <w:sz w:val="24"/>
          <w:szCs w:val="24"/>
        </w:rPr>
        <w:t>Q</w:t>
      </w:r>
      <w:r w:rsidRPr="00923D8F">
        <w:rPr>
          <w:rFonts w:ascii="Times New Roman" w:hAnsi="Times New Roman" w:cs="Times New Roman"/>
          <w:sz w:val="24"/>
          <w:szCs w:val="24"/>
        </w:rPr>
        <w:t xml:space="preserve"> tersebut.</w:t>
      </w:r>
    </w:p>
    <w:p w:rsidR="00925132" w:rsidRPr="00923D8F" w:rsidRDefault="00925132" w:rsidP="0081779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" w:after="0" w:line="480" w:lineRule="auto"/>
        <w:ind w:left="1418" w:right="71"/>
        <w:jc w:val="lowKashida"/>
        <w:rPr>
          <w:rFonts w:ascii="Times New Roman" w:hAnsi="Times New Roman" w:cs="Times New Roman"/>
          <w:sz w:val="24"/>
          <w:szCs w:val="24"/>
        </w:rPr>
      </w:pPr>
      <w:r w:rsidRPr="00923D8F">
        <w:rPr>
          <w:rFonts w:ascii="Times New Roman" w:hAnsi="Times New Roman" w:cs="Times New Roman"/>
          <w:sz w:val="24"/>
          <w:szCs w:val="24"/>
        </w:rPr>
        <w:t>Sebagai sumber informasi bagi para orang tua agar lebih memusatkan perhatian dan dukungannya terhadap penyelengaaran kegiatan di TP</w:t>
      </w:r>
      <w:r w:rsidR="00414652">
        <w:rPr>
          <w:rFonts w:ascii="Times New Roman" w:hAnsi="Times New Roman" w:cs="Times New Roman"/>
          <w:sz w:val="24"/>
          <w:szCs w:val="24"/>
        </w:rPr>
        <w:t>Q</w:t>
      </w:r>
      <w:r w:rsidRPr="00923D8F">
        <w:rPr>
          <w:rFonts w:ascii="Times New Roman" w:hAnsi="Times New Roman" w:cs="Times New Roman"/>
          <w:sz w:val="24"/>
          <w:szCs w:val="24"/>
        </w:rPr>
        <w:t xml:space="preserve"> sebagai sumber pembelajaran akhlaq bagi anak </w:t>
      </w:r>
      <w:r w:rsidR="007158AF">
        <w:rPr>
          <w:rFonts w:ascii="Times New Roman" w:hAnsi="Times New Roman" w:cs="Times New Roman"/>
          <w:sz w:val="24"/>
          <w:szCs w:val="24"/>
        </w:rPr>
        <w:t xml:space="preserve">terutama </w:t>
      </w:r>
      <w:r w:rsidRPr="00923D8F">
        <w:rPr>
          <w:rFonts w:ascii="Times New Roman" w:hAnsi="Times New Roman" w:cs="Times New Roman"/>
          <w:sz w:val="24"/>
          <w:szCs w:val="24"/>
        </w:rPr>
        <w:t>dalam berprilaku.</w:t>
      </w:r>
    </w:p>
    <w:p w:rsidR="00923D8F" w:rsidRPr="00C353BE" w:rsidRDefault="00923D8F" w:rsidP="00DB79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480" w:lineRule="auto"/>
        <w:ind w:left="567" w:right="71"/>
        <w:jc w:val="lowKashida"/>
        <w:rPr>
          <w:rFonts w:ascii="Times New Roman" w:hAnsi="Times New Roman" w:cs="Times New Roman"/>
          <w:b/>
          <w:sz w:val="24"/>
          <w:szCs w:val="24"/>
        </w:rPr>
      </w:pPr>
      <w:r w:rsidRPr="00C353BE">
        <w:rPr>
          <w:rFonts w:ascii="Times New Roman" w:hAnsi="Times New Roman" w:cs="Times New Roman"/>
          <w:b/>
          <w:sz w:val="24"/>
          <w:szCs w:val="24"/>
        </w:rPr>
        <w:t>Definisi Opera</w:t>
      </w:r>
      <w:r w:rsidRPr="00817796">
        <w:rPr>
          <w:rFonts w:asciiTheme="majorBidi" w:hAnsiTheme="majorBidi" w:cstheme="majorBidi"/>
          <w:b/>
          <w:sz w:val="24"/>
          <w:szCs w:val="24"/>
        </w:rPr>
        <w:t>sional</w:t>
      </w:r>
    </w:p>
    <w:p w:rsidR="00923D8F" w:rsidRDefault="00C353BE" w:rsidP="00DB79A6">
      <w:pPr>
        <w:pStyle w:val="ListParagraph"/>
        <w:widowControl w:val="0"/>
        <w:autoSpaceDE w:val="0"/>
        <w:autoSpaceDN w:val="0"/>
        <w:adjustRightInd w:val="0"/>
        <w:spacing w:before="10" w:after="0" w:line="480" w:lineRule="auto"/>
        <w:ind w:left="284" w:right="71" w:firstLine="720"/>
        <w:jc w:val="lowKashida"/>
        <w:rPr>
          <w:rFonts w:ascii="Times New Roman" w:hAnsi="Times New Roman" w:cs="Times New Roman"/>
          <w:sz w:val="24"/>
          <w:szCs w:val="24"/>
        </w:rPr>
      </w:pPr>
      <w:r w:rsidRPr="00C353BE">
        <w:rPr>
          <w:rFonts w:ascii="Times New Roman" w:hAnsi="Times New Roman" w:cs="Times New Roman"/>
          <w:sz w:val="24"/>
          <w:szCs w:val="24"/>
        </w:rPr>
        <w:t>Untuk lebih jelas dan terarahnya pembahasan d</w:t>
      </w:r>
      <w:r w:rsidR="00691B95">
        <w:rPr>
          <w:rFonts w:ascii="Times New Roman" w:hAnsi="Times New Roman" w:cs="Times New Roman"/>
          <w:sz w:val="24"/>
          <w:szCs w:val="24"/>
        </w:rPr>
        <w:t>alam penelitian</w:t>
      </w:r>
      <w:r w:rsidR="00702A01">
        <w:rPr>
          <w:rFonts w:ascii="Times New Roman" w:hAnsi="Times New Roman" w:cs="Times New Roman"/>
          <w:sz w:val="24"/>
          <w:szCs w:val="24"/>
        </w:rPr>
        <w:t xml:space="preserve"> ya</w:t>
      </w:r>
      <w:r w:rsidR="00702A01" w:rsidRPr="00C353BE">
        <w:rPr>
          <w:rFonts w:ascii="Times New Roman" w:hAnsi="Times New Roman" w:cs="Times New Roman"/>
          <w:sz w:val="24"/>
          <w:szCs w:val="24"/>
        </w:rPr>
        <w:t>n</w:t>
      </w:r>
      <w:r w:rsidR="00702A01">
        <w:rPr>
          <w:rFonts w:ascii="Times New Roman" w:hAnsi="Times New Roman" w:cs="Times New Roman"/>
          <w:sz w:val="24"/>
          <w:szCs w:val="24"/>
        </w:rPr>
        <w:t>g berjudul “Pera</w:t>
      </w:r>
      <w:r w:rsidR="00702A01" w:rsidRPr="00C353BE">
        <w:rPr>
          <w:rFonts w:ascii="Times New Roman" w:hAnsi="Times New Roman" w:cs="Times New Roman"/>
          <w:sz w:val="24"/>
          <w:szCs w:val="24"/>
        </w:rPr>
        <w:t>n</w:t>
      </w:r>
      <w:r w:rsidR="00A63C16">
        <w:rPr>
          <w:rFonts w:ascii="Times New Roman" w:hAnsi="Times New Roman" w:cs="Times New Roman"/>
          <w:sz w:val="24"/>
          <w:szCs w:val="24"/>
        </w:rPr>
        <w:t>an</w:t>
      </w:r>
      <w:r w:rsidR="00702A01">
        <w:rPr>
          <w:rFonts w:ascii="Times New Roman" w:hAnsi="Times New Roman" w:cs="Times New Roman"/>
          <w:sz w:val="24"/>
          <w:szCs w:val="24"/>
        </w:rPr>
        <w:t xml:space="preserve"> Tama</w:t>
      </w:r>
      <w:r w:rsidR="00702A01" w:rsidRPr="00C353BE">
        <w:rPr>
          <w:rFonts w:ascii="Times New Roman" w:hAnsi="Times New Roman" w:cs="Times New Roman"/>
          <w:sz w:val="24"/>
          <w:szCs w:val="24"/>
        </w:rPr>
        <w:t>n</w:t>
      </w:r>
      <w:r w:rsidR="00702A01">
        <w:rPr>
          <w:rFonts w:ascii="Times New Roman" w:hAnsi="Times New Roman" w:cs="Times New Roman"/>
          <w:sz w:val="24"/>
          <w:szCs w:val="24"/>
        </w:rPr>
        <w:t xml:space="preserve"> Pe</w:t>
      </w:r>
      <w:r w:rsidR="00702A01" w:rsidRPr="00C353BE">
        <w:rPr>
          <w:rFonts w:ascii="Times New Roman" w:hAnsi="Times New Roman" w:cs="Times New Roman"/>
          <w:sz w:val="24"/>
          <w:szCs w:val="24"/>
        </w:rPr>
        <w:t>n</w:t>
      </w:r>
      <w:r w:rsidR="00702A01">
        <w:rPr>
          <w:rFonts w:ascii="Times New Roman" w:hAnsi="Times New Roman" w:cs="Times New Roman"/>
          <w:sz w:val="24"/>
          <w:szCs w:val="24"/>
        </w:rPr>
        <w:t>didika</w:t>
      </w:r>
      <w:r w:rsidR="00702A01" w:rsidRPr="00C353BE">
        <w:rPr>
          <w:rFonts w:ascii="Times New Roman" w:hAnsi="Times New Roman" w:cs="Times New Roman"/>
          <w:sz w:val="24"/>
          <w:szCs w:val="24"/>
        </w:rPr>
        <w:t>n</w:t>
      </w:r>
      <w:r w:rsidR="00702A01">
        <w:rPr>
          <w:rFonts w:ascii="Times New Roman" w:hAnsi="Times New Roman" w:cs="Times New Roman"/>
          <w:sz w:val="24"/>
          <w:szCs w:val="24"/>
        </w:rPr>
        <w:t xml:space="preserve"> </w:t>
      </w:r>
      <w:r w:rsidR="00414652">
        <w:rPr>
          <w:rFonts w:ascii="Times New Roman" w:hAnsi="Times New Roman" w:cs="Times New Roman"/>
          <w:sz w:val="24"/>
          <w:szCs w:val="24"/>
        </w:rPr>
        <w:t>a</w:t>
      </w:r>
      <w:r w:rsidR="00702A01">
        <w:rPr>
          <w:rFonts w:ascii="Times New Roman" w:hAnsi="Times New Roman" w:cs="Times New Roman"/>
          <w:sz w:val="24"/>
          <w:szCs w:val="24"/>
        </w:rPr>
        <w:t>l-Qur’a</w:t>
      </w:r>
      <w:r w:rsidR="00702A01" w:rsidRPr="00C353BE">
        <w:rPr>
          <w:rFonts w:ascii="Times New Roman" w:hAnsi="Times New Roman" w:cs="Times New Roman"/>
          <w:sz w:val="24"/>
          <w:szCs w:val="24"/>
        </w:rPr>
        <w:t>n</w:t>
      </w:r>
      <w:r w:rsidR="00702A01">
        <w:rPr>
          <w:rFonts w:ascii="Times New Roman" w:hAnsi="Times New Roman" w:cs="Times New Roman"/>
          <w:sz w:val="24"/>
          <w:szCs w:val="24"/>
        </w:rPr>
        <w:t xml:space="preserve"> (TP</w:t>
      </w:r>
      <w:r w:rsidR="00414652">
        <w:rPr>
          <w:rFonts w:ascii="Times New Roman" w:hAnsi="Times New Roman" w:cs="Times New Roman"/>
          <w:sz w:val="24"/>
          <w:szCs w:val="24"/>
        </w:rPr>
        <w:t>Q) a</w:t>
      </w:r>
      <w:r w:rsidR="00702A01">
        <w:rPr>
          <w:rFonts w:ascii="Times New Roman" w:hAnsi="Times New Roman" w:cs="Times New Roman"/>
          <w:sz w:val="24"/>
          <w:szCs w:val="24"/>
        </w:rPr>
        <w:t xml:space="preserve">l-Qashash </w:t>
      </w:r>
      <w:r w:rsidR="00A63C16">
        <w:rPr>
          <w:rFonts w:ascii="Times New Roman" w:hAnsi="Times New Roman" w:cs="Times New Roman"/>
          <w:sz w:val="24"/>
          <w:szCs w:val="24"/>
        </w:rPr>
        <w:t xml:space="preserve">Dalam Memberikan </w:t>
      </w:r>
      <w:r w:rsidR="00B72A12">
        <w:rPr>
          <w:rFonts w:ascii="Times New Roman" w:hAnsi="Times New Roman" w:cs="Times New Roman"/>
          <w:sz w:val="24"/>
          <w:szCs w:val="24"/>
        </w:rPr>
        <w:t>Bimbi</w:t>
      </w:r>
      <w:r w:rsidR="00B72A12" w:rsidRPr="00923D8F">
        <w:rPr>
          <w:rFonts w:ascii="Times New Roman" w:hAnsi="Times New Roman" w:cs="Times New Roman"/>
          <w:sz w:val="24"/>
          <w:szCs w:val="24"/>
        </w:rPr>
        <w:t>n</w:t>
      </w:r>
      <w:r w:rsidR="00B72A12">
        <w:rPr>
          <w:rFonts w:ascii="Times New Roman" w:hAnsi="Times New Roman" w:cs="Times New Roman"/>
          <w:sz w:val="24"/>
          <w:szCs w:val="24"/>
        </w:rPr>
        <w:t>ga</w:t>
      </w:r>
      <w:r w:rsidR="00B72A12" w:rsidRPr="00923D8F">
        <w:rPr>
          <w:rFonts w:ascii="Times New Roman" w:hAnsi="Times New Roman" w:cs="Times New Roman"/>
          <w:sz w:val="24"/>
          <w:szCs w:val="24"/>
        </w:rPr>
        <w:t>n</w:t>
      </w:r>
      <w:r w:rsidR="00702A01">
        <w:rPr>
          <w:rFonts w:ascii="Times New Roman" w:hAnsi="Times New Roman" w:cs="Times New Roman"/>
          <w:sz w:val="24"/>
          <w:szCs w:val="24"/>
        </w:rPr>
        <w:t xml:space="preserve"> Akhlak </w:t>
      </w:r>
      <w:r w:rsidR="00A63C16">
        <w:rPr>
          <w:rFonts w:ascii="Times New Roman" w:hAnsi="Times New Roman" w:cs="Times New Roman"/>
          <w:sz w:val="24"/>
          <w:szCs w:val="24"/>
        </w:rPr>
        <w:t>Santri</w:t>
      </w:r>
      <w:r w:rsidR="00702A01">
        <w:rPr>
          <w:rFonts w:ascii="Times New Roman" w:hAnsi="Times New Roman" w:cs="Times New Roman"/>
          <w:sz w:val="24"/>
          <w:szCs w:val="24"/>
        </w:rPr>
        <w:t xml:space="preserve"> Di Keluraha</w:t>
      </w:r>
      <w:r w:rsidR="00702A01" w:rsidRPr="00C353BE">
        <w:rPr>
          <w:rFonts w:ascii="Times New Roman" w:hAnsi="Times New Roman" w:cs="Times New Roman"/>
          <w:sz w:val="24"/>
          <w:szCs w:val="24"/>
        </w:rPr>
        <w:t>n</w:t>
      </w:r>
      <w:r w:rsidR="00702A01">
        <w:rPr>
          <w:rFonts w:ascii="Times New Roman" w:hAnsi="Times New Roman" w:cs="Times New Roman"/>
          <w:sz w:val="24"/>
          <w:szCs w:val="24"/>
        </w:rPr>
        <w:t xml:space="preserve"> Lameko</w:t>
      </w:r>
      <w:r w:rsidR="00702A01" w:rsidRPr="00C353BE">
        <w:rPr>
          <w:rFonts w:ascii="Times New Roman" w:hAnsi="Times New Roman" w:cs="Times New Roman"/>
          <w:sz w:val="24"/>
          <w:szCs w:val="24"/>
        </w:rPr>
        <w:t>n</w:t>
      </w:r>
      <w:r w:rsidR="00702A01">
        <w:rPr>
          <w:rFonts w:ascii="Times New Roman" w:hAnsi="Times New Roman" w:cs="Times New Roman"/>
          <w:sz w:val="24"/>
          <w:szCs w:val="24"/>
        </w:rPr>
        <w:t>gga Kecamata</w:t>
      </w:r>
      <w:r w:rsidR="00702A01" w:rsidRPr="00C353BE">
        <w:rPr>
          <w:rFonts w:ascii="Times New Roman" w:hAnsi="Times New Roman" w:cs="Times New Roman"/>
          <w:sz w:val="24"/>
          <w:szCs w:val="24"/>
        </w:rPr>
        <w:t>n</w:t>
      </w:r>
      <w:r w:rsidR="00702A01">
        <w:rPr>
          <w:rFonts w:ascii="Times New Roman" w:hAnsi="Times New Roman" w:cs="Times New Roman"/>
          <w:sz w:val="24"/>
          <w:szCs w:val="24"/>
        </w:rPr>
        <w:t xml:space="preserve"> </w:t>
      </w:r>
      <w:r w:rsidR="00702A01">
        <w:rPr>
          <w:rFonts w:ascii="Times New Roman" w:hAnsi="Times New Roman" w:cs="Times New Roman"/>
          <w:sz w:val="24"/>
          <w:szCs w:val="24"/>
        </w:rPr>
        <w:lastRenderedPageBreak/>
        <w:t>Wu</w:t>
      </w:r>
      <w:r w:rsidR="00702A01" w:rsidRPr="00C353BE">
        <w:rPr>
          <w:rFonts w:ascii="Times New Roman" w:hAnsi="Times New Roman" w:cs="Times New Roman"/>
          <w:sz w:val="24"/>
          <w:szCs w:val="24"/>
        </w:rPr>
        <w:t>n</w:t>
      </w:r>
      <w:r w:rsidR="00702A01">
        <w:rPr>
          <w:rFonts w:ascii="Times New Roman" w:hAnsi="Times New Roman" w:cs="Times New Roman"/>
          <w:sz w:val="24"/>
          <w:szCs w:val="24"/>
        </w:rPr>
        <w:t>dulako Kabupate</w:t>
      </w:r>
      <w:r w:rsidR="00702A01" w:rsidRPr="00C353BE">
        <w:rPr>
          <w:rFonts w:ascii="Times New Roman" w:hAnsi="Times New Roman" w:cs="Times New Roman"/>
          <w:sz w:val="24"/>
          <w:szCs w:val="24"/>
        </w:rPr>
        <w:t>n</w:t>
      </w:r>
      <w:r w:rsidR="00702A01">
        <w:rPr>
          <w:rFonts w:ascii="Times New Roman" w:hAnsi="Times New Roman" w:cs="Times New Roman"/>
          <w:sz w:val="24"/>
          <w:szCs w:val="24"/>
        </w:rPr>
        <w:t xml:space="preserve"> Kolaka”</w:t>
      </w:r>
      <w:r w:rsidR="00691B95">
        <w:rPr>
          <w:rFonts w:ascii="Times New Roman" w:hAnsi="Times New Roman" w:cs="Times New Roman"/>
          <w:sz w:val="24"/>
          <w:szCs w:val="24"/>
        </w:rPr>
        <w:t>, maka peneli</w:t>
      </w:r>
      <w:r w:rsidRPr="00C353BE">
        <w:rPr>
          <w:rFonts w:ascii="Times New Roman" w:hAnsi="Times New Roman" w:cs="Times New Roman"/>
          <w:sz w:val="24"/>
          <w:szCs w:val="24"/>
        </w:rPr>
        <w:t xml:space="preserve">ti akan membahas beberapa </w:t>
      </w:r>
      <w:r w:rsidR="00B04BA6">
        <w:rPr>
          <w:rFonts w:ascii="Times New Roman" w:hAnsi="Times New Roman" w:cs="Times New Roman"/>
          <w:sz w:val="24"/>
          <w:szCs w:val="24"/>
        </w:rPr>
        <w:t>hal</w:t>
      </w:r>
      <w:r w:rsidRPr="00C353BE">
        <w:rPr>
          <w:rFonts w:ascii="Times New Roman" w:hAnsi="Times New Roman" w:cs="Times New Roman"/>
          <w:sz w:val="24"/>
          <w:szCs w:val="24"/>
        </w:rPr>
        <w:t xml:space="preserve"> yang terdapat pada judul yakni </w:t>
      </w:r>
      <w:r w:rsidR="00702A01">
        <w:rPr>
          <w:rFonts w:ascii="Times New Roman" w:hAnsi="Times New Roman" w:cs="Times New Roman"/>
          <w:sz w:val="24"/>
          <w:szCs w:val="24"/>
        </w:rPr>
        <w:t>sebagai berikut</w:t>
      </w:r>
      <w:r w:rsidR="00F8327C">
        <w:rPr>
          <w:rFonts w:ascii="Times New Roman" w:hAnsi="Times New Roman" w:cs="Times New Roman"/>
          <w:sz w:val="24"/>
          <w:szCs w:val="24"/>
        </w:rPr>
        <w:t xml:space="preserve"> </w:t>
      </w:r>
      <w:r w:rsidRPr="00C353BE">
        <w:rPr>
          <w:rFonts w:ascii="Times New Roman" w:hAnsi="Times New Roman" w:cs="Times New Roman"/>
          <w:sz w:val="24"/>
          <w:szCs w:val="24"/>
        </w:rPr>
        <w:t>:</w:t>
      </w:r>
    </w:p>
    <w:p w:rsidR="00925132" w:rsidRPr="00832A1C" w:rsidRDefault="005B377F" w:rsidP="0081779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0" w:after="0" w:line="480" w:lineRule="auto"/>
        <w:ind w:left="993" w:right="71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Taman Pendidikan a</w:t>
      </w:r>
      <w:r w:rsidR="00925132" w:rsidRPr="00832A1C">
        <w:rPr>
          <w:rFonts w:ascii="Times New Roman" w:hAnsi="Times New Roman" w:cs="Times New Roman"/>
          <w:b/>
          <w:bCs/>
          <w:sz w:val="24"/>
          <w:szCs w:val="24"/>
        </w:rPr>
        <w:t>l-Qur’an</w:t>
      </w:r>
    </w:p>
    <w:p w:rsidR="00925132" w:rsidRDefault="00925132" w:rsidP="00DB79A6">
      <w:pPr>
        <w:widowControl w:val="0"/>
        <w:autoSpaceDE w:val="0"/>
        <w:autoSpaceDN w:val="0"/>
        <w:adjustRightInd w:val="0"/>
        <w:spacing w:before="10" w:after="0" w:line="480" w:lineRule="auto"/>
        <w:ind w:left="284" w:right="71" w:firstLine="666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 Pendidikan </w:t>
      </w:r>
      <w:r w:rsidR="005B37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l-Qur’an (TP</w:t>
      </w:r>
      <w:r w:rsidR="005B377F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) adalah 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baga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nonfo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erupakan 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8C5379">
        <w:rPr>
          <w:rFonts w:ascii="Times New Roman" w:hAnsi="Times New Roman" w:cs="Times New Roman"/>
          <w:sz w:val="24"/>
          <w:szCs w:val="24"/>
        </w:rPr>
        <w:t>baga pendidikan baca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B37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l-Qur’an untuk usia SD (6-12 tahun). 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baga ini penyelenggaraannya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ditangani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asyarakat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Islam yang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wilayah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tersebut. </w:t>
      </w:r>
    </w:p>
    <w:p w:rsidR="003C04A0" w:rsidRPr="00832A1C" w:rsidRDefault="005B377F" w:rsidP="0081779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0" w:after="0" w:line="480" w:lineRule="auto"/>
        <w:ind w:left="993" w:right="71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Bimbingan</w:t>
      </w:r>
      <w:r w:rsidR="00CF4BFD" w:rsidRPr="00832A1C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="0028064F" w:rsidRPr="00832A1C">
        <w:rPr>
          <w:rFonts w:ascii="Times New Roman" w:hAnsi="Times New Roman" w:cs="Times New Roman"/>
          <w:b/>
          <w:bCs/>
          <w:sz w:val="24"/>
          <w:szCs w:val="24"/>
        </w:rPr>
        <w:t>Akhlak</w:t>
      </w:r>
    </w:p>
    <w:p w:rsidR="00A605F6" w:rsidRDefault="005B377F" w:rsidP="00A605F6">
      <w:pPr>
        <w:spacing w:line="480" w:lineRule="auto"/>
        <w:ind w:left="284" w:firstLine="709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Bimbingan</w:t>
      </w:r>
      <w:r w:rsidR="0076630E" w:rsidRPr="00DE0945">
        <w:rPr>
          <w:rFonts w:asciiTheme="majorBidi" w:hAnsiTheme="majorBidi" w:cstheme="majorBidi"/>
          <w:sz w:val="24"/>
          <w:szCs w:val="24"/>
        </w:rPr>
        <w:t xml:space="preserve"> akhlak </w:t>
      </w:r>
      <w:r w:rsidR="0076630E">
        <w:rPr>
          <w:rFonts w:asciiTheme="majorBidi" w:hAnsiTheme="majorBidi" w:cstheme="majorBidi"/>
          <w:sz w:val="24"/>
          <w:szCs w:val="24"/>
        </w:rPr>
        <w:t xml:space="preserve">adalah </w:t>
      </w:r>
      <w:r w:rsidR="0076630E" w:rsidRPr="00DE0945">
        <w:rPr>
          <w:rFonts w:asciiTheme="majorBidi" w:hAnsiTheme="majorBidi" w:cstheme="majorBidi"/>
          <w:sz w:val="24"/>
          <w:szCs w:val="24"/>
        </w:rPr>
        <w:t xml:space="preserve">kegiatan </w:t>
      </w:r>
      <w:r w:rsidR="00DA187F">
        <w:rPr>
          <w:rFonts w:asciiTheme="majorBidi" w:hAnsiTheme="majorBidi" w:cstheme="majorBidi"/>
          <w:sz w:val="24"/>
          <w:szCs w:val="24"/>
        </w:rPr>
        <w:t>ya</w:t>
      </w:r>
      <w:r w:rsidR="00DA187F" w:rsidRPr="00DE0945">
        <w:rPr>
          <w:rFonts w:asciiTheme="majorBidi" w:hAnsiTheme="majorBidi" w:cstheme="majorBidi"/>
          <w:sz w:val="24"/>
          <w:szCs w:val="24"/>
        </w:rPr>
        <w:t>n</w:t>
      </w:r>
      <w:r w:rsidR="00DA187F">
        <w:rPr>
          <w:rFonts w:asciiTheme="majorBidi" w:hAnsiTheme="majorBidi" w:cstheme="majorBidi"/>
          <w:sz w:val="24"/>
          <w:szCs w:val="24"/>
        </w:rPr>
        <w:t>g dilakuka</w:t>
      </w:r>
      <w:r w:rsidR="00DA187F" w:rsidRPr="00DE0945">
        <w:rPr>
          <w:rFonts w:asciiTheme="majorBidi" w:hAnsiTheme="majorBidi" w:cstheme="majorBidi"/>
          <w:sz w:val="24"/>
          <w:szCs w:val="24"/>
        </w:rPr>
        <w:t>n</w:t>
      </w:r>
      <w:r w:rsidR="00DA187F">
        <w:rPr>
          <w:rFonts w:asciiTheme="majorBidi" w:hAnsiTheme="majorBidi" w:cstheme="majorBidi"/>
          <w:sz w:val="24"/>
          <w:szCs w:val="24"/>
        </w:rPr>
        <w:t xml:space="preserve"> </w:t>
      </w:r>
      <w:r w:rsidR="0076630E" w:rsidRPr="00DE0945">
        <w:rPr>
          <w:rFonts w:asciiTheme="majorBidi" w:hAnsiTheme="majorBidi" w:cstheme="majorBidi"/>
          <w:sz w:val="24"/>
          <w:szCs w:val="24"/>
        </w:rPr>
        <w:t xml:space="preserve">dalam mewujudkan sifat seseorang yang tertanam dalam jiwa yang mendorongnya untuk melakukan atau menimbulkan bermacam-macam kegiatan yang </w:t>
      </w:r>
      <w:r w:rsidR="00DA187F">
        <w:rPr>
          <w:rFonts w:asciiTheme="majorBidi" w:hAnsiTheme="majorBidi" w:cstheme="majorBidi"/>
          <w:sz w:val="24"/>
          <w:szCs w:val="24"/>
        </w:rPr>
        <w:t>ber</w:t>
      </w:r>
      <w:r w:rsidR="00DA187F" w:rsidRPr="00DE0945">
        <w:rPr>
          <w:rFonts w:asciiTheme="majorBidi" w:hAnsiTheme="majorBidi" w:cstheme="majorBidi"/>
          <w:sz w:val="24"/>
          <w:szCs w:val="24"/>
        </w:rPr>
        <w:t>n</w:t>
      </w:r>
      <w:r w:rsidR="00DA187F">
        <w:rPr>
          <w:rFonts w:asciiTheme="majorBidi" w:hAnsiTheme="majorBidi" w:cstheme="majorBidi"/>
          <w:sz w:val="24"/>
          <w:szCs w:val="24"/>
        </w:rPr>
        <w:t xml:space="preserve">ilai </w:t>
      </w:r>
      <w:r w:rsidR="0076630E" w:rsidRPr="00DE0945">
        <w:rPr>
          <w:rFonts w:asciiTheme="majorBidi" w:hAnsiTheme="majorBidi" w:cstheme="majorBidi"/>
          <w:sz w:val="24"/>
          <w:szCs w:val="24"/>
        </w:rPr>
        <w:t>baik.</w:t>
      </w:r>
      <w:r w:rsidR="00DA187F">
        <w:rPr>
          <w:rFonts w:asciiTheme="majorBidi" w:hAnsiTheme="majorBidi" w:cstheme="majorBidi"/>
          <w:sz w:val="24"/>
          <w:szCs w:val="24"/>
        </w:rPr>
        <w:t xml:space="preserve"> </w:t>
      </w:r>
      <w:r w:rsidR="00A605F6">
        <w:rPr>
          <w:rFonts w:asciiTheme="majorBidi" w:hAnsiTheme="majorBidi" w:cstheme="majorBidi"/>
          <w:sz w:val="24"/>
          <w:szCs w:val="24"/>
        </w:rPr>
        <w:t>Tujua</w:t>
      </w:r>
      <w:r w:rsidR="00A605F6" w:rsidRPr="00DE0945">
        <w:rPr>
          <w:rFonts w:asciiTheme="majorBidi" w:hAnsiTheme="majorBidi" w:cstheme="majorBidi"/>
          <w:sz w:val="24"/>
          <w:szCs w:val="24"/>
        </w:rPr>
        <w:t>n</w:t>
      </w:r>
      <w:r w:rsidR="00A605F6">
        <w:rPr>
          <w:rFonts w:asciiTheme="majorBidi" w:hAnsiTheme="majorBidi" w:cstheme="majorBidi"/>
          <w:sz w:val="24"/>
          <w:szCs w:val="24"/>
        </w:rPr>
        <w:t xml:space="preserve"> diberika</w:t>
      </w:r>
      <w:r w:rsidR="00A605F6" w:rsidRPr="00DE0945">
        <w:rPr>
          <w:rFonts w:asciiTheme="majorBidi" w:hAnsiTheme="majorBidi" w:cstheme="majorBidi"/>
          <w:sz w:val="24"/>
          <w:szCs w:val="24"/>
        </w:rPr>
        <w:t>n</w:t>
      </w:r>
      <w:r w:rsidR="00A605F6">
        <w:rPr>
          <w:rFonts w:asciiTheme="majorBidi" w:hAnsiTheme="majorBidi" w:cstheme="majorBidi"/>
          <w:sz w:val="24"/>
          <w:szCs w:val="24"/>
        </w:rPr>
        <w:t xml:space="preserve"> bimbi</w:t>
      </w:r>
      <w:r w:rsidR="00A605F6" w:rsidRPr="00DE0945">
        <w:rPr>
          <w:rFonts w:asciiTheme="majorBidi" w:hAnsiTheme="majorBidi" w:cstheme="majorBidi"/>
          <w:sz w:val="24"/>
          <w:szCs w:val="24"/>
        </w:rPr>
        <w:t>n</w:t>
      </w:r>
      <w:r w:rsidR="00A605F6">
        <w:rPr>
          <w:rFonts w:asciiTheme="majorBidi" w:hAnsiTheme="majorBidi" w:cstheme="majorBidi"/>
          <w:sz w:val="24"/>
          <w:szCs w:val="24"/>
        </w:rPr>
        <w:t>ga</w:t>
      </w:r>
      <w:r w:rsidR="00A605F6" w:rsidRPr="00DE0945">
        <w:rPr>
          <w:rFonts w:asciiTheme="majorBidi" w:hAnsiTheme="majorBidi" w:cstheme="majorBidi"/>
          <w:sz w:val="24"/>
          <w:szCs w:val="24"/>
        </w:rPr>
        <w:t>n</w:t>
      </w:r>
      <w:r w:rsidR="00A605F6">
        <w:rPr>
          <w:rFonts w:asciiTheme="majorBidi" w:hAnsiTheme="majorBidi" w:cstheme="majorBidi"/>
          <w:sz w:val="24"/>
          <w:szCs w:val="24"/>
        </w:rPr>
        <w:t xml:space="preserve"> akhlak bagi a</w:t>
      </w:r>
      <w:r w:rsidR="00A605F6" w:rsidRPr="00DE0945">
        <w:rPr>
          <w:rFonts w:asciiTheme="majorBidi" w:hAnsiTheme="majorBidi" w:cstheme="majorBidi"/>
          <w:sz w:val="24"/>
          <w:szCs w:val="24"/>
        </w:rPr>
        <w:t>n</w:t>
      </w:r>
      <w:r w:rsidR="00A605F6">
        <w:rPr>
          <w:rFonts w:asciiTheme="majorBidi" w:hAnsiTheme="majorBidi" w:cstheme="majorBidi"/>
          <w:sz w:val="24"/>
          <w:szCs w:val="24"/>
        </w:rPr>
        <w:t>ak/sa</w:t>
      </w:r>
      <w:r w:rsidR="00A605F6" w:rsidRPr="00DE0945">
        <w:rPr>
          <w:rFonts w:asciiTheme="majorBidi" w:hAnsiTheme="majorBidi" w:cstheme="majorBidi"/>
          <w:sz w:val="24"/>
          <w:szCs w:val="24"/>
        </w:rPr>
        <w:t>n</w:t>
      </w:r>
      <w:r w:rsidR="00A605F6">
        <w:rPr>
          <w:rFonts w:asciiTheme="majorBidi" w:hAnsiTheme="majorBidi" w:cstheme="majorBidi"/>
          <w:sz w:val="24"/>
          <w:szCs w:val="24"/>
        </w:rPr>
        <w:t>tri adalah agar dapat me</w:t>
      </w:r>
      <w:r w:rsidR="00A605F6" w:rsidRPr="00DE0945">
        <w:rPr>
          <w:rFonts w:asciiTheme="majorBidi" w:hAnsiTheme="majorBidi" w:cstheme="majorBidi"/>
          <w:sz w:val="24"/>
          <w:szCs w:val="24"/>
        </w:rPr>
        <w:t>n</w:t>
      </w:r>
      <w:r w:rsidR="00A605F6">
        <w:rPr>
          <w:rFonts w:asciiTheme="majorBidi" w:hAnsiTheme="majorBidi" w:cstheme="majorBidi"/>
          <w:sz w:val="24"/>
          <w:szCs w:val="24"/>
        </w:rPr>
        <w:t>ciptaka</w:t>
      </w:r>
      <w:r w:rsidR="00A605F6" w:rsidRPr="00DE0945">
        <w:rPr>
          <w:rFonts w:asciiTheme="majorBidi" w:hAnsiTheme="majorBidi" w:cstheme="majorBidi"/>
          <w:sz w:val="24"/>
          <w:szCs w:val="24"/>
        </w:rPr>
        <w:t>n</w:t>
      </w:r>
      <w:r w:rsidR="00A605F6">
        <w:rPr>
          <w:rFonts w:asciiTheme="majorBidi" w:hAnsiTheme="majorBidi" w:cstheme="majorBidi"/>
          <w:sz w:val="24"/>
          <w:szCs w:val="24"/>
        </w:rPr>
        <w:t xml:space="preserve"> kepribadia</w:t>
      </w:r>
      <w:r w:rsidR="00A605F6" w:rsidRPr="00DE0945">
        <w:rPr>
          <w:rFonts w:asciiTheme="majorBidi" w:hAnsiTheme="majorBidi" w:cstheme="majorBidi"/>
          <w:sz w:val="24"/>
          <w:szCs w:val="24"/>
        </w:rPr>
        <w:t>n</w:t>
      </w:r>
      <w:r w:rsidR="00A605F6">
        <w:rPr>
          <w:rFonts w:asciiTheme="majorBidi" w:hAnsiTheme="majorBidi" w:cstheme="majorBidi"/>
          <w:sz w:val="24"/>
          <w:szCs w:val="24"/>
        </w:rPr>
        <w:t xml:space="preserve"> ya</w:t>
      </w:r>
      <w:r w:rsidR="00A605F6" w:rsidRPr="00DE0945">
        <w:rPr>
          <w:rFonts w:asciiTheme="majorBidi" w:hAnsiTheme="majorBidi" w:cstheme="majorBidi"/>
          <w:sz w:val="24"/>
          <w:szCs w:val="24"/>
        </w:rPr>
        <w:t>n</w:t>
      </w:r>
      <w:r w:rsidR="00A605F6">
        <w:rPr>
          <w:rFonts w:asciiTheme="majorBidi" w:hAnsiTheme="majorBidi" w:cstheme="majorBidi"/>
          <w:sz w:val="24"/>
          <w:szCs w:val="24"/>
        </w:rPr>
        <w:t>g Islami dalam jiwa</w:t>
      </w:r>
      <w:r w:rsidR="00A605F6" w:rsidRPr="00DE0945">
        <w:rPr>
          <w:rFonts w:asciiTheme="majorBidi" w:hAnsiTheme="majorBidi" w:cstheme="majorBidi"/>
          <w:sz w:val="24"/>
          <w:szCs w:val="24"/>
        </w:rPr>
        <w:t>n</w:t>
      </w:r>
      <w:r w:rsidR="00A605F6">
        <w:rPr>
          <w:rFonts w:asciiTheme="majorBidi" w:hAnsiTheme="majorBidi" w:cstheme="majorBidi"/>
          <w:sz w:val="24"/>
          <w:szCs w:val="24"/>
        </w:rPr>
        <w:t>ya serta dapat membiasaka</w:t>
      </w:r>
      <w:r w:rsidR="00A605F6" w:rsidRPr="00DE0945">
        <w:rPr>
          <w:rFonts w:asciiTheme="majorBidi" w:hAnsiTheme="majorBidi" w:cstheme="majorBidi"/>
          <w:sz w:val="24"/>
          <w:szCs w:val="24"/>
        </w:rPr>
        <w:t>nn</w:t>
      </w:r>
      <w:r w:rsidR="00A605F6">
        <w:rPr>
          <w:rFonts w:asciiTheme="majorBidi" w:hAnsiTheme="majorBidi" w:cstheme="majorBidi"/>
          <w:sz w:val="24"/>
          <w:szCs w:val="24"/>
        </w:rPr>
        <w:t xml:space="preserve">ya hidup secara Islami. </w:t>
      </w:r>
    </w:p>
    <w:p w:rsidR="00A605F6" w:rsidRDefault="00A605F6" w:rsidP="00A605F6">
      <w:pPr>
        <w:spacing w:line="480" w:lineRule="auto"/>
        <w:ind w:left="284" w:firstLine="709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</w:t>
      </w:r>
      <w:r w:rsidRPr="00DE0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tuk lebih memahami pe</w:t>
      </w:r>
      <w:r w:rsidRPr="00DE0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gertia</w:t>
      </w:r>
      <w:r w:rsidRPr="00DE0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akhlak tersebut, maka pe</w:t>
      </w:r>
      <w:r w:rsidRPr="00DE0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eliti membagi akhlak itu ada 2 yaitu :</w:t>
      </w:r>
    </w:p>
    <w:p w:rsidR="00A605F6" w:rsidRDefault="00A605F6" w:rsidP="009C016A">
      <w:pPr>
        <w:pStyle w:val="ListParagraph"/>
        <w:numPr>
          <w:ilvl w:val="0"/>
          <w:numId w:val="12"/>
        </w:numPr>
        <w:spacing w:line="480" w:lineRule="auto"/>
        <w:ind w:left="709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Akhlak mahmudah (akhlak mulia) adalah pola prilaku seseora</w:t>
      </w:r>
      <w:r w:rsidRPr="00DE0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 ya</w:t>
      </w:r>
      <w:r w:rsidRPr="00DE0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 se</w:t>
      </w:r>
      <w:r w:rsidRPr="00DE0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a</w:t>
      </w:r>
      <w:r w:rsidRPr="00DE0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tiasa dila</w:t>
      </w:r>
      <w:r w:rsidRPr="00DE0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dasi oleh </w:t>
      </w:r>
      <w:r w:rsidRPr="00DE0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ilai-</w:t>
      </w:r>
      <w:r w:rsidRPr="00DE0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ilai ima</w:t>
      </w:r>
      <w:r w:rsidRPr="00DE0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, islam da</w:t>
      </w:r>
      <w:r w:rsidRPr="00DE0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ikhsa</w:t>
      </w:r>
      <w:r w:rsidRPr="00DE0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A187F" w:rsidRPr="00A605F6" w:rsidRDefault="00A605F6" w:rsidP="009C016A">
      <w:pPr>
        <w:pStyle w:val="ListParagraph"/>
        <w:numPr>
          <w:ilvl w:val="0"/>
          <w:numId w:val="12"/>
        </w:numPr>
        <w:spacing w:line="480" w:lineRule="auto"/>
        <w:ind w:left="709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Akhlak mazmumah (akhlak buru) adalah cermi</w:t>
      </w:r>
      <w:r w:rsidRPr="00DE0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a</w:t>
      </w:r>
      <w:r w:rsidRPr="00DE0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perilaku seseora</w:t>
      </w:r>
      <w:r w:rsidRPr="00DE0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 ya</w:t>
      </w:r>
      <w:r w:rsidRPr="00DE0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 buruk, kasar, tidak sopa</w:t>
      </w:r>
      <w:r w:rsidRPr="00DE0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da</w:t>
      </w:r>
      <w:r w:rsidRPr="00DE0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jauh dari peri</w:t>
      </w:r>
      <w:r w:rsidRPr="00DE0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tah al-Qur’a</w:t>
      </w:r>
      <w:r w:rsidRPr="00DE0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.</w:t>
      </w:r>
      <w:r w:rsidR="006A36D0" w:rsidRPr="00A605F6">
        <w:rPr>
          <w:rFonts w:asciiTheme="majorBidi" w:hAnsiTheme="majorBidi" w:cstheme="majorBidi"/>
          <w:sz w:val="24"/>
          <w:szCs w:val="24"/>
        </w:rPr>
        <w:t xml:space="preserve"> </w:t>
      </w:r>
    </w:p>
    <w:p w:rsidR="006A36D0" w:rsidRDefault="006A36D0" w:rsidP="00DB79A6">
      <w:pPr>
        <w:spacing w:line="480" w:lineRule="auto"/>
        <w:ind w:left="284" w:firstLine="709"/>
        <w:jc w:val="lowKashida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lastRenderedPageBreak/>
        <w:t>Melalui lembaga seperti Taman Pendidikan al-Qur’an maka kegiatan bimbingan akhlak akan mudah terlaksana dan langsung mengarah kepada sasarannya yaitu anak-anak yang masih dalam tahap perkembangan.</w:t>
      </w:r>
    </w:p>
    <w:p w:rsidR="00E4298D" w:rsidRPr="00F077FB" w:rsidRDefault="00E4298D" w:rsidP="00DB79A6">
      <w:pPr>
        <w:widowControl w:val="0"/>
        <w:autoSpaceDE w:val="0"/>
        <w:autoSpaceDN w:val="0"/>
        <w:adjustRightInd w:val="0"/>
        <w:spacing w:before="10" w:after="0" w:line="480" w:lineRule="auto"/>
        <w:ind w:left="142" w:right="71" w:firstLine="578"/>
        <w:jc w:val="lowKashida"/>
        <w:rPr>
          <w:rFonts w:asciiTheme="majorBidi" w:hAnsiTheme="majorBidi" w:cstheme="majorBidi"/>
          <w:sz w:val="24"/>
          <w:szCs w:val="24"/>
        </w:rPr>
      </w:pPr>
    </w:p>
    <w:sectPr w:rsidR="00E4298D" w:rsidRPr="00F077FB" w:rsidSect="00E112FD">
      <w:headerReference w:type="default" r:id="rId9"/>
      <w:footerReference w:type="default" r:id="rId10"/>
      <w:pgSz w:w="12191" w:h="16160" w:code="1"/>
      <w:pgMar w:top="2268" w:right="1701" w:bottom="1701" w:left="2268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87" w:rsidRDefault="001C2E87" w:rsidP="00306C3A">
      <w:pPr>
        <w:spacing w:after="0" w:line="240" w:lineRule="auto"/>
      </w:pPr>
      <w:r>
        <w:separator/>
      </w:r>
    </w:p>
  </w:endnote>
  <w:endnote w:type="continuationSeparator" w:id="0">
    <w:p w:rsidR="001C2E87" w:rsidRDefault="001C2E87" w:rsidP="0030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1278689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7C2" w:rsidRPr="00B517C2" w:rsidRDefault="00B517C2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B517C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B517C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517C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43E69">
          <w:rPr>
            <w:rFonts w:asciiTheme="majorBidi" w:hAnsiTheme="majorBidi" w:cstheme="majorBidi"/>
            <w:noProof/>
            <w:sz w:val="24"/>
            <w:szCs w:val="24"/>
          </w:rPr>
          <w:t>8</w:t>
        </w:r>
        <w:r w:rsidRPr="00B517C2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B517C2" w:rsidRPr="00B517C2" w:rsidRDefault="00B517C2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87" w:rsidRDefault="001C2E87" w:rsidP="00306C3A">
      <w:pPr>
        <w:spacing w:after="0" w:line="240" w:lineRule="auto"/>
      </w:pPr>
      <w:r>
        <w:separator/>
      </w:r>
    </w:p>
  </w:footnote>
  <w:footnote w:type="continuationSeparator" w:id="0">
    <w:p w:rsidR="001C2E87" w:rsidRDefault="001C2E87" w:rsidP="00306C3A">
      <w:pPr>
        <w:spacing w:after="0" w:line="240" w:lineRule="auto"/>
      </w:pPr>
      <w:r>
        <w:continuationSeparator/>
      </w:r>
    </w:p>
  </w:footnote>
  <w:footnote w:id="1">
    <w:p w:rsidR="00384185" w:rsidRPr="00E6575D" w:rsidRDefault="00384185" w:rsidP="00001AA8">
      <w:pPr>
        <w:pStyle w:val="FootnoteText"/>
        <w:ind w:left="142" w:firstLine="720"/>
        <w:jc w:val="lowKashida"/>
        <w:rPr>
          <w:rFonts w:asciiTheme="majorBidi" w:hAnsiTheme="majorBidi" w:cstheme="majorBidi"/>
          <w:color w:val="000000" w:themeColor="text1"/>
        </w:rPr>
      </w:pPr>
      <w:r w:rsidRPr="00584A8B">
        <w:rPr>
          <w:rStyle w:val="FootnoteReference"/>
          <w:rFonts w:asciiTheme="majorBidi" w:hAnsiTheme="majorBidi" w:cstheme="majorBidi"/>
        </w:rPr>
        <w:footnoteRef/>
      </w:r>
      <w:r w:rsidRPr="00584A8B">
        <w:rPr>
          <w:rFonts w:asciiTheme="majorBidi" w:hAnsiTheme="majorBidi" w:cstheme="majorBidi"/>
        </w:rPr>
        <w:t xml:space="preserve">Fitriahmiku, </w:t>
      </w:r>
      <w:r w:rsidRPr="00584A8B">
        <w:rPr>
          <w:rFonts w:asciiTheme="majorBidi" w:hAnsiTheme="majorBidi" w:cstheme="majorBidi"/>
          <w:i/>
          <w:iCs/>
        </w:rPr>
        <w:t>Hadits Tentang Akhlak Mulia</w:t>
      </w:r>
      <w:r w:rsidRPr="00584A8B">
        <w:rPr>
          <w:rFonts w:asciiTheme="majorBidi" w:hAnsiTheme="majorBidi" w:cstheme="majorBidi"/>
        </w:rPr>
        <w:t xml:space="preserve"> (online)</w:t>
      </w:r>
      <w:r>
        <w:rPr>
          <w:rFonts w:asciiTheme="majorBidi" w:hAnsiTheme="majorBidi" w:cstheme="majorBidi"/>
        </w:rPr>
        <w:t xml:space="preserve"> </w:t>
      </w:r>
      <w:hyperlink r:id="rId1" w:history="1">
        <w:r w:rsidRPr="00584A8B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http://fitrirahmiku.blogspot.com/2013/04/makalah-pai-pengertian-akhlak-dan.html</w:t>
        </w:r>
      </w:hyperlink>
      <w:r w:rsidRPr="00584A8B">
        <w:rPr>
          <w:rFonts w:asciiTheme="majorBidi" w:hAnsiTheme="majorBidi" w:cstheme="majorBidi"/>
          <w:color w:val="000000" w:themeColor="text1"/>
        </w:rPr>
        <w:t>.  (Diakses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584A8B">
        <w:rPr>
          <w:rFonts w:asciiTheme="majorBidi" w:hAnsiTheme="majorBidi" w:cstheme="majorBidi"/>
          <w:color w:val="000000" w:themeColor="text1"/>
        </w:rPr>
        <w:t>5 Juni 2014).</w:t>
      </w:r>
    </w:p>
  </w:footnote>
  <w:footnote w:id="2">
    <w:p w:rsidR="00054186" w:rsidRPr="004F4875" w:rsidRDefault="00054186" w:rsidP="001C7CD2">
      <w:pPr>
        <w:pStyle w:val="FootnoteText"/>
        <w:ind w:left="142" w:firstLine="720"/>
        <w:jc w:val="lowKashida"/>
        <w:rPr>
          <w:rFonts w:ascii="Times New Roman" w:hAnsi="Times New Roman" w:cs="Times New Roman"/>
          <w:i/>
        </w:rPr>
      </w:pPr>
      <w:r w:rsidRPr="004F4875">
        <w:rPr>
          <w:rStyle w:val="FootnoteReference"/>
          <w:rFonts w:ascii="Times New Roman" w:hAnsi="Times New Roman" w:cs="Times New Roman"/>
        </w:rPr>
        <w:footnoteRef/>
      </w:r>
      <w:r w:rsidRPr="004F4875">
        <w:rPr>
          <w:rFonts w:ascii="Times New Roman" w:hAnsi="Times New Roman" w:cs="Times New Roman"/>
        </w:rPr>
        <w:t xml:space="preserve">Hamzah Yakub, </w:t>
      </w:r>
      <w:r w:rsidRPr="004F4875">
        <w:rPr>
          <w:rFonts w:ascii="Times New Roman" w:hAnsi="Times New Roman" w:cs="Times New Roman"/>
          <w:i/>
        </w:rPr>
        <w:t>Tingkat Ketengah dan Kebahagiaan Mukmin</w:t>
      </w:r>
      <w:r w:rsidR="001C7CD2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Cet II, </w:t>
      </w:r>
      <w:r w:rsidR="001C7CD2">
        <w:rPr>
          <w:rFonts w:ascii="Times New Roman" w:hAnsi="Times New Roman" w:cs="Times New Roman"/>
        </w:rPr>
        <w:t>(</w:t>
      </w:r>
      <w:r w:rsidRPr="004F4875">
        <w:rPr>
          <w:rFonts w:ascii="Times New Roman" w:hAnsi="Times New Roman" w:cs="Times New Roman"/>
        </w:rPr>
        <w:t>Surabaya : Bina Ilmu</w:t>
      </w:r>
      <w:r>
        <w:rPr>
          <w:rFonts w:ascii="Times New Roman" w:hAnsi="Times New Roman" w:cs="Times New Roman"/>
        </w:rPr>
        <w:t>,</w:t>
      </w:r>
      <w:r w:rsidRPr="004F4875">
        <w:rPr>
          <w:rFonts w:ascii="Times New Roman" w:hAnsi="Times New Roman" w:cs="Times New Roman"/>
        </w:rPr>
        <w:t xml:space="preserve"> 1980), h. 27</w:t>
      </w:r>
    </w:p>
  </w:footnote>
  <w:footnote w:id="3">
    <w:p w:rsidR="00457ED7" w:rsidRDefault="00457ED7" w:rsidP="00F95DA6">
      <w:pPr>
        <w:pStyle w:val="FootnoteText"/>
        <w:ind w:left="142" w:firstLine="720"/>
        <w:rPr>
          <w:rFonts w:asciiTheme="majorBidi" w:hAnsiTheme="majorBidi" w:cstheme="majorBidi"/>
        </w:rPr>
      </w:pPr>
      <w:r w:rsidRPr="00172A8A">
        <w:rPr>
          <w:rStyle w:val="FootnoteReference"/>
          <w:rFonts w:asciiTheme="majorBidi" w:hAnsiTheme="majorBidi" w:cstheme="majorBidi"/>
        </w:rPr>
        <w:footnoteRef/>
      </w:r>
      <w:r w:rsidRPr="00172A8A">
        <w:rPr>
          <w:rFonts w:asciiTheme="majorBidi" w:hAnsiTheme="majorBidi" w:cstheme="majorBidi"/>
        </w:rPr>
        <w:t xml:space="preserve">Abu Ahmadi, Ilmu Sosial Dasar, Cet IV (Jakarta: PT Asdi Mahasatya, 2003), h. 96. </w:t>
      </w:r>
    </w:p>
    <w:p w:rsidR="00CD1015" w:rsidRPr="00172A8A" w:rsidRDefault="00CD1015" w:rsidP="00CD1015">
      <w:pPr>
        <w:pStyle w:val="FootnoteText"/>
        <w:ind w:left="142" w:firstLine="720"/>
        <w:rPr>
          <w:rFonts w:asciiTheme="majorBidi" w:hAnsiTheme="majorBidi" w:cstheme="majorBidi"/>
        </w:rPr>
      </w:pPr>
    </w:p>
  </w:footnote>
  <w:footnote w:id="4">
    <w:p w:rsidR="00457ED7" w:rsidRPr="00172A8A" w:rsidRDefault="00457ED7" w:rsidP="00CD1015">
      <w:pPr>
        <w:pStyle w:val="FootnoteText"/>
        <w:ind w:left="142" w:firstLine="720"/>
        <w:rPr>
          <w:rFonts w:asciiTheme="majorBidi" w:hAnsiTheme="majorBidi" w:cstheme="majorBidi"/>
        </w:rPr>
      </w:pPr>
      <w:r w:rsidRPr="00172A8A">
        <w:rPr>
          <w:rStyle w:val="FootnoteReference"/>
          <w:rFonts w:asciiTheme="majorBidi" w:hAnsiTheme="majorBidi" w:cstheme="majorBidi"/>
        </w:rPr>
        <w:footnoteRef/>
      </w:r>
      <w:r w:rsidRPr="00172A8A">
        <w:rPr>
          <w:rFonts w:asciiTheme="majorBidi" w:hAnsiTheme="majorBidi" w:cstheme="majorBidi"/>
        </w:rPr>
        <w:t>Ibid, h 97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15596902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3E69" w:rsidRPr="00A43E69" w:rsidRDefault="00A43E69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A43E6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43E6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43E69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8</w:t>
        </w:r>
        <w:r w:rsidRPr="00A43E6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E91D04" w:rsidRPr="00A43E69" w:rsidRDefault="00E91D04">
    <w:pPr>
      <w:pStyle w:val="Header"/>
      <w:rPr>
        <w:rFonts w:asciiTheme="majorBidi" w:hAnsiTheme="majorBidi" w:cstheme="majorBidi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396"/>
    <w:multiLevelType w:val="hybridMultilevel"/>
    <w:tmpl w:val="BA6A2EFA"/>
    <w:lvl w:ilvl="0" w:tplc="7B6201C2">
      <w:start w:val="1"/>
      <w:numFmt w:val="decimal"/>
      <w:lvlText w:val="%1."/>
      <w:lvlJc w:val="left"/>
      <w:pPr>
        <w:ind w:left="502" w:hanging="360"/>
      </w:pPr>
      <w:rPr>
        <w:rFonts w:asciiTheme="majorBidi" w:hAnsiTheme="majorBidi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4375DD"/>
    <w:multiLevelType w:val="hybridMultilevel"/>
    <w:tmpl w:val="3DD8D444"/>
    <w:lvl w:ilvl="0" w:tplc="3BB8779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79C02DE"/>
    <w:multiLevelType w:val="hybridMultilevel"/>
    <w:tmpl w:val="35DA52FC"/>
    <w:lvl w:ilvl="0" w:tplc="18BE801C">
      <w:start w:val="1"/>
      <w:numFmt w:val="lowerLetter"/>
      <w:lvlText w:val="%1."/>
      <w:lvlJc w:val="left"/>
      <w:pPr>
        <w:ind w:left="1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8" w:hanging="360"/>
      </w:pPr>
    </w:lvl>
    <w:lvl w:ilvl="2" w:tplc="0421001B" w:tentative="1">
      <w:start w:val="1"/>
      <w:numFmt w:val="lowerRoman"/>
      <w:lvlText w:val="%3."/>
      <w:lvlJc w:val="right"/>
      <w:pPr>
        <w:ind w:left="3428" w:hanging="180"/>
      </w:pPr>
    </w:lvl>
    <w:lvl w:ilvl="3" w:tplc="0421000F" w:tentative="1">
      <w:start w:val="1"/>
      <w:numFmt w:val="decimal"/>
      <w:lvlText w:val="%4."/>
      <w:lvlJc w:val="left"/>
      <w:pPr>
        <w:ind w:left="4148" w:hanging="360"/>
      </w:pPr>
    </w:lvl>
    <w:lvl w:ilvl="4" w:tplc="04210019" w:tentative="1">
      <w:start w:val="1"/>
      <w:numFmt w:val="lowerLetter"/>
      <w:lvlText w:val="%5."/>
      <w:lvlJc w:val="left"/>
      <w:pPr>
        <w:ind w:left="4868" w:hanging="360"/>
      </w:pPr>
    </w:lvl>
    <w:lvl w:ilvl="5" w:tplc="0421001B" w:tentative="1">
      <w:start w:val="1"/>
      <w:numFmt w:val="lowerRoman"/>
      <w:lvlText w:val="%6."/>
      <w:lvlJc w:val="right"/>
      <w:pPr>
        <w:ind w:left="5588" w:hanging="180"/>
      </w:pPr>
    </w:lvl>
    <w:lvl w:ilvl="6" w:tplc="0421000F" w:tentative="1">
      <w:start w:val="1"/>
      <w:numFmt w:val="decimal"/>
      <w:lvlText w:val="%7."/>
      <w:lvlJc w:val="left"/>
      <w:pPr>
        <w:ind w:left="6308" w:hanging="360"/>
      </w:pPr>
    </w:lvl>
    <w:lvl w:ilvl="7" w:tplc="04210019" w:tentative="1">
      <w:start w:val="1"/>
      <w:numFmt w:val="lowerLetter"/>
      <w:lvlText w:val="%8."/>
      <w:lvlJc w:val="left"/>
      <w:pPr>
        <w:ind w:left="7028" w:hanging="360"/>
      </w:pPr>
    </w:lvl>
    <w:lvl w:ilvl="8" w:tplc="0421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3">
    <w:nsid w:val="195F1610"/>
    <w:multiLevelType w:val="hybridMultilevel"/>
    <w:tmpl w:val="323A27EE"/>
    <w:lvl w:ilvl="0" w:tplc="D406A960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8" w:hanging="360"/>
      </w:pPr>
    </w:lvl>
    <w:lvl w:ilvl="2" w:tplc="0421001B" w:tentative="1">
      <w:start w:val="1"/>
      <w:numFmt w:val="lowerRoman"/>
      <w:lvlText w:val="%3."/>
      <w:lvlJc w:val="right"/>
      <w:pPr>
        <w:ind w:left="3068" w:hanging="180"/>
      </w:pPr>
    </w:lvl>
    <w:lvl w:ilvl="3" w:tplc="0421000F" w:tentative="1">
      <w:start w:val="1"/>
      <w:numFmt w:val="decimal"/>
      <w:lvlText w:val="%4."/>
      <w:lvlJc w:val="left"/>
      <w:pPr>
        <w:ind w:left="3788" w:hanging="360"/>
      </w:pPr>
    </w:lvl>
    <w:lvl w:ilvl="4" w:tplc="04210019" w:tentative="1">
      <w:start w:val="1"/>
      <w:numFmt w:val="lowerLetter"/>
      <w:lvlText w:val="%5."/>
      <w:lvlJc w:val="left"/>
      <w:pPr>
        <w:ind w:left="4508" w:hanging="360"/>
      </w:pPr>
    </w:lvl>
    <w:lvl w:ilvl="5" w:tplc="0421001B" w:tentative="1">
      <w:start w:val="1"/>
      <w:numFmt w:val="lowerRoman"/>
      <w:lvlText w:val="%6."/>
      <w:lvlJc w:val="right"/>
      <w:pPr>
        <w:ind w:left="5228" w:hanging="180"/>
      </w:pPr>
    </w:lvl>
    <w:lvl w:ilvl="6" w:tplc="0421000F" w:tentative="1">
      <w:start w:val="1"/>
      <w:numFmt w:val="decimal"/>
      <w:lvlText w:val="%7."/>
      <w:lvlJc w:val="left"/>
      <w:pPr>
        <w:ind w:left="5948" w:hanging="360"/>
      </w:pPr>
    </w:lvl>
    <w:lvl w:ilvl="7" w:tplc="04210019" w:tentative="1">
      <w:start w:val="1"/>
      <w:numFmt w:val="lowerLetter"/>
      <w:lvlText w:val="%8."/>
      <w:lvlJc w:val="left"/>
      <w:pPr>
        <w:ind w:left="6668" w:hanging="360"/>
      </w:pPr>
    </w:lvl>
    <w:lvl w:ilvl="8" w:tplc="0421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4">
    <w:nsid w:val="1DC95FD8"/>
    <w:multiLevelType w:val="hybridMultilevel"/>
    <w:tmpl w:val="EF448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92F67"/>
    <w:multiLevelType w:val="hybridMultilevel"/>
    <w:tmpl w:val="EA1AA5FA"/>
    <w:lvl w:ilvl="0" w:tplc="CC3CA23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2CF20EF"/>
    <w:multiLevelType w:val="hybridMultilevel"/>
    <w:tmpl w:val="B30EB084"/>
    <w:lvl w:ilvl="0" w:tplc="04210015">
      <w:start w:val="1"/>
      <w:numFmt w:val="upperLetter"/>
      <w:lvlText w:val="%1."/>
      <w:lvlJc w:val="left"/>
      <w:pPr>
        <w:ind w:left="1268" w:hanging="360"/>
      </w:pPr>
    </w:lvl>
    <w:lvl w:ilvl="1" w:tplc="04210019" w:tentative="1">
      <w:start w:val="1"/>
      <w:numFmt w:val="lowerLetter"/>
      <w:lvlText w:val="%2."/>
      <w:lvlJc w:val="left"/>
      <w:pPr>
        <w:ind w:left="1988" w:hanging="360"/>
      </w:pPr>
    </w:lvl>
    <w:lvl w:ilvl="2" w:tplc="0421001B" w:tentative="1">
      <w:start w:val="1"/>
      <w:numFmt w:val="lowerRoman"/>
      <w:lvlText w:val="%3."/>
      <w:lvlJc w:val="right"/>
      <w:pPr>
        <w:ind w:left="2708" w:hanging="180"/>
      </w:pPr>
    </w:lvl>
    <w:lvl w:ilvl="3" w:tplc="0421000F" w:tentative="1">
      <w:start w:val="1"/>
      <w:numFmt w:val="decimal"/>
      <w:lvlText w:val="%4."/>
      <w:lvlJc w:val="left"/>
      <w:pPr>
        <w:ind w:left="3428" w:hanging="360"/>
      </w:pPr>
    </w:lvl>
    <w:lvl w:ilvl="4" w:tplc="04210019" w:tentative="1">
      <w:start w:val="1"/>
      <w:numFmt w:val="lowerLetter"/>
      <w:lvlText w:val="%5."/>
      <w:lvlJc w:val="left"/>
      <w:pPr>
        <w:ind w:left="4148" w:hanging="360"/>
      </w:pPr>
    </w:lvl>
    <w:lvl w:ilvl="5" w:tplc="0421001B" w:tentative="1">
      <w:start w:val="1"/>
      <w:numFmt w:val="lowerRoman"/>
      <w:lvlText w:val="%6."/>
      <w:lvlJc w:val="right"/>
      <w:pPr>
        <w:ind w:left="4868" w:hanging="180"/>
      </w:pPr>
    </w:lvl>
    <w:lvl w:ilvl="6" w:tplc="0421000F" w:tentative="1">
      <w:start w:val="1"/>
      <w:numFmt w:val="decimal"/>
      <w:lvlText w:val="%7."/>
      <w:lvlJc w:val="left"/>
      <w:pPr>
        <w:ind w:left="5588" w:hanging="360"/>
      </w:pPr>
    </w:lvl>
    <w:lvl w:ilvl="7" w:tplc="04210019" w:tentative="1">
      <w:start w:val="1"/>
      <w:numFmt w:val="lowerLetter"/>
      <w:lvlText w:val="%8."/>
      <w:lvlJc w:val="left"/>
      <w:pPr>
        <w:ind w:left="6308" w:hanging="360"/>
      </w:pPr>
    </w:lvl>
    <w:lvl w:ilvl="8" w:tplc="0421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7">
    <w:nsid w:val="37C1310D"/>
    <w:multiLevelType w:val="hybridMultilevel"/>
    <w:tmpl w:val="E5F0D0B6"/>
    <w:lvl w:ilvl="0" w:tplc="69B26AE2">
      <w:start w:val="1"/>
      <w:numFmt w:val="upperLetter"/>
      <w:lvlText w:val="%1."/>
      <w:lvlJc w:val="left"/>
      <w:pPr>
        <w:ind w:left="908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28" w:hanging="360"/>
      </w:pPr>
    </w:lvl>
    <w:lvl w:ilvl="2" w:tplc="0421001B" w:tentative="1">
      <w:start w:val="1"/>
      <w:numFmt w:val="lowerRoman"/>
      <w:lvlText w:val="%3."/>
      <w:lvlJc w:val="right"/>
      <w:pPr>
        <w:ind w:left="2348" w:hanging="180"/>
      </w:pPr>
    </w:lvl>
    <w:lvl w:ilvl="3" w:tplc="0421000F" w:tentative="1">
      <w:start w:val="1"/>
      <w:numFmt w:val="decimal"/>
      <w:lvlText w:val="%4."/>
      <w:lvlJc w:val="left"/>
      <w:pPr>
        <w:ind w:left="3068" w:hanging="360"/>
      </w:pPr>
    </w:lvl>
    <w:lvl w:ilvl="4" w:tplc="04210019" w:tentative="1">
      <w:start w:val="1"/>
      <w:numFmt w:val="lowerLetter"/>
      <w:lvlText w:val="%5."/>
      <w:lvlJc w:val="left"/>
      <w:pPr>
        <w:ind w:left="3788" w:hanging="360"/>
      </w:pPr>
    </w:lvl>
    <w:lvl w:ilvl="5" w:tplc="0421001B" w:tentative="1">
      <w:start w:val="1"/>
      <w:numFmt w:val="lowerRoman"/>
      <w:lvlText w:val="%6."/>
      <w:lvlJc w:val="right"/>
      <w:pPr>
        <w:ind w:left="4508" w:hanging="180"/>
      </w:pPr>
    </w:lvl>
    <w:lvl w:ilvl="6" w:tplc="0421000F" w:tentative="1">
      <w:start w:val="1"/>
      <w:numFmt w:val="decimal"/>
      <w:lvlText w:val="%7."/>
      <w:lvlJc w:val="left"/>
      <w:pPr>
        <w:ind w:left="5228" w:hanging="360"/>
      </w:pPr>
    </w:lvl>
    <w:lvl w:ilvl="7" w:tplc="04210019" w:tentative="1">
      <w:start w:val="1"/>
      <w:numFmt w:val="lowerLetter"/>
      <w:lvlText w:val="%8."/>
      <w:lvlJc w:val="left"/>
      <w:pPr>
        <w:ind w:left="5948" w:hanging="360"/>
      </w:pPr>
    </w:lvl>
    <w:lvl w:ilvl="8" w:tplc="0421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8">
    <w:nsid w:val="3EF57212"/>
    <w:multiLevelType w:val="hybridMultilevel"/>
    <w:tmpl w:val="7FA8F3EE"/>
    <w:lvl w:ilvl="0" w:tplc="D23E0B28">
      <w:start w:val="1"/>
      <w:numFmt w:val="lowerLetter"/>
      <w:lvlText w:val="%1."/>
      <w:lvlJc w:val="left"/>
      <w:pPr>
        <w:ind w:left="19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8" w:hanging="360"/>
      </w:pPr>
    </w:lvl>
    <w:lvl w:ilvl="2" w:tplc="0421001B" w:tentative="1">
      <w:start w:val="1"/>
      <w:numFmt w:val="lowerRoman"/>
      <w:lvlText w:val="%3."/>
      <w:lvlJc w:val="right"/>
      <w:pPr>
        <w:ind w:left="3428" w:hanging="180"/>
      </w:pPr>
    </w:lvl>
    <w:lvl w:ilvl="3" w:tplc="0421000F" w:tentative="1">
      <w:start w:val="1"/>
      <w:numFmt w:val="decimal"/>
      <w:lvlText w:val="%4."/>
      <w:lvlJc w:val="left"/>
      <w:pPr>
        <w:ind w:left="4148" w:hanging="360"/>
      </w:pPr>
    </w:lvl>
    <w:lvl w:ilvl="4" w:tplc="04210019" w:tentative="1">
      <w:start w:val="1"/>
      <w:numFmt w:val="lowerLetter"/>
      <w:lvlText w:val="%5."/>
      <w:lvlJc w:val="left"/>
      <w:pPr>
        <w:ind w:left="4868" w:hanging="360"/>
      </w:pPr>
    </w:lvl>
    <w:lvl w:ilvl="5" w:tplc="0421001B" w:tentative="1">
      <w:start w:val="1"/>
      <w:numFmt w:val="lowerRoman"/>
      <w:lvlText w:val="%6."/>
      <w:lvlJc w:val="right"/>
      <w:pPr>
        <w:ind w:left="5588" w:hanging="180"/>
      </w:pPr>
    </w:lvl>
    <w:lvl w:ilvl="6" w:tplc="0421000F" w:tentative="1">
      <w:start w:val="1"/>
      <w:numFmt w:val="decimal"/>
      <w:lvlText w:val="%7."/>
      <w:lvlJc w:val="left"/>
      <w:pPr>
        <w:ind w:left="6308" w:hanging="360"/>
      </w:pPr>
    </w:lvl>
    <w:lvl w:ilvl="7" w:tplc="04210019" w:tentative="1">
      <w:start w:val="1"/>
      <w:numFmt w:val="lowerLetter"/>
      <w:lvlText w:val="%8."/>
      <w:lvlJc w:val="left"/>
      <w:pPr>
        <w:ind w:left="7028" w:hanging="360"/>
      </w:pPr>
    </w:lvl>
    <w:lvl w:ilvl="8" w:tplc="0421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9">
    <w:nsid w:val="5300774E"/>
    <w:multiLevelType w:val="hybridMultilevel"/>
    <w:tmpl w:val="10F84CBE"/>
    <w:lvl w:ilvl="0" w:tplc="0421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AE126A3"/>
    <w:multiLevelType w:val="hybridMultilevel"/>
    <w:tmpl w:val="F9560BD2"/>
    <w:lvl w:ilvl="0" w:tplc="69B26AE2">
      <w:start w:val="1"/>
      <w:numFmt w:val="upperLetter"/>
      <w:lvlText w:val="%1."/>
      <w:lvlJc w:val="left"/>
      <w:pPr>
        <w:ind w:left="1628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0D671E"/>
    <w:multiLevelType w:val="hybridMultilevel"/>
    <w:tmpl w:val="6700D55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3A"/>
    <w:rsid w:val="00001AA8"/>
    <w:rsid w:val="00054186"/>
    <w:rsid w:val="00055C9C"/>
    <w:rsid w:val="0006019C"/>
    <w:rsid w:val="000730EF"/>
    <w:rsid w:val="00085D96"/>
    <w:rsid w:val="000B172A"/>
    <w:rsid w:val="000D611B"/>
    <w:rsid w:val="000E1C1D"/>
    <w:rsid w:val="00103DA0"/>
    <w:rsid w:val="00127937"/>
    <w:rsid w:val="00134DEB"/>
    <w:rsid w:val="001468F8"/>
    <w:rsid w:val="00190CAF"/>
    <w:rsid w:val="00196572"/>
    <w:rsid w:val="001B2E60"/>
    <w:rsid w:val="001B70C4"/>
    <w:rsid w:val="001C2E87"/>
    <w:rsid w:val="001C7CD2"/>
    <w:rsid w:val="001D049C"/>
    <w:rsid w:val="001D2602"/>
    <w:rsid w:val="001E5391"/>
    <w:rsid w:val="001F216C"/>
    <w:rsid w:val="001F372D"/>
    <w:rsid w:val="00202B6C"/>
    <w:rsid w:val="00241EEB"/>
    <w:rsid w:val="00257870"/>
    <w:rsid w:val="00261962"/>
    <w:rsid w:val="00263F09"/>
    <w:rsid w:val="002657A6"/>
    <w:rsid w:val="0028064F"/>
    <w:rsid w:val="0028570A"/>
    <w:rsid w:val="00290C5C"/>
    <w:rsid w:val="002A17A4"/>
    <w:rsid w:val="002B242D"/>
    <w:rsid w:val="002B3A54"/>
    <w:rsid w:val="002C35F8"/>
    <w:rsid w:val="002E17EC"/>
    <w:rsid w:val="002E4052"/>
    <w:rsid w:val="002E5757"/>
    <w:rsid w:val="003054A0"/>
    <w:rsid w:val="00306C3A"/>
    <w:rsid w:val="00307A2A"/>
    <w:rsid w:val="00311AB9"/>
    <w:rsid w:val="00313A01"/>
    <w:rsid w:val="00323059"/>
    <w:rsid w:val="00327C03"/>
    <w:rsid w:val="00334569"/>
    <w:rsid w:val="003409FF"/>
    <w:rsid w:val="003431B4"/>
    <w:rsid w:val="00351941"/>
    <w:rsid w:val="00370E8E"/>
    <w:rsid w:val="00370EF3"/>
    <w:rsid w:val="00375F33"/>
    <w:rsid w:val="00384185"/>
    <w:rsid w:val="003A6E45"/>
    <w:rsid w:val="003A7B7E"/>
    <w:rsid w:val="003B2C20"/>
    <w:rsid w:val="003B51A1"/>
    <w:rsid w:val="003C04A0"/>
    <w:rsid w:val="003C31B9"/>
    <w:rsid w:val="003C6DE2"/>
    <w:rsid w:val="003E0148"/>
    <w:rsid w:val="003F58A5"/>
    <w:rsid w:val="003F6B95"/>
    <w:rsid w:val="004002CB"/>
    <w:rsid w:val="00412CE9"/>
    <w:rsid w:val="00414652"/>
    <w:rsid w:val="00421AFB"/>
    <w:rsid w:val="004236E2"/>
    <w:rsid w:val="00444A85"/>
    <w:rsid w:val="00457ED7"/>
    <w:rsid w:val="00484716"/>
    <w:rsid w:val="004A0437"/>
    <w:rsid w:val="004A1322"/>
    <w:rsid w:val="004A41A9"/>
    <w:rsid w:val="004A56C4"/>
    <w:rsid w:val="004B70CC"/>
    <w:rsid w:val="004F3543"/>
    <w:rsid w:val="004F4875"/>
    <w:rsid w:val="004F7835"/>
    <w:rsid w:val="005047CA"/>
    <w:rsid w:val="00506E90"/>
    <w:rsid w:val="0051040B"/>
    <w:rsid w:val="005275EE"/>
    <w:rsid w:val="005313CC"/>
    <w:rsid w:val="00541CB1"/>
    <w:rsid w:val="00561728"/>
    <w:rsid w:val="0058360F"/>
    <w:rsid w:val="00584A8B"/>
    <w:rsid w:val="005A31D9"/>
    <w:rsid w:val="005B377F"/>
    <w:rsid w:val="005D5852"/>
    <w:rsid w:val="005D6334"/>
    <w:rsid w:val="005F0C92"/>
    <w:rsid w:val="00602330"/>
    <w:rsid w:val="00620ED7"/>
    <w:rsid w:val="006411B3"/>
    <w:rsid w:val="00644888"/>
    <w:rsid w:val="006510B2"/>
    <w:rsid w:val="00665356"/>
    <w:rsid w:val="00666B4D"/>
    <w:rsid w:val="00667F13"/>
    <w:rsid w:val="00691B95"/>
    <w:rsid w:val="006A36D0"/>
    <w:rsid w:val="006A5A57"/>
    <w:rsid w:val="006B3D8A"/>
    <w:rsid w:val="006C1941"/>
    <w:rsid w:val="006C24DE"/>
    <w:rsid w:val="006D2884"/>
    <w:rsid w:val="006E4095"/>
    <w:rsid w:val="006E6A5C"/>
    <w:rsid w:val="006F2234"/>
    <w:rsid w:val="00702A01"/>
    <w:rsid w:val="007158AF"/>
    <w:rsid w:val="007175FD"/>
    <w:rsid w:val="00724BB7"/>
    <w:rsid w:val="00727443"/>
    <w:rsid w:val="00744F0E"/>
    <w:rsid w:val="007456AD"/>
    <w:rsid w:val="00747517"/>
    <w:rsid w:val="00764A9B"/>
    <w:rsid w:val="0076630E"/>
    <w:rsid w:val="0076791D"/>
    <w:rsid w:val="007912CA"/>
    <w:rsid w:val="00795FCB"/>
    <w:rsid w:val="007B000F"/>
    <w:rsid w:val="007B5EEF"/>
    <w:rsid w:val="007C410E"/>
    <w:rsid w:val="007F2009"/>
    <w:rsid w:val="007F57FE"/>
    <w:rsid w:val="0080280F"/>
    <w:rsid w:val="00817796"/>
    <w:rsid w:val="00826129"/>
    <w:rsid w:val="00832A1C"/>
    <w:rsid w:val="008350E1"/>
    <w:rsid w:val="0088691F"/>
    <w:rsid w:val="008935DD"/>
    <w:rsid w:val="00897C26"/>
    <w:rsid w:val="008A29CE"/>
    <w:rsid w:val="008A4A22"/>
    <w:rsid w:val="008C0E0A"/>
    <w:rsid w:val="008C5379"/>
    <w:rsid w:val="008D1F06"/>
    <w:rsid w:val="008E2F6B"/>
    <w:rsid w:val="008E4291"/>
    <w:rsid w:val="008E7894"/>
    <w:rsid w:val="008F6F58"/>
    <w:rsid w:val="009052E9"/>
    <w:rsid w:val="0090614A"/>
    <w:rsid w:val="00911CB6"/>
    <w:rsid w:val="009234C5"/>
    <w:rsid w:val="00923D8F"/>
    <w:rsid w:val="00925132"/>
    <w:rsid w:val="009307E6"/>
    <w:rsid w:val="0093523E"/>
    <w:rsid w:val="00935F4C"/>
    <w:rsid w:val="009366F1"/>
    <w:rsid w:val="00954E95"/>
    <w:rsid w:val="00961630"/>
    <w:rsid w:val="00964830"/>
    <w:rsid w:val="0096723B"/>
    <w:rsid w:val="009721B2"/>
    <w:rsid w:val="0099112D"/>
    <w:rsid w:val="009A3B3A"/>
    <w:rsid w:val="009B0B00"/>
    <w:rsid w:val="009B67B0"/>
    <w:rsid w:val="009C016A"/>
    <w:rsid w:val="009C5C82"/>
    <w:rsid w:val="009F20A9"/>
    <w:rsid w:val="009F59F2"/>
    <w:rsid w:val="009F624A"/>
    <w:rsid w:val="00A22CD4"/>
    <w:rsid w:val="00A25E85"/>
    <w:rsid w:val="00A27647"/>
    <w:rsid w:val="00A32F28"/>
    <w:rsid w:val="00A43746"/>
    <w:rsid w:val="00A43E69"/>
    <w:rsid w:val="00A605F6"/>
    <w:rsid w:val="00A63C16"/>
    <w:rsid w:val="00A74DEB"/>
    <w:rsid w:val="00A8533F"/>
    <w:rsid w:val="00AC57FC"/>
    <w:rsid w:val="00AD4BB5"/>
    <w:rsid w:val="00AE4CA2"/>
    <w:rsid w:val="00AF647F"/>
    <w:rsid w:val="00B03E93"/>
    <w:rsid w:val="00B04BA6"/>
    <w:rsid w:val="00B2793B"/>
    <w:rsid w:val="00B339FC"/>
    <w:rsid w:val="00B43D16"/>
    <w:rsid w:val="00B517C2"/>
    <w:rsid w:val="00B611BB"/>
    <w:rsid w:val="00B72A12"/>
    <w:rsid w:val="00B833C4"/>
    <w:rsid w:val="00BA454B"/>
    <w:rsid w:val="00BB140C"/>
    <w:rsid w:val="00BB694C"/>
    <w:rsid w:val="00BC3515"/>
    <w:rsid w:val="00BD0660"/>
    <w:rsid w:val="00BE06BA"/>
    <w:rsid w:val="00BE5A18"/>
    <w:rsid w:val="00C10904"/>
    <w:rsid w:val="00C2409D"/>
    <w:rsid w:val="00C2472B"/>
    <w:rsid w:val="00C24944"/>
    <w:rsid w:val="00C31292"/>
    <w:rsid w:val="00C353BE"/>
    <w:rsid w:val="00C36543"/>
    <w:rsid w:val="00C45260"/>
    <w:rsid w:val="00C51853"/>
    <w:rsid w:val="00C62E4C"/>
    <w:rsid w:val="00C65A40"/>
    <w:rsid w:val="00C71E01"/>
    <w:rsid w:val="00CD1015"/>
    <w:rsid w:val="00CD728D"/>
    <w:rsid w:val="00CE6343"/>
    <w:rsid w:val="00CF4BFD"/>
    <w:rsid w:val="00CF5B01"/>
    <w:rsid w:val="00D13F33"/>
    <w:rsid w:val="00D245BC"/>
    <w:rsid w:val="00D34819"/>
    <w:rsid w:val="00D3573D"/>
    <w:rsid w:val="00D526A0"/>
    <w:rsid w:val="00D534AE"/>
    <w:rsid w:val="00D64083"/>
    <w:rsid w:val="00D84704"/>
    <w:rsid w:val="00D9613E"/>
    <w:rsid w:val="00DA187F"/>
    <w:rsid w:val="00DB2977"/>
    <w:rsid w:val="00DB6D78"/>
    <w:rsid w:val="00DB79A6"/>
    <w:rsid w:val="00DC6418"/>
    <w:rsid w:val="00E10558"/>
    <w:rsid w:val="00E112FD"/>
    <w:rsid w:val="00E1475A"/>
    <w:rsid w:val="00E25E46"/>
    <w:rsid w:val="00E32C93"/>
    <w:rsid w:val="00E4298D"/>
    <w:rsid w:val="00E46FBD"/>
    <w:rsid w:val="00E56641"/>
    <w:rsid w:val="00E60F77"/>
    <w:rsid w:val="00E62AB0"/>
    <w:rsid w:val="00E63D48"/>
    <w:rsid w:val="00E6575D"/>
    <w:rsid w:val="00E66DFA"/>
    <w:rsid w:val="00E74962"/>
    <w:rsid w:val="00E91D04"/>
    <w:rsid w:val="00E943C4"/>
    <w:rsid w:val="00ED21A2"/>
    <w:rsid w:val="00ED3944"/>
    <w:rsid w:val="00EE385F"/>
    <w:rsid w:val="00F047AF"/>
    <w:rsid w:val="00F077FB"/>
    <w:rsid w:val="00F1156D"/>
    <w:rsid w:val="00F162D9"/>
    <w:rsid w:val="00F2117E"/>
    <w:rsid w:val="00F34718"/>
    <w:rsid w:val="00F3783C"/>
    <w:rsid w:val="00F8303E"/>
    <w:rsid w:val="00F8327C"/>
    <w:rsid w:val="00F95DA6"/>
    <w:rsid w:val="00FA179C"/>
    <w:rsid w:val="00FB3615"/>
    <w:rsid w:val="00FB41E1"/>
    <w:rsid w:val="00FC6C1E"/>
    <w:rsid w:val="00FD541A"/>
    <w:rsid w:val="00F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3A"/>
    <w:rPr>
      <w:rFonts w:ascii="Calibri" w:eastAsia="Times New Roman" w:hAnsi="Calibri" w:cs="Arial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C3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C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C3A"/>
    <w:rPr>
      <w:rFonts w:ascii="Calibri" w:eastAsia="Times New Roman" w:hAnsi="Calibri" w:cs="Arial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306C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5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70A"/>
    <w:rPr>
      <w:rFonts w:ascii="Calibri" w:eastAsia="Times New Roman" w:hAnsi="Calibri" w:cs="Arial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85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70A"/>
    <w:rPr>
      <w:rFonts w:ascii="Calibri" w:eastAsia="Times New Roman" w:hAnsi="Calibri" w:cs="Arial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C4"/>
    <w:rPr>
      <w:rFonts w:ascii="Tahoma" w:eastAsia="Times New Roman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3A"/>
    <w:rPr>
      <w:rFonts w:ascii="Calibri" w:eastAsia="Times New Roman" w:hAnsi="Calibri" w:cs="Arial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C3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C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C3A"/>
    <w:rPr>
      <w:rFonts w:ascii="Calibri" w:eastAsia="Times New Roman" w:hAnsi="Calibri" w:cs="Arial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306C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5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70A"/>
    <w:rPr>
      <w:rFonts w:ascii="Calibri" w:eastAsia="Times New Roman" w:hAnsi="Calibri" w:cs="Arial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85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70A"/>
    <w:rPr>
      <w:rFonts w:ascii="Calibri" w:eastAsia="Times New Roman" w:hAnsi="Calibri" w:cs="Arial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C4"/>
    <w:rPr>
      <w:rFonts w:ascii="Tahoma" w:eastAsia="Times New Roman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itrirahmiku.blogspot.com/2013/04/makalah-pai-pengertian-akhlak-d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1297-2AE6-4E0F-B365-69FD20D7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</dc:creator>
  <cp:lastModifiedBy>HACK</cp:lastModifiedBy>
  <cp:revision>15</cp:revision>
  <cp:lastPrinted>2014-08-14T01:11:00Z</cp:lastPrinted>
  <dcterms:created xsi:type="dcterms:W3CDTF">2014-07-18T06:09:00Z</dcterms:created>
  <dcterms:modified xsi:type="dcterms:W3CDTF">2014-08-15T08:15:00Z</dcterms:modified>
</cp:coreProperties>
</file>