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30" w:rsidRPr="005067E6" w:rsidRDefault="007B4030" w:rsidP="007B4030">
      <w:pPr>
        <w:spacing w:before="240" w:after="100" w:afterAutospacing="1" w:line="360" w:lineRule="auto"/>
        <w:jc w:val="center"/>
        <w:rPr>
          <w:rFonts w:asciiTheme="majorBidi" w:eastAsia="Times New Roman" w:hAnsiTheme="majorBidi" w:cstheme="majorBidi"/>
          <w:b/>
          <w:bCs/>
          <w:sz w:val="24"/>
          <w:szCs w:val="24"/>
          <w:lang w:val="en-US" w:eastAsia="id-ID"/>
        </w:rPr>
      </w:pPr>
      <w:r w:rsidRPr="005067E6">
        <w:rPr>
          <w:rFonts w:asciiTheme="majorBidi" w:eastAsia="Times New Roman" w:hAnsiTheme="majorBidi" w:cstheme="majorBidi"/>
          <w:b/>
          <w:bCs/>
          <w:sz w:val="24"/>
          <w:szCs w:val="24"/>
          <w:lang w:val="en-US" w:eastAsia="id-ID"/>
        </w:rPr>
        <w:t>BAB III</w:t>
      </w:r>
    </w:p>
    <w:p w:rsidR="00584E00" w:rsidRDefault="007B4030" w:rsidP="00584E00">
      <w:pPr>
        <w:spacing w:before="240" w:after="100" w:afterAutospacing="1" w:line="360" w:lineRule="auto"/>
        <w:jc w:val="center"/>
        <w:rPr>
          <w:rFonts w:asciiTheme="majorBidi" w:eastAsia="Times New Roman" w:hAnsiTheme="majorBidi" w:cstheme="majorBidi"/>
          <w:b/>
          <w:bCs/>
          <w:sz w:val="24"/>
          <w:szCs w:val="24"/>
          <w:lang w:val="en-US" w:eastAsia="id-ID"/>
        </w:rPr>
      </w:pPr>
      <w:r w:rsidRPr="005067E6">
        <w:rPr>
          <w:rFonts w:asciiTheme="majorBidi" w:eastAsia="Times New Roman" w:hAnsiTheme="majorBidi" w:cstheme="majorBidi"/>
          <w:b/>
          <w:bCs/>
          <w:sz w:val="24"/>
          <w:szCs w:val="24"/>
          <w:lang w:val="en-US" w:eastAsia="id-ID"/>
        </w:rPr>
        <w:t>METODE PENELITIAN</w:t>
      </w:r>
    </w:p>
    <w:p w:rsidR="00584E00" w:rsidRPr="00584E00" w:rsidRDefault="00584E00" w:rsidP="00584E00">
      <w:pPr>
        <w:spacing w:before="240" w:after="100" w:afterAutospacing="1" w:line="360" w:lineRule="auto"/>
        <w:jc w:val="center"/>
        <w:rPr>
          <w:rFonts w:asciiTheme="majorBidi" w:eastAsia="Times New Roman" w:hAnsiTheme="majorBidi" w:cstheme="majorBidi"/>
          <w:b/>
          <w:bCs/>
          <w:sz w:val="24"/>
          <w:szCs w:val="24"/>
          <w:lang w:val="en-US" w:eastAsia="id-ID"/>
        </w:rPr>
      </w:pPr>
    </w:p>
    <w:p w:rsidR="007B4030" w:rsidRPr="005067E6" w:rsidRDefault="007B4030" w:rsidP="007B4030">
      <w:pPr>
        <w:pStyle w:val="ListParagraph"/>
        <w:numPr>
          <w:ilvl w:val="0"/>
          <w:numId w:val="1"/>
        </w:numPr>
        <w:spacing w:line="480" w:lineRule="auto"/>
        <w:ind w:left="360"/>
        <w:jc w:val="both"/>
        <w:rPr>
          <w:rFonts w:asciiTheme="majorBidi" w:hAnsiTheme="majorBidi" w:cstheme="majorBidi"/>
          <w:b/>
          <w:sz w:val="24"/>
          <w:szCs w:val="24"/>
        </w:rPr>
      </w:pPr>
      <w:r w:rsidRPr="005067E6">
        <w:rPr>
          <w:rFonts w:asciiTheme="majorBidi" w:hAnsiTheme="majorBidi" w:cstheme="majorBidi"/>
          <w:b/>
          <w:sz w:val="24"/>
          <w:szCs w:val="24"/>
        </w:rPr>
        <w:t>Jenis Penelitian</w:t>
      </w:r>
    </w:p>
    <w:p w:rsidR="007B4030" w:rsidRPr="00F91AFF" w:rsidRDefault="007B4030" w:rsidP="007B4030">
      <w:pPr>
        <w:pStyle w:val="ListParagraph"/>
        <w:spacing w:line="480" w:lineRule="auto"/>
        <w:ind w:left="0" w:firstLine="720"/>
        <w:jc w:val="both"/>
        <w:rPr>
          <w:rFonts w:asciiTheme="majorBidi" w:hAnsiTheme="majorBidi" w:cstheme="majorBidi"/>
          <w:sz w:val="24"/>
          <w:szCs w:val="24"/>
          <w:lang w:val="en-US"/>
        </w:rPr>
      </w:pPr>
      <w:r w:rsidRPr="005067E6">
        <w:rPr>
          <w:rFonts w:asciiTheme="majorBidi" w:hAnsiTheme="majorBidi" w:cstheme="majorBidi"/>
          <w:sz w:val="24"/>
          <w:szCs w:val="24"/>
        </w:rPr>
        <w:t xml:space="preserve">Jenis penelitian yang digunakan adalah penelitian kualitatif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deskriptif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diperoleh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catatan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lapangan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kondisi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objektif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berlangsungnya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sebuah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kemudian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di</w:t>
      </w:r>
      <w:r w:rsidRPr="007B4030">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deskripsikan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dikembangkan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konsep-konsep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menerus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peroses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hingga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berakhirnya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mendapatkan</w:t>
      </w:r>
      <w:proofErr w:type="spellEnd"/>
      <w:r>
        <w:rPr>
          <w:rFonts w:asciiTheme="majorBidi" w:hAnsiTheme="majorBidi" w:cstheme="majorBidi"/>
          <w:sz w:val="24"/>
          <w:szCs w:val="24"/>
          <w:lang w:val="en-US"/>
        </w:rPr>
        <w:t xml:space="preserve"> data yang valid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w:t>
      </w:r>
    </w:p>
    <w:p w:rsidR="007B4030" w:rsidRDefault="007B4030" w:rsidP="007B4030">
      <w:pPr>
        <w:pStyle w:val="ListParagraph"/>
        <w:spacing w:line="480" w:lineRule="auto"/>
        <w:ind w:left="0" w:firstLine="720"/>
        <w:jc w:val="both"/>
        <w:rPr>
          <w:rFonts w:asciiTheme="majorBidi" w:hAnsiTheme="majorBidi" w:cstheme="majorBidi"/>
          <w:sz w:val="24"/>
          <w:szCs w:val="24"/>
          <w:lang w:val="en-US"/>
        </w:rPr>
      </w:pPr>
      <w:r w:rsidRPr="005067E6">
        <w:rPr>
          <w:rFonts w:asciiTheme="majorBidi" w:hAnsiTheme="majorBidi" w:cstheme="majorBidi"/>
          <w:sz w:val="24"/>
          <w:szCs w:val="24"/>
        </w:rPr>
        <w:t xml:space="preserve">Penelitian ini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memprorietaskan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mencari data fa</w:t>
      </w:r>
      <w:r>
        <w:rPr>
          <w:rFonts w:asciiTheme="majorBidi" w:hAnsiTheme="majorBidi" w:cstheme="majorBidi"/>
          <w:sz w:val="24"/>
          <w:szCs w:val="24"/>
          <w:lang w:val="en-US"/>
        </w:rPr>
        <w:t>k</w:t>
      </w:r>
      <w:r w:rsidRPr="005067E6">
        <w:rPr>
          <w:rFonts w:asciiTheme="majorBidi" w:hAnsiTheme="majorBidi" w:cstheme="majorBidi"/>
          <w:sz w:val="24"/>
          <w:szCs w:val="24"/>
        </w:rPr>
        <w:t>tual dan akurat secara sistematis dari suatu aktivitas kemudian di</w:t>
      </w:r>
      <w:r w:rsidRPr="0002010B">
        <w:rPr>
          <w:rFonts w:asciiTheme="majorBidi" w:hAnsiTheme="majorBidi" w:cstheme="majorBidi"/>
          <w:sz w:val="24"/>
          <w:szCs w:val="24"/>
        </w:rPr>
        <w:t>de</w:t>
      </w:r>
      <w:r w:rsidRPr="005067E6">
        <w:rPr>
          <w:rFonts w:asciiTheme="majorBidi" w:hAnsiTheme="majorBidi" w:cstheme="majorBidi"/>
          <w:sz w:val="24"/>
          <w:szCs w:val="24"/>
        </w:rPr>
        <w:t>skripsikan secara kualitatif, yaitu mengg</w:t>
      </w:r>
      <w:r>
        <w:rPr>
          <w:rFonts w:asciiTheme="majorBidi" w:hAnsiTheme="majorBidi" w:cstheme="majorBidi"/>
          <w:sz w:val="24"/>
          <w:szCs w:val="24"/>
        </w:rPr>
        <w:t xml:space="preserve">ambarkan objek penelitian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pengamatan dan pengkajian </w:t>
      </w:r>
      <w:r>
        <w:rPr>
          <w:rFonts w:asciiTheme="majorBidi" w:hAnsiTheme="majorBidi" w:cstheme="majorBidi"/>
          <w:sz w:val="24"/>
          <w:szCs w:val="24"/>
          <w:lang w:val="en-US"/>
        </w:rPr>
        <w:t xml:space="preserve">yang </w:t>
      </w:r>
      <w:proofErr w:type="spellStart"/>
      <w:r>
        <w:rPr>
          <w:rFonts w:asciiTheme="majorBidi" w:hAnsiTheme="majorBidi" w:cstheme="majorBidi"/>
          <w:sz w:val="24"/>
          <w:szCs w:val="24"/>
          <w:lang w:val="en-US"/>
        </w:rPr>
        <w:t>mendalam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sehingga</w:t>
      </w:r>
      <w:proofErr w:type="spellEnd"/>
      <w:r w:rsidRPr="005067E6">
        <w:rPr>
          <w:rFonts w:asciiTheme="majorBidi" w:hAnsiTheme="majorBidi" w:cstheme="majorBidi"/>
          <w:sz w:val="24"/>
          <w:szCs w:val="24"/>
        </w:rPr>
        <w:t xml:space="preserve"> hasil yang akan dimunculkan bukan hanya dari </w:t>
      </w:r>
      <w:proofErr w:type="spellStart"/>
      <w:r>
        <w:rPr>
          <w:rFonts w:asciiTheme="majorBidi" w:hAnsiTheme="majorBidi" w:cstheme="majorBidi"/>
          <w:sz w:val="24"/>
          <w:szCs w:val="24"/>
          <w:lang w:val="en-US"/>
        </w:rPr>
        <w:t>sisi</w:t>
      </w:r>
      <w:proofErr w:type="spellEnd"/>
      <w:r>
        <w:rPr>
          <w:rFonts w:asciiTheme="majorBidi" w:hAnsiTheme="majorBidi" w:cstheme="majorBidi"/>
          <w:sz w:val="24"/>
          <w:szCs w:val="24"/>
          <w:lang w:val="en-US"/>
        </w:rPr>
        <w:t xml:space="preserve"> </w:t>
      </w:r>
      <w:r w:rsidRPr="005067E6">
        <w:rPr>
          <w:rFonts w:asciiTheme="majorBidi" w:hAnsiTheme="majorBidi" w:cstheme="majorBidi"/>
          <w:sz w:val="24"/>
          <w:szCs w:val="24"/>
        </w:rPr>
        <w:t>modifikasi</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bersifat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pengulangan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sidRPr="005067E6">
        <w:rPr>
          <w:rFonts w:asciiTheme="majorBidi" w:hAnsiTheme="majorBidi" w:cstheme="majorBidi"/>
          <w:sz w:val="24"/>
          <w:szCs w:val="24"/>
        </w:rPr>
        <w:t xml:space="preserve">, tetapi dapat menambah </w:t>
      </w:r>
      <w:r w:rsidRPr="007D2347">
        <w:rPr>
          <w:rFonts w:asciiTheme="majorBidi" w:hAnsiTheme="majorBidi" w:cstheme="majorBidi"/>
          <w:i/>
          <w:iCs/>
          <w:sz w:val="24"/>
          <w:szCs w:val="24"/>
        </w:rPr>
        <w:t>kh</w:t>
      </w:r>
      <w:r w:rsidRPr="007D2347">
        <w:rPr>
          <w:rFonts w:asciiTheme="majorBidi" w:hAnsiTheme="majorBidi" w:cstheme="majorBidi"/>
          <w:i/>
          <w:iCs/>
          <w:sz w:val="24"/>
          <w:szCs w:val="24"/>
          <w:lang w:val="en-US"/>
        </w:rPr>
        <w:t>a</w:t>
      </w:r>
      <w:r w:rsidRPr="007D2347">
        <w:rPr>
          <w:rFonts w:asciiTheme="majorBidi" w:hAnsiTheme="majorBidi" w:cstheme="majorBidi"/>
          <w:i/>
          <w:iCs/>
          <w:sz w:val="24"/>
          <w:szCs w:val="24"/>
        </w:rPr>
        <w:t>sanah</w:t>
      </w:r>
      <w:r w:rsidRPr="004D09F8">
        <w:rPr>
          <w:rFonts w:asciiTheme="majorBidi" w:hAnsiTheme="majorBidi" w:cstheme="majorBidi"/>
          <w:sz w:val="24"/>
          <w:szCs w:val="24"/>
        </w:rPr>
        <w:t xml:space="preserve"> </w:t>
      </w:r>
      <w:r w:rsidRPr="005067E6">
        <w:rPr>
          <w:rFonts w:asciiTheme="majorBidi" w:hAnsiTheme="majorBidi" w:cstheme="majorBidi"/>
          <w:sz w:val="24"/>
          <w:szCs w:val="24"/>
        </w:rPr>
        <w:t>keilmuan</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bermanfaat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dimasa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datang</w:t>
      </w:r>
      <w:proofErr w:type="spellEnd"/>
      <w:r w:rsidRPr="005067E6">
        <w:rPr>
          <w:rFonts w:asciiTheme="majorBidi" w:hAnsiTheme="majorBidi" w:cstheme="majorBidi"/>
          <w:sz w:val="24"/>
          <w:szCs w:val="24"/>
        </w:rPr>
        <w:t>. Oleh karena itu, penelitian ini harus dilakukan berdasarkan</w:t>
      </w:r>
      <w:r>
        <w:rPr>
          <w:rFonts w:asciiTheme="majorBidi" w:hAnsiTheme="majorBidi" w:cstheme="majorBidi"/>
          <w:sz w:val="24"/>
          <w:szCs w:val="24"/>
        </w:rPr>
        <w:t xml:space="preserve"> prosedur penelitian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menghasil</w:t>
      </w:r>
      <w:r w:rsidRPr="005067E6">
        <w:rPr>
          <w:rFonts w:asciiTheme="majorBidi" w:hAnsiTheme="majorBidi" w:cstheme="majorBidi"/>
          <w:sz w:val="24"/>
          <w:szCs w:val="24"/>
        </w:rPr>
        <w:t>kan data sekriptis, berupa kata-kata tertulis atau lisan dari orang-orang dan prilaku serta keadaan yang dapat diamati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objek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sidRPr="005067E6">
        <w:rPr>
          <w:rFonts w:asciiTheme="majorBidi" w:hAnsiTheme="majorBidi" w:cstheme="majorBidi"/>
          <w:sz w:val="24"/>
          <w:szCs w:val="24"/>
        </w:rPr>
        <w:t>.</w:t>
      </w:r>
      <w:r>
        <w:rPr>
          <w:rFonts w:asciiTheme="majorBidi" w:hAnsiTheme="majorBidi" w:cstheme="majorBidi"/>
          <w:sz w:val="24"/>
          <w:szCs w:val="24"/>
          <w:lang w:val="en-US"/>
        </w:rPr>
        <w:t xml:space="preserve"> </w:t>
      </w:r>
    </w:p>
    <w:p w:rsidR="007B4030" w:rsidRDefault="007B4030" w:rsidP="007B4030">
      <w:pPr>
        <w:pStyle w:val="ListParagraph"/>
        <w:spacing w:line="24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kualitatif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berlandaskan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filsafat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postpositivisme</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kondisi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objek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alamiyah</w:t>
      </w:r>
      <w:proofErr w:type="spellEnd"/>
      <w:r>
        <w:rPr>
          <w:rFonts w:asciiTheme="majorBidi" w:hAnsiTheme="majorBidi" w:cstheme="majorBidi"/>
          <w:sz w:val="24"/>
          <w:szCs w:val="24"/>
          <w:lang w:val="en-US"/>
        </w:rPr>
        <w:t>,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lawannya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eksperimen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intrumen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kunci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tekhnik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pengumpulan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triangulasi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gabungan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lastRenderedPageBreak/>
        <w:t>analisis</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bersifat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induktif</w:t>
      </w:r>
      <w:proofErr w:type="spellEnd"/>
      <w:r>
        <w:rPr>
          <w:rFonts w:asciiTheme="majorBidi" w:hAnsiTheme="majorBidi" w:cstheme="majorBidi"/>
          <w:sz w:val="24"/>
          <w:szCs w:val="24"/>
          <w:lang w:val="en-US"/>
        </w:rPr>
        <w:t>/</w:t>
      </w:r>
      <w:proofErr w:type="spellStart"/>
      <w:r>
        <w:rPr>
          <w:rFonts w:asciiTheme="majorBidi" w:hAnsiTheme="majorBidi" w:cstheme="majorBidi"/>
          <w:sz w:val="24"/>
          <w:szCs w:val="24"/>
          <w:lang w:val="en-US"/>
        </w:rPr>
        <w:t>kualitatif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kualitatif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menekankan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generalisasi</w:t>
      </w:r>
      <w:proofErr w:type="spellEnd"/>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
      </w:r>
    </w:p>
    <w:p w:rsidR="007B4030" w:rsidRPr="0002010B" w:rsidRDefault="007B4030" w:rsidP="007B4030">
      <w:pPr>
        <w:pStyle w:val="ListParagraph"/>
        <w:spacing w:line="240" w:lineRule="auto"/>
        <w:ind w:left="0" w:firstLine="720"/>
        <w:jc w:val="both"/>
        <w:rPr>
          <w:rFonts w:asciiTheme="majorBidi" w:hAnsiTheme="majorBidi" w:cstheme="majorBidi"/>
          <w:sz w:val="24"/>
          <w:szCs w:val="24"/>
          <w:lang w:val="en-US"/>
        </w:rPr>
      </w:pPr>
    </w:p>
    <w:p w:rsidR="00584E00" w:rsidRPr="00881F72" w:rsidRDefault="007B4030" w:rsidP="00881F72">
      <w:pPr>
        <w:pStyle w:val="ListParagraph"/>
        <w:spacing w:line="480" w:lineRule="auto"/>
        <w:ind w:left="0" w:firstLine="720"/>
        <w:jc w:val="both"/>
        <w:rPr>
          <w:rFonts w:asciiTheme="majorBidi" w:hAnsiTheme="majorBidi" w:cstheme="majorBidi"/>
          <w:sz w:val="24"/>
          <w:szCs w:val="24"/>
          <w:lang w:val="en-US"/>
        </w:rPr>
      </w:pPr>
      <w:r w:rsidRPr="005067E6">
        <w:rPr>
          <w:rFonts w:asciiTheme="majorBidi" w:hAnsiTheme="majorBidi" w:cstheme="majorBidi"/>
          <w:sz w:val="24"/>
          <w:szCs w:val="24"/>
        </w:rPr>
        <w:t>Jadi, peneliti dalam penelitian ini menjadi partisipan yang aktif de</w:t>
      </w:r>
      <w:r>
        <w:rPr>
          <w:rFonts w:asciiTheme="majorBidi" w:hAnsiTheme="majorBidi" w:cstheme="majorBidi"/>
          <w:sz w:val="24"/>
          <w:szCs w:val="24"/>
        </w:rPr>
        <w:t>ngan  responden untuk dapat mem</w:t>
      </w:r>
      <w:r w:rsidRPr="005067E6">
        <w:rPr>
          <w:rFonts w:asciiTheme="majorBidi" w:hAnsiTheme="majorBidi" w:cstheme="majorBidi"/>
          <w:sz w:val="24"/>
          <w:szCs w:val="24"/>
        </w:rPr>
        <w:t>ahami lebih jauh dalam mengiterprestasikan suatu makna p</w:t>
      </w:r>
      <w:r>
        <w:rPr>
          <w:rFonts w:asciiTheme="majorBidi" w:hAnsiTheme="majorBidi" w:cstheme="majorBidi"/>
          <w:sz w:val="24"/>
          <w:szCs w:val="24"/>
          <w:lang w:val="en-US"/>
        </w:rPr>
        <w:t>e</w:t>
      </w:r>
      <w:r w:rsidRPr="005067E6">
        <w:rPr>
          <w:rFonts w:asciiTheme="majorBidi" w:hAnsiTheme="majorBidi" w:cstheme="majorBidi"/>
          <w:sz w:val="24"/>
          <w:szCs w:val="24"/>
        </w:rPr>
        <w:t>ristiw</w:t>
      </w:r>
      <w:r>
        <w:rPr>
          <w:rFonts w:asciiTheme="majorBidi" w:hAnsiTheme="majorBidi" w:cstheme="majorBidi"/>
          <w:sz w:val="24"/>
          <w:szCs w:val="24"/>
        </w:rPr>
        <w:t>a interaksi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indera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terimplementasi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objek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diteliti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seluruh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anggota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Dakwah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Kampus</w:t>
      </w:r>
      <w:proofErr w:type="spellEnd"/>
      <w:r>
        <w:rPr>
          <w:rFonts w:asciiTheme="majorBidi" w:hAnsiTheme="majorBidi" w:cstheme="majorBidi"/>
          <w:sz w:val="24"/>
          <w:szCs w:val="24"/>
          <w:lang w:val="en-US"/>
        </w:rPr>
        <w:t xml:space="preserve"> Unit </w:t>
      </w:r>
      <w:proofErr w:type="spellStart"/>
      <w:r>
        <w:rPr>
          <w:rFonts w:asciiTheme="majorBidi" w:hAnsiTheme="majorBidi" w:cstheme="majorBidi"/>
          <w:sz w:val="24"/>
          <w:szCs w:val="24"/>
          <w:lang w:val="en-US"/>
        </w:rPr>
        <w:t>Pengkajian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Islam STAIN </w:t>
      </w:r>
      <w:proofErr w:type="spellStart"/>
      <w:r>
        <w:rPr>
          <w:rFonts w:asciiTheme="majorBidi" w:hAnsiTheme="majorBidi" w:cstheme="majorBidi"/>
          <w:sz w:val="24"/>
          <w:szCs w:val="24"/>
          <w:lang w:val="en-US"/>
        </w:rPr>
        <w:t>Kendari</w:t>
      </w:r>
      <w:proofErr w:type="spellEnd"/>
      <w:r>
        <w:rPr>
          <w:rFonts w:asciiTheme="majorBidi" w:hAnsiTheme="majorBidi" w:cstheme="majorBidi"/>
          <w:sz w:val="24"/>
          <w:szCs w:val="24"/>
        </w:rPr>
        <w:t>. Sehingga menghasilkan data yan</w:t>
      </w:r>
      <w:r>
        <w:rPr>
          <w:rFonts w:asciiTheme="majorBidi" w:hAnsiTheme="majorBidi" w:cstheme="majorBidi"/>
          <w:sz w:val="24"/>
          <w:szCs w:val="24"/>
          <w:lang w:val="en-US"/>
        </w:rPr>
        <w:t xml:space="preserve">g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dipertanggung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jawabkan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segala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sesuatunya</w:t>
      </w:r>
      <w:proofErr w:type="spellEnd"/>
      <w:r w:rsidRPr="005067E6">
        <w:rPr>
          <w:rFonts w:asciiTheme="majorBidi" w:hAnsiTheme="majorBidi" w:cstheme="majorBidi"/>
          <w:sz w:val="24"/>
          <w:szCs w:val="24"/>
        </w:rPr>
        <w:t xml:space="preserve"> mengenai hasil penelitian </w:t>
      </w:r>
      <w:r>
        <w:rPr>
          <w:rFonts w:asciiTheme="majorBidi" w:hAnsiTheme="majorBidi" w:cstheme="majorBidi"/>
          <w:sz w:val="24"/>
          <w:szCs w:val="24"/>
        </w:rPr>
        <w:t xml:space="preserve">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dite</w:t>
      </w:r>
      <w:proofErr w:type="spellStart"/>
      <w:r>
        <w:rPr>
          <w:rFonts w:asciiTheme="majorBidi" w:hAnsiTheme="majorBidi" w:cstheme="majorBidi"/>
          <w:sz w:val="24"/>
          <w:szCs w:val="24"/>
          <w:lang w:val="en-US"/>
        </w:rPr>
        <w:t>nt</w:t>
      </w:r>
      <w:proofErr w:type="spellEnd"/>
      <w:r>
        <w:rPr>
          <w:rFonts w:asciiTheme="majorBidi" w:hAnsiTheme="majorBidi" w:cstheme="majorBidi"/>
          <w:sz w:val="24"/>
          <w:szCs w:val="24"/>
        </w:rPr>
        <w:t>ukan</w:t>
      </w:r>
      <w:r>
        <w:rPr>
          <w:rFonts w:asciiTheme="majorBidi" w:hAnsiTheme="majorBidi" w:cstheme="majorBidi"/>
          <w:sz w:val="24"/>
          <w:szCs w:val="24"/>
          <w:lang w:val="en-US"/>
        </w:rPr>
        <w:t>.</w:t>
      </w:r>
    </w:p>
    <w:p w:rsidR="007B4030" w:rsidRPr="00D24312" w:rsidRDefault="007B4030" w:rsidP="007B4030">
      <w:pPr>
        <w:pStyle w:val="ListParagraph"/>
        <w:numPr>
          <w:ilvl w:val="0"/>
          <w:numId w:val="1"/>
        </w:numPr>
        <w:spacing w:line="480" w:lineRule="auto"/>
        <w:ind w:left="360"/>
        <w:jc w:val="both"/>
        <w:rPr>
          <w:rFonts w:asciiTheme="majorBidi" w:hAnsiTheme="majorBidi" w:cstheme="majorBidi"/>
          <w:b/>
          <w:bCs/>
          <w:sz w:val="24"/>
          <w:szCs w:val="24"/>
        </w:rPr>
      </w:pPr>
      <w:r w:rsidRPr="00D24312">
        <w:rPr>
          <w:rFonts w:asciiTheme="majorBidi" w:hAnsiTheme="majorBidi" w:cstheme="majorBidi"/>
          <w:b/>
          <w:bCs/>
          <w:sz w:val="24"/>
          <w:szCs w:val="24"/>
        </w:rPr>
        <w:t xml:space="preserve">Lokasi  dan Waktu Penelitian </w:t>
      </w:r>
    </w:p>
    <w:p w:rsidR="007B4030" w:rsidRDefault="007B4030" w:rsidP="007B4030">
      <w:pPr>
        <w:spacing w:line="480" w:lineRule="auto"/>
        <w:ind w:firstLine="720"/>
        <w:jc w:val="both"/>
        <w:rPr>
          <w:rFonts w:asciiTheme="majorBidi" w:hAnsiTheme="majorBidi" w:cstheme="majorBidi"/>
          <w:sz w:val="24"/>
          <w:szCs w:val="24"/>
          <w:lang w:val="en-US"/>
        </w:rPr>
      </w:pPr>
      <w:proofErr w:type="spellStart"/>
      <w:r w:rsidRPr="0007679A">
        <w:rPr>
          <w:rFonts w:asciiTheme="majorBidi" w:hAnsiTheme="majorBidi" w:cstheme="majorBidi"/>
          <w:sz w:val="24"/>
          <w:szCs w:val="24"/>
          <w:lang w:val="en-US"/>
        </w:rPr>
        <w:t>Lokasi</w:t>
      </w:r>
      <w:proofErr w:type="spellEnd"/>
      <w:r w:rsidRPr="0007679A">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sidRPr="0007679A">
        <w:rPr>
          <w:rFonts w:asciiTheme="majorBidi" w:hAnsiTheme="majorBidi" w:cstheme="majorBidi"/>
          <w:sz w:val="24"/>
          <w:szCs w:val="24"/>
          <w:lang w:val="en-US"/>
        </w:rPr>
        <w:t>telah</w:t>
      </w:r>
      <w:proofErr w:type="spellEnd"/>
      <w:r w:rsidRPr="0007679A">
        <w:rPr>
          <w:rFonts w:asciiTheme="majorBidi" w:hAnsiTheme="majorBidi" w:cstheme="majorBidi"/>
          <w:sz w:val="24"/>
          <w:szCs w:val="24"/>
        </w:rPr>
        <w:t xml:space="preserve"> dilaksanakan di kampus STAIN Kendari</w:t>
      </w:r>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sidRPr="0007679A">
        <w:rPr>
          <w:rFonts w:asciiTheme="majorBidi" w:hAnsiTheme="majorBidi" w:cstheme="majorBidi"/>
          <w:sz w:val="24"/>
          <w:szCs w:val="24"/>
        </w:rPr>
        <w:t xml:space="preserve"> dan</w:t>
      </w:r>
      <w:proofErr w:type="gramEnd"/>
      <w:r w:rsidRPr="0007679A">
        <w:rPr>
          <w:rFonts w:asciiTheme="majorBidi" w:hAnsiTheme="majorBidi" w:cstheme="majorBidi"/>
          <w:sz w:val="24"/>
          <w:szCs w:val="24"/>
        </w:rPr>
        <w:t xml:space="preserve"> </w:t>
      </w:r>
      <w:r w:rsidRPr="0007679A">
        <w:rPr>
          <w:rFonts w:asciiTheme="majorBidi" w:hAnsiTheme="majorBidi" w:cstheme="majorBidi"/>
          <w:sz w:val="24"/>
          <w:szCs w:val="24"/>
          <w:lang w:val="en-US"/>
        </w:rPr>
        <w:t xml:space="preserve"> </w:t>
      </w:r>
      <w:proofErr w:type="spellStart"/>
      <w:r w:rsidRPr="0007679A">
        <w:rPr>
          <w:rFonts w:asciiTheme="majorBidi" w:hAnsiTheme="majorBidi" w:cstheme="majorBidi"/>
          <w:sz w:val="24"/>
          <w:szCs w:val="24"/>
          <w:lang w:val="en-US"/>
        </w:rPr>
        <w:t>sekitarnya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beralamatkan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Jln</w:t>
      </w:r>
      <w:proofErr w:type="spellEnd"/>
      <w:r>
        <w:rPr>
          <w:rFonts w:asciiTheme="majorBidi" w:hAnsiTheme="majorBidi" w:cstheme="majorBidi"/>
          <w:sz w:val="24"/>
          <w:szCs w:val="24"/>
          <w:lang w:val="en-US"/>
        </w:rPr>
        <w:t xml:space="preserve">. Sultan </w:t>
      </w:r>
      <w:proofErr w:type="spellStart"/>
      <w:r>
        <w:rPr>
          <w:rFonts w:asciiTheme="majorBidi" w:hAnsiTheme="majorBidi" w:cstheme="majorBidi"/>
          <w:sz w:val="24"/>
          <w:szCs w:val="24"/>
          <w:lang w:val="en-US"/>
        </w:rPr>
        <w:t>Qaimuddin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Kendari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Baruga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Kab</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Kendari</w:t>
      </w:r>
      <w:proofErr w:type="spellEnd"/>
      <w:r>
        <w:rPr>
          <w:rFonts w:asciiTheme="majorBidi" w:hAnsiTheme="majorBidi" w:cstheme="majorBidi"/>
          <w:sz w:val="24"/>
          <w:szCs w:val="24"/>
          <w:lang w:val="en-US"/>
        </w:rPr>
        <w:t>.</w:t>
      </w:r>
      <w:proofErr w:type="gramEnd"/>
      <w:r w:rsidRPr="0007679A">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lokasi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pilihan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pemahaman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kondisi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lapangan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objek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kemudahan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informasi</w:t>
      </w:r>
      <w:proofErr w:type="spellEnd"/>
      <w:r>
        <w:rPr>
          <w:rFonts w:asciiTheme="majorBidi" w:hAnsiTheme="majorBidi" w:cstheme="majorBidi"/>
          <w:sz w:val="24"/>
          <w:szCs w:val="24"/>
          <w:lang w:val="en-US"/>
        </w:rPr>
        <w:t>.</w:t>
      </w:r>
      <w:proofErr w:type="gramEnd"/>
    </w:p>
    <w:p w:rsidR="00584E00" w:rsidRDefault="007B4030" w:rsidP="00881F72">
      <w:pPr>
        <w:spacing w:line="480" w:lineRule="auto"/>
        <w:ind w:firstLine="720"/>
        <w:jc w:val="both"/>
        <w:rPr>
          <w:rFonts w:asciiTheme="majorBidi" w:hAnsiTheme="majorBidi" w:cstheme="majorBidi"/>
          <w:sz w:val="24"/>
          <w:szCs w:val="24"/>
          <w:lang w:val="en-US"/>
        </w:rPr>
      </w:pPr>
      <w:r w:rsidRPr="0007679A">
        <w:rPr>
          <w:rFonts w:asciiTheme="majorBidi" w:hAnsiTheme="majorBidi" w:cstheme="majorBidi"/>
          <w:sz w:val="24"/>
          <w:szCs w:val="24"/>
        </w:rPr>
        <w:t xml:space="preserve"> </w:t>
      </w:r>
      <w:proofErr w:type="spellStart"/>
      <w:r>
        <w:rPr>
          <w:rFonts w:asciiTheme="majorBidi" w:hAnsiTheme="majorBidi" w:cstheme="majorBidi"/>
          <w:sz w:val="24"/>
          <w:szCs w:val="24"/>
          <w:lang w:val="en-US"/>
        </w:rPr>
        <w:t>Waktu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selama</w:t>
      </w:r>
      <w:proofErr w:type="spellEnd"/>
      <w:r>
        <w:rPr>
          <w:rFonts w:asciiTheme="majorBidi" w:hAnsiTheme="majorBidi" w:cstheme="majorBidi"/>
          <w:sz w:val="24"/>
          <w:szCs w:val="24"/>
          <w:lang w:val="en-US"/>
        </w:rPr>
        <w:t xml:space="preserve"> 3 </w:t>
      </w:r>
      <w:proofErr w:type="spellStart"/>
      <w:r>
        <w:rPr>
          <w:rFonts w:asciiTheme="majorBidi" w:hAnsiTheme="majorBidi" w:cstheme="majorBidi"/>
          <w:sz w:val="24"/>
          <w:szCs w:val="24"/>
          <w:lang w:val="en-US"/>
        </w:rPr>
        <w:t>bulan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yakni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sampai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Oktober</w:t>
      </w:r>
      <w:proofErr w:type="spellEnd"/>
      <w:r>
        <w:rPr>
          <w:rFonts w:asciiTheme="majorBidi" w:hAnsiTheme="majorBidi" w:cstheme="majorBidi"/>
          <w:sz w:val="24"/>
          <w:szCs w:val="24"/>
          <w:lang w:val="en-US"/>
        </w:rPr>
        <w:t xml:space="preserve"> 2013 </w:t>
      </w:r>
      <w:proofErr w:type="spellStart"/>
      <w:r>
        <w:rPr>
          <w:rFonts w:asciiTheme="majorBidi" w:hAnsiTheme="majorBidi" w:cstheme="majorBidi"/>
          <w:sz w:val="24"/>
          <w:szCs w:val="24"/>
          <w:lang w:val="en-US"/>
        </w:rPr>
        <w:t>setela</w:t>
      </w:r>
      <w:r w:rsidR="000929AD">
        <w:rPr>
          <w:rFonts w:asciiTheme="majorBidi" w:hAnsiTheme="majorBidi" w:cstheme="majorBidi"/>
          <w:sz w:val="24"/>
          <w:szCs w:val="24"/>
          <w:lang w:val="en-US"/>
        </w:rPr>
        <w:t>h</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dilaksanakan</w:t>
      </w:r>
      <w:proofErr w:type="spellEnd"/>
      <w:r w:rsidR="000929AD">
        <w:rPr>
          <w:rFonts w:asciiTheme="majorBidi" w:hAnsiTheme="majorBidi" w:cstheme="majorBidi"/>
          <w:sz w:val="24"/>
          <w:szCs w:val="24"/>
          <w:lang w:val="en-US"/>
        </w:rPr>
        <w:t xml:space="preserve"> seminar proposal, </w:t>
      </w:r>
      <w:proofErr w:type="spellStart"/>
      <w:r w:rsidR="000929AD">
        <w:rPr>
          <w:rFonts w:asciiTheme="majorBidi" w:hAnsiTheme="majorBidi" w:cstheme="majorBidi"/>
          <w:sz w:val="24"/>
          <w:szCs w:val="24"/>
          <w:lang w:val="en-US"/>
        </w:rPr>
        <w:t>serta</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disetujui</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oleh</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pembimbing</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satu</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dan</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dua</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untuk</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melanjutkan</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penelitian</w:t>
      </w:r>
      <w:proofErr w:type="spellEnd"/>
      <w:r w:rsidR="000929AD">
        <w:rPr>
          <w:rFonts w:asciiTheme="majorBidi" w:hAnsiTheme="majorBidi" w:cstheme="majorBidi"/>
          <w:sz w:val="24"/>
          <w:szCs w:val="24"/>
          <w:lang w:val="en-US"/>
        </w:rPr>
        <w:t xml:space="preserve"> yang </w:t>
      </w:r>
      <w:proofErr w:type="spellStart"/>
      <w:r w:rsidR="000929AD">
        <w:rPr>
          <w:rFonts w:asciiTheme="majorBidi" w:hAnsiTheme="majorBidi" w:cstheme="majorBidi"/>
          <w:sz w:val="24"/>
          <w:szCs w:val="24"/>
          <w:lang w:val="en-US"/>
        </w:rPr>
        <w:t>diseminarkan</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oleh</w:t>
      </w:r>
      <w:proofErr w:type="spellEnd"/>
      <w:r w:rsidR="000929AD">
        <w:rPr>
          <w:rFonts w:asciiTheme="majorBidi" w:hAnsiTheme="majorBidi" w:cstheme="majorBidi"/>
          <w:sz w:val="24"/>
          <w:szCs w:val="24"/>
          <w:lang w:val="en-US"/>
        </w:rPr>
        <w:t xml:space="preserve"> </w:t>
      </w:r>
      <w:proofErr w:type="spellStart"/>
      <w:r w:rsidR="000929AD">
        <w:rPr>
          <w:rFonts w:asciiTheme="majorBidi" w:hAnsiTheme="majorBidi" w:cstheme="majorBidi"/>
          <w:sz w:val="24"/>
          <w:szCs w:val="24"/>
          <w:lang w:val="en-US"/>
        </w:rPr>
        <w:t>penulis</w:t>
      </w:r>
      <w:proofErr w:type="spellEnd"/>
      <w:r w:rsidR="000929AD">
        <w:rPr>
          <w:rFonts w:asciiTheme="majorBidi" w:hAnsiTheme="majorBidi" w:cstheme="majorBidi"/>
          <w:sz w:val="24"/>
          <w:szCs w:val="24"/>
          <w:lang w:val="en-US"/>
        </w:rPr>
        <w:t>.</w:t>
      </w:r>
    </w:p>
    <w:p w:rsidR="00881F72" w:rsidRDefault="00881F72" w:rsidP="00881F72">
      <w:pPr>
        <w:spacing w:line="480" w:lineRule="auto"/>
        <w:ind w:firstLine="720"/>
        <w:jc w:val="both"/>
        <w:rPr>
          <w:rFonts w:asciiTheme="majorBidi" w:hAnsiTheme="majorBidi" w:cstheme="majorBidi"/>
          <w:sz w:val="24"/>
          <w:szCs w:val="24"/>
          <w:lang w:val="en-US"/>
        </w:rPr>
      </w:pPr>
    </w:p>
    <w:p w:rsidR="00881F72" w:rsidRPr="00B75257" w:rsidRDefault="00881F72" w:rsidP="00881F72">
      <w:pPr>
        <w:spacing w:line="480" w:lineRule="auto"/>
        <w:ind w:firstLine="720"/>
        <w:jc w:val="both"/>
        <w:rPr>
          <w:rFonts w:asciiTheme="majorBidi" w:hAnsiTheme="majorBidi" w:cstheme="majorBidi"/>
          <w:sz w:val="24"/>
          <w:szCs w:val="24"/>
          <w:lang w:val="en-US"/>
        </w:rPr>
      </w:pPr>
    </w:p>
    <w:p w:rsidR="007B4030" w:rsidRPr="00F17C63" w:rsidRDefault="007B4030" w:rsidP="007B4030">
      <w:pPr>
        <w:pStyle w:val="ListParagraph"/>
        <w:numPr>
          <w:ilvl w:val="0"/>
          <w:numId w:val="1"/>
        </w:numPr>
        <w:spacing w:line="480" w:lineRule="auto"/>
        <w:ind w:left="360"/>
        <w:jc w:val="both"/>
        <w:rPr>
          <w:rFonts w:asciiTheme="majorBidi" w:hAnsiTheme="majorBidi" w:cstheme="majorBidi"/>
          <w:sz w:val="24"/>
          <w:szCs w:val="24"/>
        </w:rPr>
      </w:pPr>
      <w:r w:rsidRPr="00F17C63">
        <w:rPr>
          <w:rFonts w:asciiTheme="majorBidi" w:hAnsiTheme="majorBidi" w:cstheme="majorBidi"/>
          <w:b/>
          <w:bCs/>
          <w:sz w:val="24"/>
          <w:szCs w:val="24"/>
        </w:rPr>
        <w:lastRenderedPageBreak/>
        <w:t>Sumber Data</w:t>
      </w:r>
    </w:p>
    <w:p w:rsidR="007B4030" w:rsidRDefault="007B4030" w:rsidP="007B4030">
      <w:pPr>
        <w:pStyle w:val="ListParagraph"/>
        <w:spacing w:line="480" w:lineRule="auto"/>
        <w:ind w:left="0" w:firstLine="72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terbagi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data </w:t>
      </w:r>
      <w:r w:rsidRPr="00E8750A">
        <w:rPr>
          <w:rFonts w:asciiTheme="majorBidi" w:hAnsiTheme="majorBidi" w:cstheme="majorBidi"/>
          <w:i/>
          <w:sz w:val="24"/>
          <w:szCs w:val="24"/>
          <w:lang w:val="en-US"/>
        </w:rPr>
        <w:t>primer</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data </w:t>
      </w:r>
      <w:proofErr w:type="spellStart"/>
      <w:r w:rsidRPr="00E8750A">
        <w:rPr>
          <w:rFonts w:asciiTheme="majorBidi" w:hAnsiTheme="majorBidi" w:cstheme="majorBidi"/>
          <w:i/>
          <w:sz w:val="24"/>
          <w:szCs w:val="24"/>
          <w:lang w:val="en-US"/>
        </w:rPr>
        <w:t>sekunder</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Data primer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diperoleh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sidRPr="009C3CA1">
        <w:rPr>
          <w:rFonts w:asciiTheme="majorBidi" w:hAnsiTheme="majorBidi" w:cstheme="majorBidi"/>
          <w:i/>
          <w:sz w:val="24"/>
          <w:szCs w:val="24"/>
          <w:lang w:val="en-US"/>
        </w:rPr>
        <w:t>informan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objek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Dakwah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Kampus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menanamkan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ideologi</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STAIN </w:t>
      </w:r>
      <w:proofErr w:type="spellStart"/>
      <w:r>
        <w:rPr>
          <w:rFonts w:asciiTheme="majorBidi" w:hAnsiTheme="majorBidi" w:cstheme="majorBidi"/>
          <w:sz w:val="24"/>
          <w:szCs w:val="24"/>
          <w:lang w:val="en-US"/>
        </w:rPr>
        <w:t>Kendari</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Sedangkan</w:t>
      </w:r>
      <w:proofErr w:type="spellEnd"/>
      <w:r>
        <w:rPr>
          <w:rFonts w:asciiTheme="majorBidi" w:hAnsiTheme="majorBidi" w:cstheme="majorBidi"/>
          <w:sz w:val="24"/>
          <w:szCs w:val="24"/>
          <w:lang w:val="en-US"/>
        </w:rPr>
        <w:t xml:space="preserve"> data </w:t>
      </w:r>
      <w:proofErr w:type="spellStart"/>
      <w:r w:rsidRPr="00210391">
        <w:rPr>
          <w:rFonts w:asciiTheme="majorBidi" w:hAnsiTheme="majorBidi" w:cstheme="majorBidi"/>
          <w:i/>
          <w:sz w:val="24"/>
          <w:szCs w:val="24"/>
          <w:lang w:val="en-US"/>
        </w:rPr>
        <w:t>sekunder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diperoleh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sidRPr="00210391">
        <w:rPr>
          <w:rFonts w:asciiTheme="majorBidi" w:hAnsiTheme="majorBidi" w:cstheme="majorBidi"/>
          <w:i/>
          <w:sz w:val="24"/>
          <w:szCs w:val="24"/>
          <w:lang w:val="en-US"/>
        </w:rPr>
        <w:t>informan</w:t>
      </w:r>
      <w:proofErr w:type="spell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dokumen-dokumen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berkaitan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w:t>
      </w:r>
    </w:p>
    <w:p w:rsidR="007B4030" w:rsidRPr="005067E6" w:rsidRDefault="007B4030" w:rsidP="007B403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Jumlah</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keseluruhan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anggota</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Lembaga</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Dakwah</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Kampus</w:t>
      </w:r>
      <w:proofErr w:type="spellEnd"/>
      <w:r w:rsidRPr="005067E6">
        <w:rPr>
          <w:rFonts w:asciiTheme="majorBidi" w:hAnsiTheme="majorBidi" w:cstheme="majorBidi"/>
          <w:sz w:val="24"/>
          <w:szCs w:val="24"/>
          <w:lang w:val="en-US"/>
        </w:rPr>
        <w:t xml:space="preserve"> (LDK-UPMI) </w:t>
      </w:r>
      <w:proofErr w:type="spellStart"/>
      <w:r w:rsidRPr="005067E6">
        <w:rPr>
          <w:rFonts w:asciiTheme="majorBidi" w:hAnsiTheme="majorBidi" w:cstheme="majorBidi"/>
          <w:sz w:val="24"/>
          <w:szCs w:val="24"/>
          <w:lang w:val="en-US"/>
        </w:rPr>
        <w:t>keseluruhan</w:t>
      </w:r>
      <w:proofErr w:type="spellEnd"/>
      <w:r w:rsidRPr="005067E6">
        <w:rPr>
          <w:rFonts w:asciiTheme="majorBidi" w:hAnsiTheme="majorBidi" w:cstheme="majorBidi"/>
          <w:sz w:val="24"/>
          <w:szCs w:val="24"/>
          <w:lang w:val="en-US"/>
        </w:rPr>
        <w:t xml:space="preserve"> </w:t>
      </w:r>
      <w:proofErr w:type="spellStart"/>
      <w:r w:rsidRPr="005067E6">
        <w:rPr>
          <w:rFonts w:asciiTheme="majorBidi" w:hAnsiTheme="majorBidi" w:cstheme="majorBidi"/>
          <w:sz w:val="24"/>
          <w:szCs w:val="24"/>
          <w:lang w:val="en-US"/>
        </w:rPr>
        <w:t>pada</w:t>
      </w:r>
      <w:proofErr w:type="spellEnd"/>
      <w:r w:rsidRPr="005067E6">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periode</w:t>
      </w:r>
      <w:proofErr w:type="spellEnd"/>
      <w:r>
        <w:rPr>
          <w:rFonts w:asciiTheme="majorBidi" w:hAnsiTheme="majorBidi" w:cstheme="majorBidi"/>
          <w:sz w:val="24"/>
          <w:szCs w:val="24"/>
          <w:lang w:val="en-US"/>
        </w:rPr>
        <w:t xml:space="preserve"> 2013 </w:t>
      </w:r>
      <w:proofErr w:type="spellStart"/>
      <w:r>
        <w:rPr>
          <w:rFonts w:asciiTheme="majorBidi" w:hAnsiTheme="majorBidi" w:cstheme="majorBidi"/>
          <w:sz w:val="24"/>
          <w:szCs w:val="24"/>
          <w:lang w:val="en-US"/>
        </w:rPr>
        <w:t>terhitung</w:t>
      </w:r>
      <w:proofErr w:type="spellEnd"/>
      <w:r>
        <w:rPr>
          <w:rFonts w:asciiTheme="majorBidi" w:hAnsiTheme="majorBidi" w:cstheme="majorBidi"/>
          <w:sz w:val="24"/>
          <w:szCs w:val="24"/>
          <w:lang w:val="en-US"/>
        </w:rPr>
        <w:t xml:space="preserve"> 39 0rang, 26 orang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Pria</w:t>
      </w:r>
      <w:proofErr w:type="spellEnd"/>
      <w:r>
        <w:rPr>
          <w:rFonts w:asciiTheme="majorBidi" w:hAnsiTheme="majorBidi" w:cstheme="majorBidi"/>
          <w:sz w:val="24"/>
          <w:szCs w:val="24"/>
          <w:lang w:val="en-US"/>
        </w:rPr>
        <w:t xml:space="preserve"> (</w:t>
      </w:r>
      <w:proofErr w:type="spellStart"/>
      <w:r w:rsidRPr="00A168BD">
        <w:rPr>
          <w:rFonts w:asciiTheme="majorBidi" w:hAnsiTheme="majorBidi" w:cstheme="majorBidi"/>
          <w:i/>
          <w:sz w:val="24"/>
          <w:szCs w:val="24"/>
          <w:lang w:val="en-US"/>
        </w:rPr>
        <w:t>Ikhwan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13 orang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Perempuan</w:t>
      </w:r>
      <w:proofErr w:type="spellEnd"/>
      <w:r>
        <w:rPr>
          <w:rFonts w:asciiTheme="majorBidi" w:hAnsiTheme="majorBidi" w:cstheme="majorBidi"/>
          <w:sz w:val="24"/>
          <w:szCs w:val="24"/>
          <w:lang w:val="en-US"/>
        </w:rPr>
        <w:t xml:space="preserve"> (</w:t>
      </w:r>
      <w:proofErr w:type="spellStart"/>
      <w:r w:rsidRPr="00A168BD">
        <w:rPr>
          <w:rFonts w:asciiTheme="majorBidi" w:hAnsiTheme="majorBidi" w:cstheme="majorBidi"/>
          <w:i/>
          <w:sz w:val="24"/>
          <w:szCs w:val="24"/>
          <w:lang w:val="en-US"/>
        </w:rPr>
        <w:t>Akhwat</w:t>
      </w:r>
      <w:proofErr w:type="spellEnd"/>
      <w:r>
        <w:rPr>
          <w:rFonts w:asciiTheme="majorBidi" w:hAnsiTheme="majorBidi" w:cstheme="majorBidi"/>
          <w:sz w:val="24"/>
          <w:szCs w:val="24"/>
          <w:lang w:val="en-US"/>
        </w:rPr>
        <w:t xml:space="preserve">)) </w:t>
      </w:r>
      <w:r w:rsidRPr="005067E6">
        <w:rPr>
          <w:rFonts w:asciiTheme="majorBidi" w:hAnsiTheme="majorBidi" w:cstheme="majorBidi"/>
          <w:sz w:val="24"/>
          <w:szCs w:val="24"/>
        </w:rPr>
        <w:t xml:space="preserve">dalam menentukan sumber data dalam penelitian ini menggunakan cara </w:t>
      </w:r>
      <w:r w:rsidRPr="005067E6">
        <w:rPr>
          <w:rFonts w:asciiTheme="majorBidi" w:hAnsiTheme="majorBidi" w:cstheme="majorBidi"/>
          <w:i/>
          <w:sz w:val="24"/>
          <w:szCs w:val="24"/>
        </w:rPr>
        <w:t xml:space="preserve">porposipe </w:t>
      </w:r>
      <w:r w:rsidRPr="005067E6">
        <w:rPr>
          <w:rFonts w:asciiTheme="majorBidi" w:hAnsiTheme="majorBidi" w:cstheme="majorBidi"/>
          <w:i/>
          <w:sz w:val="24"/>
          <w:szCs w:val="24"/>
          <w:lang w:val="en-US"/>
        </w:rPr>
        <w:t xml:space="preserve">informing </w:t>
      </w:r>
      <w:proofErr w:type="spellStart"/>
      <w:r w:rsidRPr="005067E6">
        <w:rPr>
          <w:rFonts w:asciiTheme="majorBidi" w:hAnsiTheme="majorBidi" w:cstheme="majorBidi"/>
          <w:iCs/>
          <w:sz w:val="24"/>
          <w:szCs w:val="24"/>
          <w:lang w:val="en-US"/>
        </w:rPr>
        <w:t>yakni</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mengambil</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informasi</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tidak</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dari</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keseluruhan</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anggota</w:t>
      </w:r>
      <w:proofErr w:type="spellEnd"/>
      <w:r w:rsidRPr="005067E6">
        <w:rPr>
          <w:rFonts w:asciiTheme="majorBidi" w:hAnsiTheme="majorBidi" w:cstheme="majorBidi"/>
          <w:iCs/>
          <w:sz w:val="24"/>
          <w:szCs w:val="24"/>
          <w:lang w:val="en-US"/>
        </w:rPr>
        <w:t xml:space="preserve"> LDK </w:t>
      </w:r>
      <w:proofErr w:type="spellStart"/>
      <w:r w:rsidRPr="005067E6">
        <w:rPr>
          <w:rFonts w:asciiTheme="majorBidi" w:hAnsiTheme="majorBidi" w:cstheme="majorBidi"/>
          <w:iCs/>
          <w:sz w:val="24"/>
          <w:szCs w:val="24"/>
          <w:lang w:val="en-US"/>
        </w:rPr>
        <w:t>akan</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tetapi</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sebagian</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saja</w:t>
      </w:r>
      <w:proofErr w:type="spellEnd"/>
      <w:r w:rsidRPr="005067E6">
        <w:rPr>
          <w:rFonts w:asciiTheme="majorBidi" w:hAnsiTheme="majorBidi" w:cstheme="majorBidi"/>
          <w:iCs/>
          <w:sz w:val="24"/>
          <w:szCs w:val="24"/>
          <w:lang w:val="en-US"/>
        </w:rPr>
        <w:t xml:space="preserve"> yang </w:t>
      </w:r>
      <w:proofErr w:type="spellStart"/>
      <w:r w:rsidRPr="005067E6">
        <w:rPr>
          <w:rFonts w:asciiTheme="majorBidi" w:hAnsiTheme="majorBidi" w:cstheme="majorBidi"/>
          <w:iCs/>
          <w:sz w:val="24"/>
          <w:szCs w:val="24"/>
          <w:lang w:val="en-US"/>
        </w:rPr>
        <w:t>dianggap</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dapat</w:t>
      </w:r>
      <w:proofErr w:type="spellEnd"/>
      <w:r w:rsidRPr="005067E6">
        <w:rPr>
          <w:rFonts w:asciiTheme="majorBidi" w:hAnsiTheme="majorBidi" w:cstheme="majorBidi"/>
          <w:iCs/>
          <w:sz w:val="24"/>
          <w:szCs w:val="24"/>
          <w:lang w:val="en-US"/>
        </w:rPr>
        <w:t xml:space="preserve"> </w:t>
      </w:r>
      <w:proofErr w:type="spellStart"/>
      <w:r w:rsidRPr="005067E6">
        <w:rPr>
          <w:rFonts w:asciiTheme="majorBidi" w:hAnsiTheme="majorBidi" w:cstheme="majorBidi"/>
          <w:iCs/>
          <w:sz w:val="24"/>
          <w:szCs w:val="24"/>
          <w:lang w:val="en-US"/>
        </w:rPr>
        <w:t>mewakili</w:t>
      </w:r>
      <w:proofErr w:type="spellEnd"/>
      <w:r w:rsidRPr="005067E6">
        <w:rPr>
          <w:rFonts w:asciiTheme="majorBidi" w:hAnsiTheme="majorBidi" w:cstheme="majorBidi"/>
          <w:iCs/>
          <w:sz w:val="24"/>
          <w:szCs w:val="24"/>
          <w:lang w:val="en-US"/>
        </w:rPr>
        <w:t xml:space="preserve"> </w:t>
      </w:r>
      <w:r w:rsidRPr="005067E6">
        <w:rPr>
          <w:rFonts w:asciiTheme="majorBidi" w:hAnsiTheme="majorBidi" w:cstheme="majorBidi"/>
          <w:i/>
          <w:iCs/>
          <w:sz w:val="24"/>
          <w:szCs w:val="24"/>
        </w:rPr>
        <w:t>informan</w:t>
      </w:r>
      <w:r w:rsidRPr="005067E6">
        <w:rPr>
          <w:rFonts w:asciiTheme="majorBidi" w:hAnsiTheme="majorBidi" w:cstheme="majorBidi"/>
          <w:sz w:val="24"/>
          <w:szCs w:val="24"/>
        </w:rPr>
        <w:t xml:space="preserve"> lainnya, dalam penelitian ini sumber data yang dimaksud oleh peneliti </w:t>
      </w:r>
      <w:proofErr w:type="gramStart"/>
      <w:r w:rsidRPr="005067E6">
        <w:rPr>
          <w:rFonts w:asciiTheme="majorBidi" w:hAnsiTheme="majorBidi" w:cstheme="majorBidi"/>
          <w:sz w:val="24"/>
          <w:szCs w:val="24"/>
        </w:rPr>
        <w:t>adalah :</w:t>
      </w:r>
      <w:proofErr w:type="gramEnd"/>
    </w:p>
    <w:p w:rsidR="007B4030" w:rsidRPr="005067E6" w:rsidRDefault="007B4030" w:rsidP="00D10FF2">
      <w:pPr>
        <w:pStyle w:val="ListParagraph"/>
        <w:numPr>
          <w:ilvl w:val="0"/>
          <w:numId w:val="2"/>
        </w:numPr>
        <w:spacing w:line="480" w:lineRule="auto"/>
        <w:ind w:left="284" w:hanging="284"/>
        <w:jc w:val="both"/>
        <w:rPr>
          <w:rFonts w:asciiTheme="majorBidi" w:hAnsiTheme="majorBidi" w:cstheme="majorBidi"/>
          <w:sz w:val="24"/>
          <w:szCs w:val="24"/>
        </w:rPr>
      </w:pPr>
      <w:r w:rsidRPr="005067E6">
        <w:rPr>
          <w:rFonts w:asciiTheme="majorBidi" w:hAnsiTheme="majorBidi" w:cstheme="majorBidi"/>
          <w:i/>
          <w:sz w:val="24"/>
          <w:szCs w:val="24"/>
        </w:rPr>
        <w:t>Informan</w:t>
      </w:r>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kafability</w:t>
      </w:r>
      <w:proofErr w:type="spellEnd"/>
      <w:r>
        <w:rPr>
          <w:rFonts w:asciiTheme="majorBidi" w:hAnsiTheme="majorBidi" w:cstheme="majorBidi"/>
          <w:i/>
          <w:sz w:val="24"/>
          <w:szCs w:val="24"/>
          <w:lang w:val="en-US"/>
        </w:rPr>
        <w:t>/Primer</w:t>
      </w:r>
      <w:r>
        <w:rPr>
          <w:rFonts w:asciiTheme="majorBidi" w:hAnsiTheme="majorBidi" w:cstheme="majorBidi"/>
          <w:sz w:val="24"/>
          <w:szCs w:val="24"/>
        </w:rPr>
        <w:t xml:space="preserve"> yang mempunyai </w:t>
      </w:r>
      <w:r w:rsidRPr="00F270E0">
        <w:rPr>
          <w:rFonts w:asciiTheme="majorBidi" w:hAnsiTheme="majorBidi" w:cstheme="majorBidi"/>
          <w:i/>
          <w:sz w:val="24"/>
          <w:szCs w:val="24"/>
        </w:rPr>
        <w:t>ka</w:t>
      </w:r>
      <w:r w:rsidRPr="00F270E0">
        <w:rPr>
          <w:rFonts w:asciiTheme="majorBidi" w:hAnsiTheme="majorBidi" w:cstheme="majorBidi"/>
          <w:i/>
          <w:sz w:val="24"/>
          <w:szCs w:val="24"/>
          <w:lang w:val="en-US"/>
        </w:rPr>
        <w:t>f</w:t>
      </w:r>
      <w:r w:rsidRPr="00F270E0">
        <w:rPr>
          <w:rFonts w:asciiTheme="majorBidi" w:hAnsiTheme="majorBidi" w:cstheme="majorBidi"/>
          <w:i/>
          <w:sz w:val="24"/>
          <w:szCs w:val="24"/>
        </w:rPr>
        <w:t>abilitas</w:t>
      </w:r>
      <w:r w:rsidRPr="005067E6">
        <w:rPr>
          <w:rFonts w:asciiTheme="majorBidi" w:hAnsiTheme="majorBidi" w:cstheme="majorBidi"/>
          <w:sz w:val="24"/>
          <w:szCs w:val="24"/>
        </w:rPr>
        <w:t xml:space="preserve"> dalam menjawab segala sesuatu informasi yang dibutuhkan untuk menjamin kevalidan yang ada di Lembaga Dakwah itu sendiri. Dalam hal ini ketua LDK serta Dewan Pengkaji dan Penimbang LDK-UPMI STAIN Kendari.</w:t>
      </w:r>
    </w:p>
    <w:p w:rsidR="007B4030" w:rsidRPr="00162DBA" w:rsidRDefault="007B4030" w:rsidP="00D10FF2">
      <w:pPr>
        <w:pStyle w:val="ListParagraph"/>
        <w:numPr>
          <w:ilvl w:val="0"/>
          <w:numId w:val="2"/>
        </w:numPr>
        <w:spacing w:line="480" w:lineRule="auto"/>
        <w:ind w:left="284" w:hanging="284"/>
        <w:jc w:val="both"/>
        <w:rPr>
          <w:rFonts w:asciiTheme="majorBidi" w:hAnsiTheme="majorBidi" w:cstheme="majorBidi"/>
          <w:sz w:val="24"/>
          <w:szCs w:val="24"/>
        </w:rPr>
      </w:pPr>
      <w:r w:rsidRPr="005067E6">
        <w:rPr>
          <w:rFonts w:asciiTheme="majorBidi" w:hAnsiTheme="majorBidi" w:cstheme="majorBidi"/>
          <w:i/>
          <w:sz w:val="24"/>
          <w:szCs w:val="24"/>
        </w:rPr>
        <w:t>Informan</w:t>
      </w:r>
      <w:r>
        <w:rPr>
          <w:rFonts w:asciiTheme="majorBidi" w:hAnsiTheme="majorBidi" w:cstheme="majorBidi"/>
          <w:i/>
          <w:sz w:val="24"/>
          <w:szCs w:val="24"/>
          <w:lang w:val="en-US"/>
        </w:rPr>
        <w:t xml:space="preserve"> </w:t>
      </w:r>
      <w:proofErr w:type="spellStart"/>
      <w:r>
        <w:rPr>
          <w:rFonts w:asciiTheme="majorBidi" w:hAnsiTheme="majorBidi" w:cstheme="majorBidi"/>
          <w:i/>
          <w:sz w:val="24"/>
          <w:szCs w:val="24"/>
          <w:lang w:val="en-US"/>
        </w:rPr>
        <w:t>secons</w:t>
      </w:r>
      <w:proofErr w:type="spellEnd"/>
      <w:r>
        <w:rPr>
          <w:rFonts w:asciiTheme="majorBidi" w:hAnsiTheme="majorBidi" w:cstheme="majorBidi"/>
          <w:i/>
          <w:sz w:val="24"/>
          <w:szCs w:val="24"/>
          <w:lang w:val="en-US"/>
        </w:rPr>
        <w:t>/</w:t>
      </w:r>
      <w:proofErr w:type="spellStart"/>
      <w:r>
        <w:rPr>
          <w:rFonts w:asciiTheme="majorBidi" w:hAnsiTheme="majorBidi" w:cstheme="majorBidi"/>
          <w:sz w:val="24"/>
          <w:szCs w:val="24"/>
          <w:lang w:val="en-US"/>
        </w:rPr>
        <w:t>sekunder</w:t>
      </w:r>
      <w:proofErr w:type="spellEnd"/>
      <w:r>
        <w:rPr>
          <w:rFonts w:asciiTheme="majorBidi" w:hAnsiTheme="majorBidi" w:cstheme="majorBidi"/>
          <w:sz w:val="24"/>
          <w:szCs w:val="24"/>
          <w:lang w:val="en-US"/>
        </w:rPr>
        <w:t xml:space="preserve"> </w:t>
      </w:r>
      <w:r w:rsidRPr="005067E6">
        <w:rPr>
          <w:rFonts w:asciiTheme="majorBidi" w:hAnsiTheme="majorBidi" w:cstheme="majorBidi"/>
          <w:sz w:val="24"/>
          <w:szCs w:val="24"/>
        </w:rPr>
        <w:t>yang masih berkecimpung dalam kegiatan LDK serta menjadi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anggota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penuh</w:t>
      </w:r>
      <w:proofErr w:type="spellEnd"/>
      <w:r w:rsidRPr="005067E6">
        <w:rPr>
          <w:rFonts w:asciiTheme="majorBidi" w:hAnsiTheme="majorBidi" w:cstheme="majorBidi"/>
          <w:sz w:val="24"/>
          <w:szCs w:val="24"/>
        </w:rPr>
        <w:t xml:space="preserve"> kader itu sendiri.</w:t>
      </w:r>
    </w:p>
    <w:p w:rsidR="007B4030" w:rsidRPr="004F5DF9" w:rsidRDefault="007B4030" w:rsidP="00D10FF2">
      <w:pPr>
        <w:pStyle w:val="ListParagraph"/>
        <w:numPr>
          <w:ilvl w:val="0"/>
          <w:numId w:val="2"/>
        </w:numPr>
        <w:spacing w:line="480" w:lineRule="auto"/>
        <w:ind w:left="284" w:hanging="284"/>
        <w:jc w:val="both"/>
        <w:rPr>
          <w:rFonts w:asciiTheme="majorBidi" w:hAnsiTheme="majorBidi" w:cstheme="majorBidi"/>
          <w:sz w:val="24"/>
          <w:szCs w:val="24"/>
        </w:rPr>
      </w:pPr>
      <w:proofErr w:type="spellStart"/>
      <w:r>
        <w:rPr>
          <w:rFonts w:asciiTheme="majorBidi" w:hAnsiTheme="majorBidi" w:cstheme="majorBidi"/>
          <w:i/>
          <w:sz w:val="24"/>
          <w:szCs w:val="24"/>
          <w:lang w:val="en-US"/>
        </w:rPr>
        <w:t>Documentasi</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sz w:val="24"/>
          <w:szCs w:val="24"/>
          <w:lang w:val="en-US"/>
        </w:rPr>
        <w:t>yakni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setiap</w:t>
      </w:r>
      <w:proofErr w:type="spellEnd"/>
      <w:r>
        <w:rPr>
          <w:rFonts w:asciiTheme="majorBidi" w:hAnsiTheme="majorBidi" w:cstheme="majorBidi"/>
          <w:sz w:val="24"/>
          <w:szCs w:val="24"/>
          <w:lang w:val="en-US"/>
        </w:rPr>
        <w:t xml:space="preserve"> data-data yang </w:t>
      </w:r>
      <w:proofErr w:type="spellStart"/>
      <w:r>
        <w:rPr>
          <w:rFonts w:asciiTheme="majorBidi" w:hAnsiTheme="majorBidi" w:cstheme="majorBidi"/>
          <w:sz w:val="24"/>
          <w:szCs w:val="24"/>
          <w:lang w:val="en-US"/>
        </w:rPr>
        <w:t>berkaitan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w:t>
      </w:r>
      <w:r>
        <w:rPr>
          <w:rFonts w:asciiTheme="majorBidi" w:hAnsiTheme="majorBidi" w:cstheme="majorBidi"/>
          <w:i/>
          <w:sz w:val="24"/>
          <w:szCs w:val="24"/>
          <w:lang w:val="en-US"/>
        </w:rPr>
        <w:t xml:space="preserve"> </w:t>
      </w:r>
    </w:p>
    <w:p w:rsidR="004F5DF9" w:rsidRPr="00161CFA" w:rsidRDefault="004F5DF9" w:rsidP="004F5DF9">
      <w:pPr>
        <w:pStyle w:val="ListParagraph"/>
        <w:spacing w:line="480" w:lineRule="auto"/>
        <w:ind w:left="284"/>
        <w:jc w:val="both"/>
        <w:rPr>
          <w:rFonts w:asciiTheme="majorBidi" w:hAnsiTheme="majorBidi" w:cstheme="majorBidi"/>
          <w:sz w:val="24"/>
          <w:szCs w:val="24"/>
        </w:rPr>
      </w:pPr>
    </w:p>
    <w:p w:rsidR="007B4030" w:rsidRPr="00161CFA" w:rsidRDefault="007B4030" w:rsidP="007B4030">
      <w:pPr>
        <w:pStyle w:val="ListParagraph"/>
        <w:spacing w:line="480" w:lineRule="auto"/>
        <w:jc w:val="both"/>
        <w:rPr>
          <w:rFonts w:asciiTheme="majorBidi" w:hAnsiTheme="majorBidi" w:cstheme="majorBidi"/>
          <w:sz w:val="24"/>
          <w:szCs w:val="24"/>
        </w:rPr>
      </w:pPr>
    </w:p>
    <w:p w:rsidR="007B4030" w:rsidRPr="00D24312" w:rsidRDefault="007B4030" w:rsidP="007B4030">
      <w:pPr>
        <w:pStyle w:val="ListParagraph"/>
        <w:numPr>
          <w:ilvl w:val="0"/>
          <w:numId w:val="1"/>
        </w:numPr>
        <w:spacing w:line="480" w:lineRule="auto"/>
        <w:ind w:left="360"/>
        <w:jc w:val="both"/>
        <w:rPr>
          <w:rFonts w:asciiTheme="majorBidi" w:hAnsiTheme="majorBidi" w:cstheme="majorBidi"/>
          <w:b/>
          <w:sz w:val="24"/>
          <w:szCs w:val="24"/>
        </w:rPr>
      </w:pPr>
      <w:r w:rsidRPr="00D24312">
        <w:rPr>
          <w:rFonts w:asciiTheme="majorBidi" w:hAnsiTheme="majorBidi" w:cstheme="majorBidi"/>
          <w:b/>
          <w:sz w:val="24"/>
          <w:szCs w:val="24"/>
        </w:rPr>
        <w:lastRenderedPageBreak/>
        <w:t>Teknik Pengumpulan Data</w:t>
      </w:r>
    </w:p>
    <w:p w:rsidR="007B4030" w:rsidRPr="005067E6" w:rsidRDefault="007B4030" w:rsidP="00EF7A79">
      <w:pPr>
        <w:spacing w:line="480" w:lineRule="auto"/>
        <w:ind w:firstLine="270"/>
        <w:jc w:val="both"/>
        <w:rPr>
          <w:rFonts w:asciiTheme="majorBidi" w:hAnsiTheme="majorBidi" w:cstheme="majorBidi"/>
          <w:sz w:val="24"/>
          <w:szCs w:val="24"/>
        </w:rPr>
      </w:pP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p</w:t>
      </w:r>
      <w:r>
        <w:rPr>
          <w:rFonts w:asciiTheme="majorBidi" w:hAnsiTheme="majorBidi" w:cstheme="majorBidi"/>
          <w:sz w:val="24"/>
          <w:szCs w:val="24"/>
        </w:rPr>
        <w:t xml:space="preserve">engumpulan </w:t>
      </w:r>
      <w:proofErr w:type="gramStart"/>
      <w:r>
        <w:rPr>
          <w:rFonts w:asciiTheme="majorBidi" w:hAnsiTheme="majorBidi" w:cstheme="majorBidi"/>
          <w:sz w:val="24"/>
          <w:szCs w:val="24"/>
        </w:rPr>
        <w:t>data  peneliti</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meng</w:t>
      </w:r>
      <w:proofErr w:type="spellEnd"/>
      <w:r w:rsidRPr="005067E6">
        <w:rPr>
          <w:rFonts w:asciiTheme="majorBidi" w:hAnsiTheme="majorBidi" w:cstheme="majorBidi"/>
          <w:sz w:val="24"/>
          <w:szCs w:val="24"/>
        </w:rPr>
        <w:t>gunakan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beberapa</w:t>
      </w:r>
      <w:proofErr w:type="spellEnd"/>
      <w:r w:rsidRPr="005067E6">
        <w:rPr>
          <w:rFonts w:asciiTheme="majorBidi" w:hAnsiTheme="majorBidi" w:cstheme="majorBidi"/>
          <w:sz w:val="24"/>
          <w:szCs w:val="24"/>
        </w:rPr>
        <w:t xml:space="preserve"> teknik sbb:</w:t>
      </w:r>
    </w:p>
    <w:p w:rsidR="007B4030" w:rsidRPr="005F285C" w:rsidRDefault="007B4030" w:rsidP="007B4030">
      <w:pPr>
        <w:pStyle w:val="ListParagraph"/>
        <w:numPr>
          <w:ilvl w:val="0"/>
          <w:numId w:val="3"/>
        </w:numPr>
        <w:spacing w:line="480" w:lineRule="auto"/>
        <w:ind w:left="270" w:hanging="270"/>
        <w:jc w:val="both"/>
        <w:rPr>
          <w:rFonts w:asciiTheme="majorBidi" w:hAnsiTheme="majorBidi" w:cstheme="majorBidi"/>
          <w:sz w:val="24"/>
          <w:szCs w:val="24"/>
        </w:rPr>
      </w:pPr>
      <w:r w:rsidRPr="005F285C">
        <w:rPr>
          <w:rFonts w:asciiTheme="majorBidi" w:hAnsiTheme="majorBidi" w:cstheme="majorBidi"/>
          <w:i/>
          <w:sz w:val="24"/>
          <w:szCs w:val="24"/>
          <w:lang w:val="en-US"/>
        </w:rPr>
        <w:t xml:space="preserve">Library Research </w:t>
      </w:r>
      <w:proofErr w:type="spellStart"/>
      <w:r w:rsidRPr="005F285C">
        <w:rPr>
          <w:rFonts w:asciiTheme="majorBidi" w:hAnsiTheme="majorBidi" w:cstheme="majorBidi"/>
          <w:sz w:val="24"/>
          <w:szCs w:val="24"/>
          <w:lang w:val="en-US"/>
        </w:rPr>
        <w:t>atau</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penelitian</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kepustakaan</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yaitu</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mengkaji</w:t>
      </w:r>
      <w:proofErr w:type="spellEnd"/>
      <w:r w:rsidRPr="005F285C">
        <w:rPr>
          <w:rFonts w:asciiTheme="majorBidi" w:hAnsiTheme="majorBidi" w:cstheme="majorBidi"/>
          <w:sz w:val="24"/>
          <w:szCs w:val="24"/>
          <w:lang w:val="en-US"/>
        </w:rPr>
        <w:t xml:space="preserve"> </w:t>
      </w:r>
      <w:r w:rsidRPr="00FE01B6">
        <w:rPr>
          <w:rFonts w:asciiTheme="majorBidi" w:hAnsiTheme="majorBidi" w:cstheme="majorBidi"/>
          <w:i/>
          <w:sz w:val="24"/>
          <w:szCs w:val="24"/>
          <w:lang w:val="en-US"/>
        </w:rPr>
        <w:t>literature</w:t>
      </w:r>
      <w:r w:rsidRPr="005F285C">
        <w:rPr>
          <w:rFonts w:asciiTheme="majorBidi" w:hAnsiTheme="majorBidi" w:cstheme="majorBidi"/>
          <w:sz w:val="24"/>
          <w:szCs w:val="24"/>
          <w:lang w:val="en-US"/>
        </w:rPr>
        <w:t xml:space="preserve"> yang </w:t>
      </w:r>
      <w:proofErr w:type="spellStart"/>
      <w:r w:rsidRPr="005F285C">
        <w:rPr>
          <w:rFonts w:asciiTheme="majorBidi" w:hAnsiTheme="majorBidi" w:cstheme="majorBidi"/>
          <w:sz w:val="24"/>
          <w:szCs w:val="24"/>
          <w:lang w:val="en-US"/>
        </w:rPr>
        <w:t>ada</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kaitannya</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dengan</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kajian</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pembahasan</w:t>
      </w:r>
      <w:proofErr w:type="spellEnd"/>
      <w:r w:rsidRPr="005F285C">
        <w:rPr>
          <w:rFonts w:asciiTheme="majorBidi" w:hAnsiTheme="majorBidi" w:cstheme="majorBidi"/>
          <w:sz w:val="24"/>
          <w:szCs w:val="24"/>
          <w:lang w:val="en-US"/>
        </w:rPr>
        <w:t xml:space="preserve"> yang </w:t>
      </w:r>
      <w:proofErr w:type="spellStart"/>
      <w:r w:rsidRPr="005F285C">
        <w:rPr>
          <w:rFonts w:asciiTheme="majorBidi" w:hAnsiTheme="majorBidi" w:cstheme="majorBidi"/>
          <w:sz w:val="24"/>
          <w:szCs w:val="24"/>
          <w:lang w:val="en-US"/>
        </w:rPr>
        <w:t>menyangkut</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masalah</w:t>
      </w:r>
      <w:proofErr w:type="spellEnd"/>
      <w:r w:rsidRPr="005F285C">
        <w:rPr>
          <w:rFonts w:asciiTheme="majorBidi" w:hAnsiTheme="majorBidi" w:cstheme="majorBidi"/>
          <w:sz w:val="24"/>
          <w:szCs w:val="24"/>
          <w:lang w:val="en-US"/>
        </w:rPr>
        <w:t xml:space="preserve"> ideology Islam </w:t>
      </w:r>
      <w:proofErr w:type="spellStart"/>
      <w:r w:rsidRPr="005F285C">
        <w:rPr>
          <w:rFonts w:asciiTheme="majorBidi" w:hAnsiTheme="majorBidi" w:cstheme="majorBidi"/>
          <w:sz w:val="24"/>
          <w:szCs w:val="24"/>
          <w:lang w:val="en-US"/>
        </w:rPr>
        <w:t>dan</w:t>
      </w:r>
      <w:proofErr w:type="spell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bagaimana</w:t>
      </w:r>
      <w:proofErr w:type="spellEnd"/>
      <w:r w:rsidRPr="005F285C">
        <w:rPr>
          <w:rFonts w:asciiTheme="majorBidi" w:hAnsiTheme="majorBidi" w:cstheme="majorBidi"/>
          <w:sz w:val="24"/>
          <w:szCs w:val="24"/>
          <w:lang w:val="en-US"/>
        </w:rPr>
        <w:t xml:space="preserve"> </w:t>
      </w:r>
      <w:proofErr w:type="spellStart"/>
      <w:proofErr w:type="gramStart"/>
      <w:r w:rsidRPr="005F285C">
        <w:rPr>
          <w:rFonts w:asciiTheme="majorBidi" w:hAnsiTheme="majorBidi" w:cstheme="majorBidi"/>
          <w:sz w:val="24"/>
          <w:szCs w:val="24"/>
          <w:lang w:val="en-US"/>
        </w:rPr>
        <w:t>cara</w:t>
      </w:r>
      <w:proofErr w:type="spellEnd"/>
      <w:proofErr w:type="gramEnd"/>
      <w:r w:rsidRPr="005F285C">
        <w:rPr>
          <w:rFonts w:asciiTheme="majorBidi" w:hAnsiTheme="majorBidi" w:cstheme="majorBidi"/>
          <w:sz w:val="24"/>
          <w:szCs w:val="24"/>
          <w:lang w:val="en-US"/>
        </w:rPr>
        <w:t xml:space="preserve"> </w:t>
      </w:r>
      <w:proofErr w:type="spellStart"/>
      <w:r w:rsidRPr="005F285C">
        <w:rPr>
          <w:rFonts w:asciiTheme="majorBidi" w:hAnsiTheme="majorBidi" w:cstheme="majorBidi"/>
          <w:sz w:val="24"/>
          <w:szCs w:val="24"/>
          <w:lang w:val="en-US"/>
        </w:rPr>
        <w:t>menanamkannya</w:t>
      </w:r>
      <w:proofErr w:type="spellEnd"/>
      <w:r w:rsidRPr="005F285C">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cara</w:t>
      </w:r>
      <w:proofErr w:type="spellEnd"/>
      <w:r>
        <w:rPr>
          <w:rFonts w:asciiTheme="majorBidi" w:hAnsiTheme="majorBidi" w:cstheme="majorBidi"/>
          <w:sz w:val="24"/>
          <w:szCs w:val="24"/>
          <w:lang w:val="en-US"/>
        </w:rPr>
        <w:t xml:space="preserve"> </w:t>
      </w:r>
    </w:p>
    <w:p w:rsidR="007B4030" w:rsidRPr="005047F8" w:rsidRDefault="007B4030" w:rsidP="00EF7A79">
      <w:pPr>
        <w:pStyle w:val="ListParagraph"/>
        <w:numPr>
          <w:ilvl w:val="0"/>
          <w:numId w:val="6"/>
        </w:numPr>
        <w:spacing w:line="480" w:lineRule="auto"/>
        <w:ind w:left="284"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Kutipan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yakni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tekhnik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pengutipan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ahli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perubahan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redaksinya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baca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aslinya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dikutip</w:t>
      </w:r>
      <w:proofErr w:type="spellEnd"/>
    </w:p>
    <w:p w:rsidR="00EF7A79" w:rsidRPr="002C5E24" w:rsidRDefault="007B4030" w:rsidP="002C5E24">
      <w:pPr>
        <w:pStyle w:val="ListParagraph"/>
        <w:numPr>
          <w:ilvl w:val="0"/>
          <w:numId w:val="6"/>
        </w:numPr>
        <w:spacing w:line="480" w:lineRule="auto"/>
        <w:ind w:left="284" w:hanging="284"/>
        <w:jc w:val="both"/>
        <w:rPr>
          <w:rFonts w:asciiTheme="majorBidi" w:hAnsiTheme="majorBidi" w:cstheme="majorBidi"/>
          <w:sz w:val="24"/>
          <w:szCs w:val="24"/>
        </w:rPr>
      </w:pPr>
      <w:r w:rsidRPr="00881F72">
        <w:rPr>
          <w:rFonts w:asciiTheme="majorBidi" w:hAnsiTheme="majorBidi" w:cstheme="majorBidi"/>
          <w:sz w:val="24"/>
          <w:szCs w:val="24"/>
        </w:rPr>
        <w:t>Kutipan tidak langsung yaitu tekhnik pengutupan dari dari pendapat ahli dengan mengubah redaksinya berdasarkan analisis penulis, tetapi tidak mengurangi makna subtansi dari sumber aslinya.</w:t>
      </w:r>
      <w:bookmarkStart w:id="0" w:name="_GoBack"/>
      <w:bookmarkEnd w:id="0"/>
    </w:p>
    <w:p w:rsidR="007B4030" w:rsidRPr="00B67305" w:rsidRDefault="007B4030" w:rsidP="007B4030">
      <w:pPr>
        <w:pStyle w:val="ListParagraph"/>
        <w:numPr>
          <w:ilvl w:val="0"/>
          <w:numId w:val="3"/>
        </w:numPr>
        <w:spacing w:line="480" w:lineRule="auto"/>
        <w:ind w:left="270" w:hanging="270"/>
        <w:jc w:val="both"/>
        <w:rPr>
          <w:rFonts w:asciiTheme="majorBidi" w:hAnsiTheme="majorBidi" w:cstheme="majorBidi"/>
          <w:sz w:val="24"/>
          <w:szCs w:val="24"/>
        </w:rPr>
      </w:pPr>
      <w:r>
        <w:rPr>
          <w:rFonts w:asciiTheme="majorBidi" w:hAnsiTheme="majorBidi" w:cstheme="majorBidi"/>
          <w:i/>
          <w:sz w:val="24"/>
          <w:szCs w:val="24"/>
          <w:lang w:val="en-US"/>
        </w:rPr>
        <w:t xml:space="preserve">Field </w:t>
      </w:r>
      <w:proofErr w:type="spellStart"/>
      <w:r>
        <w:rPr>
          <w:rFonts w:asciiTheme="majorBidi" w:hAnsiTheme="majorBidi" w:cstheme="majorBidi"/>
          <w:i/>
          <w:sz w:val="24"/>
          <w:szCs w:val="24"/>
          <w:lang w:val="en-US"/>
        </w:rPr>
        <w:t>Reseach</w:t>
      </w:r>
      <w:proofErr w:type="spellEnd"/>
      <w:r>
        <w:rPr>
          <w:rFonts w:asciiTheme="majorBidi" w:hAnsiTheme="majorBidi" w:cstheme="majorBidi"/>
          <w: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lapangan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yakni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pengumpulan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mengadakan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lapangan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pengumpulan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sbb</w:t>
      </w:r>
      <w:proofErr w:type="spellEnd"/>
      <w:r>
        <w:rPr>
          <w:rFonts w:asciiTheme="majorBidi" w:hAnsiTheme="majorBidi" w:cstheme="majorBidi"/>
          <w:sz w:val="24"/>
          <w:szCs w:val="24"/>
          <w:lang w:val="en-US"/>
        </w:rPr>
        <w:t>:</w:t>
      </w:r>
    </w:p>
    <w:p w:rsidR="007B4030" w:rsidRPr="00EF7A79" w:rsidRDefault="007B4030" w:rsidP="00EF7A79">
      <w:pPr>
        <w:pStyle w:val="ListParagraph"/>
        <w:numPr>
          <w:ilvl w:val="0"/>
          <w:numId w:val="7"/>
        </w:numPr>
        <w:spacing w:line="480" w:lineRule="auto"/>
        <w:ind w:left="284" w:hanging="284"/>
        <w:jc w:val="both"/>
        <w:rPr>
          <w:rFonts w:asciiTheme="majorBidi" w:hAnsiTheme="majorBidi" w:cstheme="majorBidi"/>
          <w:sz w:val="24"/>
          <w:szCs w:val="24"/>
        </w:rPr>
      </w:pPr>
      <w:r w:rsidRPr="00B67305">
        <w:rPr>
          <w:rFonts w:asciiTheme="majorBidi" w:hAnsiTheme="majorBidi" w:cstheme="majorBidi"/>
          <w:i/>
          <w:sz w:val="24"/>
          <w:szCs w:val="24"/>
        </w:rPr>
        <w:t>Observasi,</w:t>
      </w:r>
      <w:r w:rsidRPr="00B67305">
        <w:rPr>
          <w:rFonts w:asciiTheme="majorBidi" w:hAnsiTheme="majorBidi" w:cstheme="majorBidi"/>
          <w:sz w:val="24"/>
          <w:szCs w:val="24"/>
        </w:rPr>
        <w:t xml:space="preserve"> yakni pengamatan secara langsung terhadap </w:t>
      </w:r>
      <w:proofErr w:type="spellStart"/>
      <w:r w:rsidRPr="00B67305">
        <w:rPr>
          <w:rFonts w:asciiTheme="majorBidi" w:hAnsiTheme="majorBidi" w:cstheme="majorBidi"/>
          <w:sz w:val="24"/>
          <w:szCs w:val="24"/>
          <w:lang w:val="en-US"/>
        </w:rPr>
        <w:t>objek</w:t>
      </w:r>
      <w:proofErr w:type="spellEnd"/>
      <w:r w:rsidRPr="00B67305">
        <w:rPr>
          <w:rFonts w:asciiTheme="majorBidi" w:hAnsiTheme="majorBidi" w:cstheme="majorBidi"/>
          <w:sz w:val="24"/>
          <w:szCs w:val="24"/>
        </w:rPr>
        <w:t xml:space="preserve"> yang akan diteliti. Baik dari segi pemikiran, tingkah laku</w:t>
      </w:r>
      <w:r w:rsidRPr="00881F72">
        <w:rPr>
          <w:rFonts w:asciiTheme="majorBidi" w:hAnsiTheme="majorBidi" w:cstheme="majorBidi"/>
          <w:sz w:val="24"/>
          <w:szCs w:val="24"/>
        </w:rPr>
        <w:t>,</w:t>
      </w:r>
      <w:r w:rsidRPr="00B67305">
        <w:rPr>
          <w:rFonts w:asciiTheme="majorBidi" w:hAnsiTheme="majorBidi" w:cstheme="majorBidi"/>
          <w:sz w:val="24"/>
          <w:szCs w:val="24"/>
        </w:rPr>
        <w:t xml:space="preserve"> kepribadian </w:t>
      </w:r>
      <w:r w:rsidRPr="00881F72">
        <w:rPr>
          <w:rFonts w:asciiTheme="majorBidi" w:hAnsiTheme="majorBidi" w:cstheme="majorBidi"/>
          <w:sz w:val="24"/>
          <w:szCs w:val="24"/>
        </w:rPr>
        <w:t xml:space="preserve">dan daya tanggap terhadap nilai-nilai Islami pada </w:t>
      </w:r>
      <w:r w:rsidRPr="00B67305">
        <w:rPr>
          <w:rFonts w:asciiTheme="majorBidi" w:hAnsiTheme="majorBidi" w:cstheme="majorBidi"/>
          <w:sz w:val="24"/>
          <w:szCs w:val="24"/>
        </w:rPr>
        <w:t xml:space="preserve">kader LDK itu sendiri, </w:t>
      </w:r>
      <w:r w:rsidRPr="00881F72">
        <w:rPr>
          <w:rFonts w:asciiTheme="majorBidi" w:hAnsiTheme="majorBidi" w:cstheme="majorBidi"/>
          <w:sz w:val="24"/>
          <w:szCs w:val="24"/>
        </w:rPr>
        <w:t>lalu membandingkan dengan tingkat pemahaman</w:t>
      </w:r>
      <w:r w:rsidRPr="00B67305">
        <w:rPr>
          <w:rFonts w:asciiTheme="majorBidi" w:hAnsiTheme="majorBidi" w:cstheme="majorBidi"/>
          <w:sz w:val="24"/>
          <w:szCs w:val="24"/>
        </w:rPr>
        <w:t xml:space="preserve"> pada mahasiswa STAIN secara umum. </w:t>
      </w:r>
      <w:proofErr w:type="spellStart"/>
      <w:r w:rsidRPr="00B67305">
        <w:rPr>
          <w:rFonts w:asciiTheme="majorBidi" w:hAnsiTheme="majorBidi" w:cstheme="majorBidi"/>
          <w:sz w:val="24"/>
          <w:szCs w:val="24"/>
          <w:lang w:val="en-US"/>
        </w:rPr>
        <w:t>Sehingga</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dapat</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menarik</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sebuah</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kesimpulan</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tingkat</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pengaruh</w:t>
      </w:r>
      <w:proofErr w:type="spellEnd"/>
      <w:r w:rsidRPr="00B67305">
        <w:rPr>
          <w:rFonts w:asciiTheme="majorBidi" w:hAnsiTheme="majorBidi" w:cstheme="majorBidi"/>
          <w:sz w:val="24"/>
          <w:szCs w:val="24"/>
          <w:lang w:val="en-US"/>
        </w:rPr>
        <w:t xml:space="preserve"> LDK-UPMI </w:t>
      </w:r>
      <w:proofErr w:type="spellStart"/>
      <w:r w:rsidRPr="00B67305">
        <w:rPr>
          <w:rFonts w:asciiTheme="majorBidi" w:hAnsiTheme="majorBidi" w:cstheme="majorBidi"/>
          <w:sz w:val="24"/>
          <w:szCs w:val="24"/>
          <w:lang w:val="en-US"/>
        </w:rPr>
        <w:t>terhadap</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penanaman</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ideologi</w:t>
      </w:r>
      <w:proofErr w:type="spellEnd"/>
      <w:r w:rsidRPr="00B67305">
        <w:rPr>
          <w:rFonts w:asciiTheme="majorBidi" w:hAnsiTheme="majorBidi" w:cstheme="majorBidi"/>
          <w:sz w:val="24"/>
          <w:szCs w:val="24"/>
          <w:lang w:val="en-US"/>
        </w:rPr>
        <w:t xml:space="preserve"> Islam </w:t>
      </w:r>
      <w:proofErr w:type="spellStart"/>
      <w:r w:rsidRPr="00B67305">
        <w:rPr>
          <w:rFonts w:asciiTheme="majorBidi" w:hAnsiTheme="majorBidi" w:cstheme="majorBidi"/>
          <w:sz w:val="24"/>
          <w:szCs w:val="24"/>
          <w:lang w:val="en-US"/>
        </w:rPr>
        <w:t>pada</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kalangan</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mahasiswa</w:t>
      </w:r>
      <w:proofErr w:type="spellEnd"/>
      <w:r w:rsidRPr="00B67305">
        <w:rPr>
          <w:rFonts w:asciiTheme="majorBidi" w:hAnsiTheme="majorBidi" w:cstheme="majorBidi"/>
          <w:sz w:val="24"/>
          <w:szCs w:val="24"/>
          <w:lang w:val="en-US"/>
        </w:rPr>
        <w:t xml:space="preserve"> STAIN </w:t>
      </w:r>
      <w:proofErr w:type="spellStart"/>
      <w:r w:rsidRPr="00B67305">
        <w:rPr>
          <w:rFonts w:asciiTheme="majorBidi" w:hAnsiTheme="majorBidi" w:cstheme="majorBidi"/>
          <w:sz w:val="24"/>
          <w:szCs w:val="24"/>
          <w:lang w:val="en-US"/>
        </w:rPr>
        <w:t>Kendari</w:t>
      </w:r>
      <w:proofErr w:type="spellEnd"/>
      <w:r w:rsidRPr="00B67305">
        <w:rPr>
          <w:rFonts w:asciiTheme="majorBidi" w:hAnsiTheme="majorBidi" w:cstheme="majorBidi"/>
          <w:sz w:val="24"/>
          <w:szCs w:val="24"/>
          <w:lang w:val="en-US"/>
        </w:rPr>
        <w:t>.</w:t>
      </w:r>
    </w:p>
    <w:p w:rsidR="002C5E24" w:rsidRPr="002C5E24" w:rsidRDefault="007B4030" w:rsidP="002C5E24">
      <w:pPr>
        <w:pStyle w:val="ListParagraph"/>
        <w:numPr>
          <w:ilvl w:val="0"/>
          <w:numId w:val="7"/>
        </w:numPr>
        <w:spacing w:line="480" w:lineRule="auto"/>
        <w:ind w:left="284" w:hanging="284"/>
        <w:jc w:val="both"/>
        <w:rPr>
          <w:rFonts w:asciiTheme="majorBidi" w:hAnsiTheme="majorBidi" w:cstheme="majorBidi"/>
          <w:sz w:val="24"/>
          <w:szCs w:val="24"/>
        </w:rPr>
      </w:pPr>
      <w:r w:rsidRPr="00B67305">
        <w:rPr>
          <w:rFonts w:asciiTheme="majorBidi" w:hAnsiTheme="majorBidi" w:cstheme="majorBidi"/>
          <w:i/>
          <w:sz w:val="24"/>
          <w:szCs w:val="24"/>
        </w:rPr>
        <w:t>Interview</w:t>
      </w:r>
      <w:r w:rsidRPr="00B67305">
        <w:rPr>
          <w:rFonts w:asciiTheme="majorBidi" w:hAnsiTheme="majorBidi" w:cstheme="majorBidi"/>
          <w:sz w:val="24"/>
          <w:szCs w:val="24"/>
        </w:rPr>
        <w:t>, yakni mewawancarai secara langsung tengtang berbagai hal yang berkaitan dengan ideologi Islam</w:t>
      </w:r>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serta</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unsur-unsur</w:t>
      </w:r>
      <w:proofErr w:type="spellEnd"/>
      <w:r w:rsidRPr="00B67305">
        <w:rPr>
          <w:rFonts w:asciiTheme="majorBidi" w:hAnsiTheme="majorBidi" w:cstheme="majorBidi"/>
          <w:sz w:val="24"/>
          <w:szCs w:val="24"/>
          <w:lang w:val="en-US"/>
        </w:rPr>
        <w:t xml:space="preserve"> yang </w:t>
      </w:r>
      <w:proofErr w:type="spellStart"/>
      <w:r w:rsidRPr="00B67305">
        <w:rPr>
          <w:rFonts w:asciiTheme="majorBidi" w:hAnsiTheme="majorBidi" w:cstheme="majorBidi"/>
          <w:sz w:val="24"/>
          <w:szCs w:val="24"/>
          <w:lang w:val="en-US"/>
        </w:rPr>
        <w:t>menjadi</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faktor</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pendukung</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lastRenderedPageBreak/>
        <w:t>tertanamnya</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ideologi</w:t>
      </w:r>
      <w:proofErr w:type="spellEnd"/>
      <w:r w:rsidRPr="00B67305">
        <w:rPr>
          <w:rFonts w:asciiTheme="majorBidi" w:hAnsiTheme="majorBidi" w:cstheme="majorBidi"/>
          <w:sz w:val="24"/>
          <w:szCs w:val="24"/>
          <w:lang w:val="en-US"/>
        </w:rPr>
        <w:t xml:space="preserve"> Islam </w:t>
      </w:r>
      <w:proofErr w:type="spellStart"/>
      <w:r w:rsidRPr="00B67305">
        <w:rPr>
          <w:rFonts w:asciiTheme="majorBidi" w:hAnsiTheme="majorBidi" w:cstheme="majorBidi"/>
          <w:sz w:val="24"/>
          <w:szCs w:val="24"/>
          <w:lang w:val="en-US"/>
        </w:rPr>
        <w:t>terhadap</w:t>
      </w:r>
      <w:proofErr w:type="spellEnd"/>
      <w:r w:rsidRPr="00B67305">
        <w:rPr>
          <w:rFonts w:asciiTheme="majorBidi" w:hAnsiTheme="majorBidi" w:cstheme="majorBidi"/>
          <w:sz w:val="24"/>
          <w:szCs w:val="24"/>
          <w:lang w:val="en-US"/>
        </w:rPr>
        <w:t xml:space="preserve"> </w:t>
      </w:r>
      <w:proofErr w:type="spellStart"/>
      <w:r w:rsidRPr="00B67305">
        <w:rPr>
          <w:rFonts w:asciiTheme="majorBidi" w:hAnsiTheme="majorBidi" w:cstheme="majorBidi"/>
          <w:sz w:val="24"/>
          <w:szCs w:val="24"/>
          <w:lang w:val="en-US"/>
        </w:rPr>
        <w:t>anggota</w:t>
      </w:r>
      <w:proofErr w:type="spellEnd"/>
      <w:r w:rsidRPr="00B67305">
        <w:rPr>
          <w:rFonts w:asciiTheme="majorBidi" w:hAnsiTheme="majorBidi" w:cstheme="majorBidi"/>
          <w:sz w:val="24"/>
          <w:szCs w:val="24"/>
          <w:lang w:val="en-US"/>
        </w:rPr>
        <w:t xml:space="preserve"> LDK</w:t>
      </w:r>
      <w:r w:rsidRPr="00B67305">
        <w:rPr>
          <w:rFonts w:asciiTheme="majorBidi" w:hAnsiTheme="majorBidi" w:cstheme="majorBidi"/>
          <w:sz w:val="24"/>
          <w:szCs w:val="24"/>
        </w:rPr>
        <w:t xml:space="preserve"> dalam rangka mendapatkan data yang dibutuhkan dalam penelitian ini.</w:t>
      </w:r>
    </w:p>
    <w:p w:rsidR="006A3A1B" w:rsidRPr="006A3A1B" w:rsidRDefault="007B4030" w:rsidP="006A3A1B">
      <w:pPr>
        <w:pStyle w:val="ListParagraph"/>
        <w:numPr>
          <w:ilvl w:val="0"/>
          <w:numId w:val="3"/>
        </w:numPr>
        <w:spacing w:line="480" w:lineRule="auto"/>
        <w:ind w:left="284" w:hanging="284"/>
        <w:jc w:val="both"/>
        <w:rPr>
          <w:rFonts w:asciiTheme="majorBidi" w:hAnsiTheme="majorBidi" w:cstheme="majorBidi"/>
          <w:i/>
          <w:sz w:val="24"/>
          <w:szCs w:val="24"/>
        </w:rPr>
      </w:pPr>
      <w:r w:rsidRPr="005067E6">
        <w:rPr>
          <w:rFonts w:asciiTheme="majorBidi" w:hAnsiTheme="majorBidi" w:cstheme="majorBidi"/>
          <w:sz w:val="24"/>
          <w:szCs w:val="24"/>
        </w:rPr>
        <w:t xml:space="preserve"> </w:t>
      </w:r>
      <w:r w:rsidRPr="005067E6">
        <w:rPr>
          <w:rFonts w:asciiTheme="majorBidi" w:hAnsiTheme="majorBidi" w:cstheme="majorBidi"/>
          <w:i/>
          <w:sz w:val="24"/>
          <w:szCs w:val="24"/>
        </w:rPr>
        <w:t xml:space="preserve">Dokumentasi, </w:t>
      </w:r>
      <w:r w:rsidRPr="005067E6">
        <w:rPr>
          <w:rFonts w:asciiTheme="majorBidi" w:hAnsiTheme="majorBidi" w:cstheme="majorBidi"/>
          <w:sz w:val="24"/>
          <w:szCs w:val="24"/>
        </w:rPr>
        <w:t>yakni suatu metode yang diguanakan peneliti dengan cara meneliti dokumen yang telah ada seb</w:t>
      </w:r>
      <w:r w:rsidRPr="005067E6">
        <w:rPr>
          <w:rFonts w:asciiTheme="majorBidi" w:hAnsiTheme="majorBidi" w:cstheme="majorBidi"/>
          <w:sz w:val="24"/>
          <w:szCs w:val="24"/>
          <w:lang w:val="en-US"/>
        </w:rPr>
        <w:t>a</w:t>
      </w:r>
      <w:r w:rsidRPr="005067E6">
        <w:rPr>
          <w:rFonts w:asciiTheme="majorBidi" w:hAnsiTheme="majorBidi" w:cstheme="majorBidi"/>
          <w:sz w:val="24"/>
          <w:szCs w:val="24"/>
        </w:rPr>
        <w:t>gai bahan acuan dalam melakukan penelitian. Biasanya dapat diambil dalam kegiatan kegiatan pembinaan</w:t>
      </w:r>
      <w:r w:rsidRPr="005067E6">
        <w:rPr>
          <w:rFonts w:asciiTheme="majorBidi" w:hAnsiTheme="majorBidi" w:cstheme="majorBidi"/>
          <w:sz w:val="24"/>
          <w:szCs w:val="24"/>
          <w:lang w:val="en-US"/>
        </w:rPr>
        <w:t xml:space="preserve"> LDK-UPMI</w:t>
      </w:r>
      <w:r w:rsidRPr="005067E6">
        <w:rPr>
          <w:rFonts w:asciiTheme="majorBidi" w:hAnsiTheme="majorBidi" w:cstheme="majorBidi"/>
          <w:sz w:val="24"/>
          <w:szCs w:val="24"/>
        </w:rPr>
        <w:t xml:space="preserve"> apakah </w:t>
      </w:r>
      <w:proofErr w:type="spellStart"/>
      <w:r>
        <w:rPr>
          <w:rFonts w:asciiTheme="majorBidi" w:hAnsiTheme="majorBidi" w:cstheme="majorBidi"/>
          <w:sz w:val="24"/>
          <w:szCs w:val="24"/>
          <w:lang w:val="en-US"/>
        </w:rPr>
        <w:t>sejenis</w:t>
      </w:r>
      <w:proofErr w:type="spellEnd"/>
      <w:r>
        <w:rPr>
          <w:rFonts w:asciiTheme="majorBidi" w:hAnsiTheme="majorBidi" w:cstheme="majorBidi"/>
          <w:sz w:val="24"/>
          <w:szCs w:val="24"/>
          <w:lang w:val="en-US"/>
        </w:rPr>
        <w:t xml:space="preserve"> </w:t>
      </w:r>
      <w:r w:rsidRPr="005067E6">
        <w:rPr>
          <w:rFonts w:asciiTheme="majorBidi" w:hAnsiTheme="majorBidi" w:cstheme="majorBidi"/>
          <w:sz w:val="24"/>
          <w:szCs w:val="24"/>
        </w:rPr>
        <w:t>foto maupun rekaman.</w:t>
      </w:r>
    </w:p>
    <w:p w:rsidR="006A3A1B" w:rsidRPr="006A3A1B" w:rsidRDefault="006A3A1B" w:rsidP="006A3A1B">
      <w:pPr>
        <w:pStyle w:val="ListParagraph"/>
        <w:spacing w:line="480" w:lineRule="auto"/>
        <w:ind w:left="284"/>
        <w:jc w:val="both"/>
        <w:rPr>
          <w:rFonts w:asciiTheme="majorBidi" w:hAnsiTheme="majorBidi" w:cstheme="majorBidi"/>
          <w:i/>
          <w:sz w:val="24"/>
          <w:szCs w:val="24"/>
        </w:rPr>
      </w:pPr>
    </w:p>
    <w:p w:rsidR="007B4030" w:rsidRPr="00D24312" w:rsidRDefault="007B4030" w:rsidP="007B4030">
      <w:pPr>
        <w:pStyle w:val="ListParagraph"/>
        <w:numPr>
          <w:ilvl w:val="0"/>
          <w:numId w:val="1"/>
        </w:numPr>
        <w:spacing w:line="480" w:lineRule="auto"/>
        <w:ind w:left="360"/>
        <w:jc w:val="both"/>
        <w:rPr>
          <w:rFonts w:asciiTheme="majorBidi" w:hAnsiTheme="majorBidi" w:cstheme="majorBidi"/>
          <w:b/>
          <w:sz w:val="24"/>
          <w:szCs w:val="24"/>
        </w:rPr>
      </w:pPr>
      <w:r w:rsidRPr="00D24312">
        <w:rPr>
          <w:rFonts w:asciiTheme="majorBidi" w:hAnsiTheme="majorBidi" w:cstheme="majorBidi"/>
          <w:b/>
          <w:sz w:val="24"/>
          <w:szCs w:val="24"/>
        </w:rPr>
        <w:t>Teknik Analisis Data</w:t>
      </w:r>
    </w:p>
    <w:p w:rsidR="006A3A1B" w:rsidRPr="006A3A1B" w:rsidRDefault="007B4030" w:rsidP="006A3A1B">
      <w:pPr>
        <w:spacing w:line="240" w:lineRule="auto"/>
        <w:ind w:left="284"/>
        <w:jc w:val="both"/>
        <w:rPr>
          <w:rFonts w:asciiTheme="majorBidi" w:hAnsiTheme="majorBidi" w:cstheme="majorBidi"/>
          <w:sz w:val="24"/>
          <w:szCs w:val="24"/>
          <w:lang w:val="en-US"/>
        </w:rPr>
      </w:pPr>
      <w:r w:rsidRPr="005067E6">
        <w:rPr>
          <w:rFonts w:asciiTheme="majorBidi" w:hAnsiTheme="majorBidi" w:cstheme="majorBidi"/>
          <w:sz w:val="24"/>
          <w:szCs w:val="24"/>
        </w:rPr>
        <w:t>Analisis data menurut Bagdad adalah proses mencari dan menyusun data secara sistematis yang diperoleh dari hasil wawancara, catatan lapangan dan dokumentasi dengan cara mengorganisasikan data kedalam kategori, menjabarkan kedalam unit-unit, melakukan sintesa, menyusun dengan pola, memilih mana yang</w:t>
      </w:r>
      <w:r>
        <w:rPr>
          <w:rFonts w:asciiTheme="majorBidi" w:hAnsiTheme="majorBidi" w:cstheme="majorBidi"/>
          <w:sz w:val="24"/>
          <w:szCs w:val="24"/>
        </w:rPr>
        <w:t xml:space="preserve"> penting dan yang akan dipelajari </w:t>
      </w:r>
      <w:proofErr w:type="spellStart"/>
      <w:r>
        <w:rPr>
          <w:rFonts w:asciiTheme="majorBidi" w:hAnsiTheme="majorBidi" w:cstheme="majorBidi"/>
          <w:sz w:val="24"/>
          <w:szCs w:val="24"/>
          <w:lang w:val="en-US"/>
        </w:rPr>
        <w:t>serta</w:t>
      </w:r>
      <w:proofErr w:type="spellEnd"/>
      <w:r w:rsidRPr="005067E6">
        <w:rPr>
          <w:rFonts w:asciiTheme="majorBidi" w:hAnsiTheme="majorBidi" w:cstheme="majorBidi"/>
          <w:sz w:val="24"/>
          <w:szCs w:val="24"/>
        </w:rPr>
        <w:t xml:space="preserve"> membuat kesimpulan sehingga mudah dipahami oleh diri sendiri  maupun orang lain.</w:t>
      </w:r>
      <w:r w:rsidRPr="005067E6">
        <w:rPr>
          <w:rStyle w:val="FootnoteReference"/>
          <w:rFonts w:asciiTheme="majorBidi" w:hAnsiTheme="majorBidi" w:cstheme="majorBidi"/>
          <w:sz w:val="24"/>
          <w:szCs w:val="24"/>
        </w:rPr>
        <w:footnoteReference w:id="2"/>
      </w:r>
    </w:p>
    <w:p w:rsidR="007B4030" w:rsidRPr="005067E6" w:rsidRDefault="007B4030" w:rsidP="007B4030">
      <w:pPr>
        <w:spacing w:line="480" w:lineRule="auto"/>
        <w:jc w:val="both"/>
        <w:rPr>
          <w:rFonts w:asciiTheme="majorBidi" w:hAnsiTheme="majorBidi" w:cstheme="majorBidi"/>
          <w:sz w:val="24"/>
          <w:szCs w:val="24"/>
        </w:rPr>
      </w:pPr>
      <w:r w:rsidRPr="005067E6">
        <w:rPr>
          <w:rFonts w:asciiTheme="majorBidi" w:hAnsiTheme="majorBidi" w:cstheme="majorBidi"/>
          <w:sz w:val="24"/>
          <w:szCs w:val="24"/>
        </w:rPr>
        <w:tab/>
        <w:t xml:space="preserve">Peneliti dalam menganalisis data menggunakan tiga tahapan </w:t>
      </w:r>
      <w:r w:rsidRPr="00881F72">
        <w:rPr>
          <w:rFonts w:asciiTheme="majorBidi" w:hAnsiTheme="majorBidi" w:cstheme="majorBidi"/>
          <w:sz w:val="24"/>
          <w:szCs w:val="24"/>
        </w:rPr>
        <w:t xml:space="preserve">serta  penggambarannya disini akan sebutkan secara langsung mekanisme analitik yang akan dijalankan dilapangan nantinya apabila turun meneliti diantaranya </w:t>
      </w:r>
      <w:r w:rsidRPr="005067E6">
        <w:rPr>
          <w:rFonts w:asciiTheme="majorBidi" w:hAnsiTheme="majorBidi" w:cstheme="majorBidi"/>
          <w:sz w:val="24"/>
          <w:szCs w:val="24"/>
        </w:rPr>
        <w:t>yaitu sebagai berikut:</w:t>
      </w:r>
    </w:p>
    <w:p w:rsidR="007B4030" w:rsidRPr="005067E6" w:rsidRDefault="007B4030" w:rsidP="00C53559">
      <w:pPr>
        <w:pStyle w:val="ListParagraph"/>
        <w:numPr>
          <w:ilvl w:val="0"/>
          <w:numId w:val="4"/>
        </w:numPr>
        <w:spacing w:line="480" w:lineRule="auto"/>
        <w:ind w:left="284" w:hanging="284"/>
        <w:jc w:val="both"/>
        <w:rPr>
          <w:rFonts w:asciiTheme="majorBidi" w:hAnsiTheme="majorBidi" w:cstheme="majorBidi"/>
          <w:sz w:val="24"/>
          <w:szCs w:val="24"/>
        </w:rPr>
      </w:pPr>
      <w:r w:rsidRPr="005067E6">
        <w:rPr>
          <w:rFonts w:asciiTheme="majorBidi" w:hAnsiTheme="majorBidi" w:cstheme="majorBidi"/>
          <w:i/>
          <w:sz w:val="24"/>
          <w:szCs w:val="24"/>
        </w:rPr>
        <w:t>Verifikasi</w:t>
      </w:r>
      <w:r w:rsidRPr="005067E6">
        <w:rPr>
          <w:rFonts w:asciiTheme="majorBidi" w:hAnsiTheme="majorBidi" w:cstheme="majorBidi"/>
          <w:sz w:val="24"/>
          <w:szCs w:val="24"/>
        </w:rPr>
        <w:t xml:space="preserve"> data, yaitu teknik analisis data yang dilakukan oleh peneliti dalam rangka mencari makna data dan menyimpulkannya.</w:t>
      </w:r>
    </w:p>
    <w:p w:rsidR="007B4030" w:rsidRPr="005067E6" w:rsidRDefault="007B4030" w:rsidP="00C53559">
      <w:pPr>
        <w:pStyle w:val="ListParagraph"/>
        <w:numPr>
          <w:ilvl w:val="0"/>
          <w:numId w:val="4"/>
        </w:numPr>
        <w:spacing w:line="480" w:lineRule="auto"/>
        <w:ind w:left="284" w:hanging="284"/>
        <w:jc w:val="both"/>
        <w:rPr>
          <w:rFonts w:asciiTheme="majorBidi" w:hAnsiTheme="majorBidi" w:cstheme="majorBidi"/>
          <w:sz w:val="24"/>
          <w:szCs w:val="24"/>
        </w:rPr>
      </w:pPr>
      <w:r w:rsidRPr="005067E6">
        <w:rPr>
          <w:rFonts w:asciiTheme="majorBidi" w:hAnsiTheme="majorBidi" w:cstheme="majorBidi"/>
          <w:i/>
          <w:sz w:val="24"/>
          <w:szCs w:val="24"/>
        </w:rPr>
        <w:t>Reduksi</w:t>
      </w:r>
      <w:r w:rsidRPr="005067E6">
        <w:rPr>
          <w:rFonts w:asciiTheme="majorBidi" w:hAnsiTheme="majorBidi" w:cstheme="majorBidi"/>
          <w:sz w:val="24"/>
          <w:szCs w:val="24"/>
        </w:rPr>
        <w:t xml:space="preserve"> data, semua data</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didapatkan</w:t>
      </w:r>
      <w:proofErr w:type="spellEnd"/>
      <w:r w:rsidRPr="005067E6">
        <w:rPr>
          <w:rFonts w:asciiTheme="majorBidi" w:hAnsiTheme="majorBidi" w:cstheme="majorBidi"/>
          <w:sz w:val="24"/>
          <w:szCs w:val="24"/>
        </w:rPr>
        <w:t xml:space="preserve"> dilapangan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r w:rsidRPr="005067E6">
        <w:rPr>
          <w:rFonts w:asciiTheme="majorBidi" w:hAnsiTheme="majorBidi" w:cstheme="majorBidi"/>
          <w:sz w:val="24"/>
          <w:szCs w:val="24"/>
        </w:rPr>
        <w:t>dirangkum dan memilih hal-hal yang pokok</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terpenting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semua</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diambil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yakni</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data yang mengarah pada </w:t>
      </w:r>
      <w:r>
        <w:rPr>
          <w:rFonts w:asciiTheme="majorBidi" w:hAnsiTheme="majorBidi" w:cstheme="majorBidi"/>
          <w:sz w:val="24"/>
          <w:szCs w:val="24"/>
          <w:lang w:val="en-US"/>
        </w:rPr>
        <w:t>f</w:t>
      </w:r>
      <w:r w:rsidRPr="005067E6">
        <w:rPr>
          <w:rFonts w:asciiTheme="majorBidi" w:hAnsiTheme="majorBidi" w:cstheme="majorBidi"/>
          <w:sz w:val="24"/>
          <w:szCs w:val="24"/>
        </w:rPr>
        <w:t>okus permasalahan penelitian ini.</w:t>
      </w:r>
    </w:p>
    <w:p w:rsidR="007B4030" w:rsidRPr="00C53559" w:rsidRDefault="007B4030" w:rsidP="00C53559">
      <w:pPr>
        <w:pStyle w:val="ListParagraph"/>
        <w:numPr>
          <w:ilvl w:val="0"/>
          <w:numId w:val="4"/>
        </w:numPr>
        <w:spacing w:line="480" w:lineRule="auto"/>
        <w:ind w:left="284" w:hanging="284"/>
        <w:jc w:val="both"/>
        <w:rPr>
          <w:rFonts w:asciiTheme="majorBidi" w:hAnsiTheme="majorBidi" w:cstheme="majorBidi"/>
          <w:sz w:val="24"/>
          <w:szCs w:val="24"/>
        </w:rPr>
      </w:pPr>
      <w:r w:rsidRPr="005067E6">
        <w:rPr>
          <w:rFonts w:asciiTheme="majorBidi" w:hAnsiTheme="majorBidi" w:cstheme="majorBidi"/>
          <w:sz w:val="24"/>
          <w:szCs w:val="24"/>
        </w:rPr>
        <w:lastRenderedPageBreak/>
        <w:t>Penyajian data (data display) dilakukan penelaahan pada seluruh data yang ada dari berbagai sumber yakni wawancara, obsevasi, maupun data dokumentasi yang telah diperoleh untuk menjadi bahan dalam melakukan analisis dalam bentuk uraian singkat.</w:t>
      </w:r>
    </w:p>
    <w:p w:rsidR="00C53559" w:rsidRPr="00C53559" w:rsidRDefault="00C53559" w:rsidP="00C53559">
      <w:pPr>
        <w:pStyle w:val="ListParagraph"/>
        <w:spacing w:line="480" w:lineRule="auto"/>
        <w:ind w:left="284"/>
        <w:jc w:val="both"/>
        <w:rPr>
          <w:rFonts w:asciiTheme="majorBidi" w:hAnsiTheme="majorBidi" w:cstheme="majorBidi"/>
          <w:sz w:val="24"/>
          <w:szCs w:val="24"/>
        </w:rPr>
      </w:pPr>
    </w:p>
    <w:p w:rsidR="007B4030" w:rsidRPr="00D24312" w:rsidRDefault="007B4030" w:rsidP="007B4030">
      <w:pPr>
        <w:pStyle w:val="ListParagraph"/>
        <w:numPr>
          <w:ilvl w:val="0"/>
          <w:numId w:val="1"/>
        </w:numPr>
        <w:spacing w:line="480" w:lineRule="auto"/>
        <w:ind w:left="360"/>
        <w:jc w:val="both"/>
        <w:rPr>
          <w:rFonts w:asciiTheme="majorBidi" w:hAnsiTheme="majorBidi" w:cstheme="majorBidi"/>
          <w:b/>
          <w:sz w:val="24"/>
          <w:szCs w:val="24"/>
        </w:rPr>
      </w:pPr>
      <w:r w:rsidRPr="00D24312">
        <w:rPr>
          <w:rFonts w:asciiTheme="majorBidi" w:hAnsiTheme="majorBidi" w:cstheme="majorBidi"/>
          <w:b/>
          <w:sz w:val="24"/>
          <w:szCs w:val="24"/>
        </w:rPr>
        <w:t>Pengecekan Keabsahan Data</w:t>
      </w:r>
    </w:p>
    <w:p w:rsidR="007B4030" w:rsidRPr="00C53559" w:rsidRDefault="007B4030" w:rsidP="00C53559">
      <w:pPr>
        <w:spacing w:line="480" w:lineRule="auto"/>
        <w:ind w:firstLine="720"/>
        <w:jc w:val="both"/>
        <w:rPr>
          <w:rFonts w:asciiTheme="majorBidi" w:hAnsiTheme="majorBidi" w:cstheme="majorBidi"/>
          <w:sz w:val="24"/>
          <w:szCs w:val="24"/>
        </w:rPr>
      </w:pPr>
      <w:r w:rsidRPr="005067E6">
        <w:rPr>
          <w:rFonts w:asciiTheme="majorBidi" w:hAnsiTheme="majorBidi" w:cstheme="majorBidi"/>
          <w:i/>
          <w:sz w:val="24"/>
          <w:szCs w:val="24"/>
        </w:rPr>
        <w:t>Trianggulasi</w:t>
      </w:r>
      <w:r w:rsidRPr="005067E6">
        <w:rPr>
          <w:rFonts w:asciiTheme="majorBidi" w:hAnsiTheme="majorBidi" w:cstheme="majorBidi"/>
          <w:sz w:val="24"/>
          <w:szCs w:val="24"/>
        </w:rPr>
        <w:t>, yaitu pengujian keabsahan dengan memanfaatkan sesuatu yang lain diluar data</w:t>
      </w:r>
      <w:r w:rsidRPr="00881F72">
        <w:rPr>
          <w:rFonts w:asciiTheme="majorBidi" w:hAnsiTheme="majorBidi" w:cstheme="majorBidi"/>
          <w:sz w:val="24"/>
          <w:szCs w:val="24"/>
        </w:rPr>
        <w:t xml:space="preserve"> </w:t>
      </w:r>
      <w:r w:rsidRPr="005067E6">
        <w:rPr>
          <w:rFonts w:asciiTheme="majorBidi" w:hAnsiTheme="majorBidi" w:cstheme="majorBidi"/>
          <w:sz w:val="24"/>
          <w:szCs w:val="24"/>
        </w:rPr>
        <w:t xml:space="preserve"> yang telah ada untuk kepen</w:t>
      </w:r>
      <w:r w:rsidRPr="00881F72">
        <w:rPr>
          <w:rFonts w:asciiTheme="majorBidi" w:hAnsiTheme="majorBidi" w:cstheme="majorBidi"/>
          <w:sz w:val="24"/>
          <w:szCs w:val="24"/>
        </w:rPr>
        <w:t xml:space="preserve"> </w:t>
      </w:r>
      <w:r w:rsidRPr="005067E6">
        <w:rPr>
          <w:rFonts w:asciiTheme="majorBidi" w:hAnsiTheme="majorBidi" w:cstheme="majorBidi"/>
          <w:sz w:val="24"/>
          <w:szCs w:val="24"/>
        </w:rPr>
        <w:t xml:space="preserve">tingan pengecekan, sehingga data yang </w:t>
      </w:r>
      <w:r>
        <w:rPr>
          <w:rFonts w:asciiTheme="majorBidi" w:hAnsiTheme="majorBidi" w:cstheme="majorBidi"/>
          <w:sz w:val="24"/>
          <w:szCs w:val="24"/>
        </w:rPr>
        <w:t>telah ada difilter</w:t>
      </w:r>
      <w:r w:rsidRPr="005067E6">
        <w:rPr>
          <w:rFonts w:asciiTheme="majorBidi" w:hAnsiTheme="majorBidi" w:cstheme="majorBidi"/>
          <w:sz w:val="24"/>
          <w:szCs w:val="24"/>
        </w:rPr>
        <w:t xml:space="preserve"> dan diuji kembali kelayakannya untuk mendapatakan hasil data yang valid dan aktual</w:t>
      </w:r>
      <w:r w:rsidRPr="00881F72">
        <w:rPr>
          <w:rFonts w:asciiTheme="majorBidi" w:hAnsiTheme="majorBidi" w:cstheme="majorBidi"/>
          <w:sz w:val="24"/>
          <w:szCs w:val="24"/>
        </w:rPr>
        <w:t xml:space="preserve"> serta</w:t>
      </w:r>
      <w:r w:rsidRPr="005067E6">
        <w:rPr>
          <w:rFonts w:asciiTheme="majorBidi" w:hAnsiTheme="majorBidi" w:cstheme="majorBidi"/>
          <w:sz w:val="24"/>
          <w:szCs w:val="24"/>
        </w:rPr>
        <w:t xml:space="preserve"> terpercaya.</w:t>
      </w:r>
      <w:r w:rsidR="00C53559" w:rsidRPr="00881F72">
        <w:rPr>
          <w:rFonts w:asciiTheme="majorBidi" w:hAnsiTheme="majorBidi" w:cstheme="majorBidi"/>
          <w:sz w:val="24"/>
          <w:szCs w:val="24"/>
        </w:rPr>
        <w:t xml:space="preserve"> </w:t>
      </w:r>
      <w:r w:rsidRPr="005067E6">
        <w:rPr>
          <w:rFonts w:asciiTheme="majorBidi" w:hAnsiTheme="majorBidi" w:cstheme="majorBidi"/>
          <w:sz w:val="24"/>
          <w:szCs w:val="24"/>
        </w:rPr>
        <w:t xml:space="preserve">William Wiersen mengartikan </w:t>
      </w:r>
      <w:r w:rsidRPr="005067E6">
        <w:rPr>
          <w:rFonts w:asciiTheme="majorBidi" w:hAnsiTheme="majorBidi" w:cstheme="majorBidi"/>
          <w:i/>
          <w:sz w:val="24"/>
          <w:szCs w:val="24"/>
        </w:rPr>
        <w:t>trianggulasi</w:t>
      </w:r>
      <w:r w:rsidRPr="005067E6">
        <w:rPr>
          <w:rFonts w:asciiTheme="majorBidi" w:hAnsiTheme="majorBidi" w:cstheme="majorBidi"/>
          <w:sz w:val="24"/>
          <w:szCs w:val="24"/>
        </w:rPr>
        <w:t xml:space="preserve"> sebagai pengecekan data dari berbagai sumber dengan beberapa cara dan tekhnik yang disesuaikan dengan waktu.</w:t>
      </w:r>
      <w:r w:rsidRPr="005067E6">
        <w:rPr>
          <w:rStyle w:val="FootnoteReference"/>
          <w:rFonts w:asciiTheme="majorBidi" w:hAnsiTheme="majorBidi" w:cstheme="majorBidi"/>
          <w:sz w:val="24"/>
          <w:szCs w:val="24"/>
        </w:rPr>
        <w:footnoteReference w:id="3"/>
      </w:r>
      <w:r w:rsidR="00C53559">
        <w:rPr>
          <w:rFonts w:asciiTheme="majorBidi" w:hAnsiTheme="majorBidi" w:cstheme="majorBidi"/>
          <w:sz w:val="24"/>
          <w:szCs w:val="24"/>
          <w:lang w:val="en-US"/>
        </w:rPr>
        <w:t xml:space="preserve"> </w:t>
      </w:r>
      <w:r w:rsidRPr="005067E6">
        <w:rPr>
          <w:rFonts w:asciiTheme="majorBidi" w:hAnsiTheme="majorBidi" w:cstheme="majorBidi"/>
          <w:sz w:val="24"/>
          <w:szCs w:val="24"/>
        </w:rPr>
        <w:t xml:space="preserve">Dalam pengecekan keabsahan data maka digunakan </w:t>
      </w:r>
      <w:r w:rsidRPr="005067E6">
        <w:rPr>
          <w:rFonts w:asciiTheme="majorBidi" w:hAnsiTheme="majorBidi" w:cstheme="majorBidi"/>
          <w:i/>
          <w:iCs/>
          <w:sz w:val="24"/>
          <w:szCs w:val="24"/>
        </w:rPr>
        <w:t>trianggulasi</w:t>
      </w:r>
      <w:r w:rsidRPr="005067E6">
        <w:rPr>
          <w:rFonts w:asciiTheme="majorBidi" w:hAnsiTheme="majorBidi" w:cstheme="majorBidi"/>
          <w:sz w:val="24"/>
          <w:szCs w:val="24"/>
        </w:rPr>
        <w:t xml:space="preserve"> sebagai berikut:</w:t>
      </w:r>
    </w:p>
    <w:p w:rsidR="007B4030" w:rsidRPr="005067E6" w:rsidRDefault="007B4030" w:rsidP="00C53559">
      <w:pPr>
        <w:pStyle w:val="ListParagraph"/>
        <w:numPr>
          <w:ilvl w:val="0"/>
          <w:numId w:val="5"/>
        </w:numPr>
        <w:spacing w:line="480" w:lineRule="auto"/>
        <w:ind w:left="284" w:hanging="284"/>
        <w:jc w:val="both"/>
        <w:rPr>
          <w:rFonts w:asciiTheme="majorBidi" w:hAnsiTheme="majorBidi" w:cstheme="majorBidi"/>
          <w:sz w:val="24"/>
          <w:szCs w:val="24"/>
        </w:rPr>
      </w:pPr>
      <w:r w:rsidRPr="000C039C">
        <w:rPr>
          <w:rFonts w:asciiTheme="majorBidi" w:hAnsiTheme="majorBidi" w:cstheme="majorBidi"/>
          <w:i/>
          <w:sz w:val="24"/>
          <w:szCs w:val="24"/>
        </w:rPr>
        <w:t>Triangualasi</w:t>
      </w:r>
      <w:r w:rsidRPr="005067E6">
        <w:rPr>
          <w:rFonts w:asciiTheme="majorBidi" w:hAnsiTheme="majorBidi" w:cstheme="majorBidi"/>
          <w:sz w:val="24"/>
          <w:szCs w:val="24"/>
        </w:rPr>
        <w:t xml:space="preserve"> tekhnik, yaitu menggunakan teknik pnegumpulan data yang berbeda, untuk mendapatkan data dari </w:t>
      </w:r>
      <w:r>
        <w:rPr>
          <w:rFonts w:asciiTheme="majorBidi" w:hAnsiTheme="majorBidi" w:cstheme="majorBidi"/>
          <w:sz w:val="24"/>
          <w:szCs w:val="24"/>
        </w:rPr>
        <w:t>sumber yang sama, dengan menggu</w:t>
      </w:r>
      <w:r w:rsidRPr="005067E6">
        <w:rPr>
          <w:rFonts w:asciiTheme="majorBidi" w:hAnsiTheme="majorBidi" w:cstheme="majorBidi"/>
          <w:sz w:val="24"/>
          <w:szCs w:val="24"/>
        </w:rPr>
        <w:t>nakan obsevasi partisipatif, wawancara mendalam dan dokumentasi untuk sumber data yang sama secara serempak.</w:t>
      </w:r>
    </w:p>
    <w:p w:rsidR="007B4030" w:rsidRPr="00FF0A93" w:rsidRDefault="007B4030" w:rsidP="00E024F2">
      <w:pPr>
        <w:pStyle w:val="ListParagraph"/>
        <w:numPr>
          <w:ilvl w:val="0"/>
          <w:numId w:val="5"/>
        </w:numPr>
        <w:spacing w:line="480" w:lineRule="auto"/>
        <w:ind w:left="284" w:hanging="284"/>
        <w:jc w:val="both"/>
        <w:rPr>
          <w:rFonts w:asciiTheme="majorBidi" w:hAnsiTheme="majorBidi" w:cstheme="majorBidi"/>
          <w:sz w:val="24"/>
          <w:szCs w:val="24"/>
        </w:rPr>
      </w:pPr>
      <w:r w:rsidRPr="000C039C">
        <w:rPr>
          <w:rFonts w:asciiTheme="majorBidi" w:hAnsiTheme="majorBidi" w:cstheme="majorBidi"/>
          <w:i/>
          <w:sz w:val="24"/>
          <w:szCs w:val="24"/>
        </w:rPr>
        <w:t>Triangulasi</w:t>
      </w:r>
      <w:r w:rsidRPr="005067E6">
        <w:rPr>
          <w:rFonts w:asciiTheme="majorBidi" w:hAnsiTheme="majorBidi" w:cstheme="majorBidi"/>
          <w:sz w:val="24"/>
          <w:szCs w:val="24"/>
        </w:rPr>
        <w:t xml:space="preserve"> sumber, yaitu untuk mendapatkan data dari sumber yang berbeda-beda dengan tekhnik yang sama.</w:t>
      </w:r>
    </w:p>
    <w:p w:rsidR="007B4030" w:rsidRPr="007D0B48" w:rsidRDefault="007B4030" w:rsidP="00E024F2">
      <w:pPr>
        <w:pStyle w:val="ListParagraph"/>
        <w:numPr>
          <w:ilvl w:val="0"/>
          <w:numId w:val="5"/>
        </w:numPr>
        <w:spacing w:line="480" w:lineRule="auto"/>
        <w:ind w:left="284" w:hanging="284"/>
        <w:jc w:val="both"/>
        <w:rPr>
          <w:rFonts w:asciiTheme="majorBidi" w:hAnsiTheme="majorBidi" w:cstheme="majorBidi"/>
          <w:sz w:val="24"/>
          <w:szCs w:val="24"/>
        </w:rPr>
      </w:pPr>
      <w:r w:rsidRPr="00881F72">
        <w:rPr>
          <w:rFonts w:asciiTheme="majorBidi" w:hAnsiTheme="majorBidi" w:cstheme="majorBidi"/>
          <w:i/>
          <w:sz w:val="24"/>
          <w:szCs w:val="24"/>
        </w:rPr>
        <w:t xml:space="preserve">Triangulasi </w:t>
      </w:r>
      <w:r w:rsidRPr="00881F72">
        <w:rPr>
          <w:rFonts w:asciiTheme="majorBidi" w:hAnsiTheme="majorBidi" w:cstheme="majorBidi"/>
          <w:sz w:val="24"/>
          <w:szCs w:val="24"/>
        </w:rPr>
        <w:t xml:space="preserve">waktu. Waktu juga kadang mempengaruhi kredibilitas data yang dikumpulkan dengan tekhnik wawancara dipagi hari pada saat nara sumber dalam </w:t>
      </w:r>
      <w:r w:rsidRPr="00881F72">
        <w:rPr>
          <w:rFonts w:asciiTheme="majorBidi" w:hAnsiTheme="majorBidi" w:cstheme="majorBidi"/>
          <w:sz w:val="24"/>
          <w:szCs w:val="24"/>
        </w:rPr>
        <w:lastRenderedPageBreak/>
        <w:t xml:space="preserve">keadaan vitalitas yang tinggi, belum banyak beban yang menumpuk sehingga dapat memberikan data yang lebih valid sehingga lebih kredibel.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rangka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kredibilitas</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cara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pengecekan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wawancara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observasi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tekhnik</w:t>
      </w:r>
      <w:proofErr w:type="spellEnd"/>
      <w:r>
        <w:rPr>
          <w:rFonts w:asciiTheme="majorBidi" w:hAnsiTheme="majorBidi" w:cstheme="majorBidi"/>
          <w:sz w:val="24"/>
          <w:szCs w:val="24"/>
          <w:lang w:val="en-US"/>
        </w:rPr>
        <w:t xml:space="preserve"> lain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waktu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situasi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berbeda</w:t>
      </w:r>
      <w:proofErr w:type="spellEnd"/>
      <w:r>
        <w:rPr>
          <w:rFonts w:asciiTheme="majorBidi" w:hAnsiTheme="majorBidi" w:cstheme="majorBidi"/>
          <w:sz w:val="24"/>
          <w:szCs w:val="24"/>
          <w:lang w:val="en-US"/>
        </w:rPr>
        <w:t>.</w:t>
      </w:r>
    </w:p>
    <w:p w:rsidR="00762AA1" w:rsidRDefault="00762AA1" w:rsidP="007B4030"/>
    <w:sectPr w:rsidR="00762AA1" w:rsidSect="00E024F2">
      <w:headerReference w:type="even" r:id="rId8"/>
      <w:headerReference w:type="default" r:id="rId9"/>
      <w:footerReference w:type="even" r:id="rId10"/>
      <w:footerReference w:type="default" r:id="rId11"/>
      <w:headerReference w:type="first" r:id="rId12"/>
      <w:footerReference w:type="first" r:id="rId13"/>
      <w:pgSz w:w="12240" w:h="15840"/>
      <w:pgMar w:top="2268" w:right="1701" w:bottom="0" w:left="2268"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9E" w:rsidRDefault="008F779E" w:rsidP="007B4030">
      <w:pPr>
        <w:spacing w:after="0" w:line="240" w:lineRule="auto"/>
      </w:pPr>
      <w:r>
        <w:separator/>
      </w:r>
    </w:p>
  </w:endnote>
  <w:endnote w:type="continuationSeparator" w:id="0">
    <w:p w:rsidR="008F779E" w:rsidRDefault="008F779E" w:rsidP="007B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00" w:rsidRDefault="00195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00" w:rsidRDefault="00195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00" w:rsidRDefault="00195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9E" w:rsidRDefault="008F779E" w:rsidP="007B4030">
      <w:pPr>
        <w:spacing w:after="0" w:line="240" w:lineRule="auto"/>
      </w:pPr>
      <w:r>
        <w:separator/>
      </w:r>
    </w:p>
  </w:footnote>
  <w:footnote w:type="continuationSeparator" w:id="0">
    <w:p w:rsidR="008F779E" w:rsidRDefault="008F779E" w:rsidP="007B4030">
      <w:pPr>
        <w:spacing w:after="0" w:line="240" w:lineRule="auto"/>
      </w:pPr>
      <w:r>
        <w:continuationSeparator/>
      </w:r>
    </w:p>
  </w:footnote>
  <w:footnote w:id="1">
    <w:p w:rsidR="007B4030" w:rsidRPr="004B1F36" w:rsidRDefault="007B4030" w:rsidP="007B4030">
      <w:pPr>
        <w:pStyle w:val="FootnoteText"/>
        <w:ind w:firstLine="720"/>
        <w:rPr>
          <w:rFonts w:ascii="Times New Roman" w:hAnsi="Times New Roman" w:cs="Times New Roman"/>
          <w:lang w:val="en-US"/>
        </w:rPr>
      </w:pPr>
      <w:r w:rsidRPr="004B1F36">
        <w:rPr>
          <w:rStyle w:val="FootnoteReference"/>
          <w:rFonts w:ascii="Times New Roman" w:hAnsi="Times New Roman" w:cs="Times New Roman"/>
        </w:rPr>
        <w:footnoteRef/>
      </w:r>
      <w:r w:rsidRPr="004B1F36">
        <w:rPr>
          <w:rFonts w:ascii="Times New Roman" w:hAnsi="Times New Roman" w:cs="Times New Roman"/>
        </w:rPr>
        <w:t xml:space="preserve"> </w:t>
      </w:r>
      <w:proofErr w:type="spellStart"/>
      <w:r w:rsidRPr="004B1F36">
        <w:rPr>
          <w:rFonts w:ascii="Times New Roman" w:hAnsi="Times New Roman" w:cs="Times New Roman"/>
          <w:lang w:val="en-US"/>
        </w:rPr>
        <w:t>Sugiono</w:t>
      </w:r>
      <w:proofErr w:type="spellEnd"/>
      <w:r w:rsidRPr="004B1F36">
        <w:rPr>
          <w:rFonts w:ascii="Times New Roman" w:hAnsi="Times New Roman" w:cs="Times New Roman"/>
          <w:lang w:val="en-US"/>
        </w:rPr>
        <w:t xml:space="preserve">, </w:t>
      </w:r>
      <w:proofErr w:type="spellStart"/>
      <w:r w:rsidRPr="004B1F36">
        <w:rPr>
          <w:rFonts w:ascii="Times New Roman" w:hAnsi="Times New Roman" w:cs="Times New Roman"/>
          <w:i/>
          <w:lang w:val="en-US"/>
        </w:rPr>
        <w:t>Metode</w:t>
      </w:r>
      <w:proofErr w:type="spellEnd"/>
      <w:r w:rsidRPr="004B1F36">
        <w:rPr>
          <w:rFonts w:ascii="Times New Roman" w:hAnsi="Times New Roman" w:cs="Times New Roman"/>
          <w:i/>
          <w:lang w:val="en-US"/>
        </w:rPr>
        <w:t xml:space="preserve"> </w:t>
      </w:r>
      <w:proofErr w:type="spellStart"/>
      <w:r w:rsidRPr="004B1F36">
        <w:rPr>
          <w:rFonts w:ascii="Times New Roman" w:hAnsi="Times New Roman" w:cs="Times New Roman"/>
          <w:i/>
          <w:lang w:val="en-US"/>
        </w:rPr>
        <w:t>Penelitian</w:t>
      </w:r>
      <w:proofErr w:type="spellEnd"/>
      <w:r w:rsidRPr="004B1F36">
        <w:rPr>
          <w:rFonts w:ascii="Times New Roman" w:hAnsi="Times New Roman" w:cs="Times New Roman"/>
          <w:i/>
          <w:lang w:val="en-US"/>
        </w:rPr>
        <w:t xml:space="preserve"> </w:t>
      </w:r>
      <w:proofErr w:type="spellStart"/>
      <w:r w:rsidRPr="004B1F36">
        <w:rPr>
          <w:rFonts w:ascii="Times New Roman" w:hAnsi="Times New Roman" w:cs="Times New Roman"/>
          <w:i/>
          <w:lang w:val="en-US"/>
        </w:rPr>
        <w:t>Kualitatif</w:t>
      </w:r>
      <w:proofErr w:type="spellEnd"/>
      <w:r w:rsidRPr="004B1F36">
        <w:rPr>
          <w:rFonts w:ascii="Times New Roman" w:hAnsi="Times New Roman" w:cs="Times New Roman"/>
          <w:i/>
          <w:lang w:val="en-US"/>
        </w:rPr>
        <w:t xml:space="preserve"> </w:t>
      </w:r>
      <w:proofErr w:type="spellStart"/>
      <w:r w:rsidRPr="004B1F36">
        <w:rPr>
          <w:rFonts w:ascii="Times New Roman" w:hAnsi="Times New Roman" w:cs="Times New Roman"/>
          <w:i/>
          <w:lang w:val="en-US"/>
        </w:rPr>
        <w:t>dan</w:t>
      </w:r>
      <w:proofErr w:type="spellEnd"/>
      <w:r w:rsidRPr="004B1F36">
        <w:rPr>
          <w:rFonts w:ascii="Times New Roman" w:hAnsi="Times New Roman" w:cs="Times New Roman"/>
          <w:i/>
          <w:lang w:val="en-US"/>
        </w:rPr>
        <w:t xml:space="preserve"> R&amp;D</w:t>
      </w:r>
      <w:r w:rsidRPr="004B1F36">
        <w:rPr>
          <w:rFonts w:ascii="Times New Roman" w:hAnsi="Times New Roman" w:cs="Times New Roman"/>
          <w:lang w:val="en-US"/>
        </w:rPr>
        <w:t xml:space="preserve">, </w:t>
      </w:r>
      <w:r w:rsidR="0009241A">
        <w:rPr>
          <w:rFonts w:ascii="Times New Roman" w:hAnsi="Times New Roman" w:cs="Times New Roman"/>
        </w:rPr>
        <w:t>(</w:t>
      </w:r>
      <w:r w:rsidRPr="004B1F36">
        <w:rPr>
          <w:rFonts w:ascii="Times New Roman" w:hAnsi="Times New Roman" w:cs="Times New Roman"/>
          <w:lang w:val="en-US"/>
        </w:rPr>
        <w:t xml:space="preserve">Bandung: </w:t>
      </w:r>
      <w:proofErr w:type="spellStart"/>
      <w:r w:rsidRPr="004B1F36">
        <w:rPr>
          <w:rFonts w:ascii="Times New Roman" w:hAnsi="Times New Roman" w:cs="Times New Roman"/>
          <w:lang w:val="en-US"/>
        </w:rPr>
        <w:t>Alfabeta</w:t>
      </w:r>
      <w:proofErr w:type="spellEnd"/>
      <w:r w:rsidRPr="004B1F36">
        <w:rPr>
          <w:rFonts w:ascii="Times New Roman" w:hAnsi="Times New Roman" w:cs="Times New Roman"/>
          <w:lang w:val="en-US"/>
        </w:rPr>
        <w:t>, 2007</w:t>
      </w:r>
      <w:r w:rsidR="0009241A">
        <w:rPr>
          <w:rFonts w:ascii="Times New Roman" w:hAnsi="Times New Roman" w:cs="Times New Roman"/>
        </w:rPr>
        <w:t>)</w:t>
      </w:r>
      <w:r w:rsidRPr="004B1F36">
        <w:rPr>
          <w:rFonts w:ascii="Times New Roman" w:hAnsi="Times New Roman" w:cs="Times New Roman"/>
          <w:lang w:val="en-US"/>
        </w:rPr>
        <w:t>, h. 9</w:t>
      </w:r>
    </w:p>
  </w:footnote>
  <w:footnote w:id="2">
    <w:p w:rsidR="007B4030" w:rsidRPr="003254B4" w:rsidRDefault="007B4030" w:rsidP="007B4030">
      <w:pPr>
        <w:pStyle w:val="FootnoteText"/>
        <w:ind w:firstLine="720"/>
      </w:pPr>
      <w:r w:rsidRPr="003254B4">
        <w:rPr>
          <w:rStyle w:val="FootnoteReference"/>
        </w:rPr>
        <w:footnoteRef/>
      </w:r>
      <w:r w:rsidRPr="003254B4">
        <w:t xml:space="preserve"> </w:t>
      </w:r>
      <w:r w:rsidRPr="003254B4">
        <w:rPr>
          <w:rFonts w:ascii="Times New Roman" w:hAnsi="Times New Roman" w:cs="Times New Roman"/>
        </w:rPr>
        <w:t xml:space="preserve">Sugiono, </w:t>
      </w:r>
      <w:r w:rsidRPr="003254B4">
        <w:rPr>
          <w:rFonts w:ascii="Times New Roman" w:hAnsi="Times New Roman" w:cs="Times New Roman"/>
          <w:i/>
        </w:rPr>
        <w:t>Memahami Penelitian Kualitatif</w:t>
      </w:r>
      <w:r w:rsidRPr="003254B4">
        <w:rPr>
          <w:rFonts w:ascii="Times New Roman" w:hAnsi="Times New Roman" w:cs="Times New Roman"/>
        </w:rPr>
        <w:t xml:space="preserve"> (bandung: Alphabeta, 2005), h. 45</w:t>
      </w:r>
      <w:r w:rsidRPr="003254B4">
        <w:t xml:space="preserve"> </w:t>
      </w:r>
    </w:p>
  </w:footnote>
  <w:footnote w:id="3">
    <w:p w:rsidR="007B4030" w:rsidRPr="003254B4" w:rsidRDefault="007B4030" w:rsidP="007B4030">
      <w:pPr>
        <w:pStyle w:val="FootnoteText"/>
        <w:ind w:firstLine="720"/>
        <w:rPr>
          <w:rFonts w:ascii="Times New Roman" w:hAnsi="Times New Roman" w:cs="Times New Roman"/>
        </w:rPr>
      </w:pPr>
      <w:r w:rsidRPr="003254B4">
        <w:rPr>
          <w:rStyle w:val="FootnoteReference"/>
          <w:rFonts w:ascii="Times New Roman" w:hAnsi="Times New Roman" w:cs="Times New Roman"/>
        </w:rPr>
        <w:footnoteRef/>
      </w:r>
      <w:r w:rsidRPr="003254B4">
        <w:rPr>
          <w:rFonts w:ascii="Times New Roman" w:hAnsi="Times New Roman" w:cs="Times New Roman"/>
        </w:rPr>
        <w:t xml:space="preserve"> Sugiono, </w:t>
      </w:r>
      <w:r w:rsidRPr="003254B4">
        <w:rPr>
          <w:rFonts w:ascii="Times New Roman" w:hAnsi="Times New Roman" w:cs="Times New Roman"/>
          <w:i/>
        </w:rPr>
        <w:t>Metodologi Kualitatif, Kuantitatif</w:t>
      </w:r>
      <w:r>
        <w:rPr>
          <w:rFonts w:ascii="Times New Roman" w:hAnsi="Times New Roman" w:cs="Times New Roman"/>
        </w:rPr>
        <w:t xml:space="preserve"> </w:t>
      </w:r>
      <w:r w:rsidRPr="006936B2">
        <w:rPr>
          <w:rFonts w:ascii="Times New Roman" w:hAnsi="Times New Roman" w:cs="Times New Roman"/>
          <w:i/>
          <w:iCs/>
        </w:rPr>
        <w:t>dan R&amp;D</w:t>
      </w:r>
      <w:r>
        <w:rPr>
          <w:rFonts w:ascii="Times New Roman" w:hAnsi="Times New Roman" w:cs="Times New Roman"/>
          <w:i/>
          <w:iCs/>
          <w:lang w:val="en-US"/>
        </w:rPr>
        <w:t xml:space="preserve"> </w:t>
      </w:r>
      <w:r w:rsidRPr="003254B4">
        <w:rPr>
          <w:rFonts w:ascii="Times New Roman" w:hAnsi="Times New Roman" w:cs="Times New Roman"/>
        </w:rPr>
        <w:t xml:space="preserve"> h. 270-274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00" w:rsidRDefault="00195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17101"/>
      <w:docPartObj>
        <w:docPartGallery w:val="Page Numbers (Top of Page)"/>
        <w:docPartUnique/>
      </w:docPartObj>
    </w:sdtPr>
    <w:sdtEndPr/>
    <w:sdtContent>
      <w:p w:rsidR="00195000" w:rsidRDefault="008848CD">
        <w:pPr>
          <w:pStyle w:val="Header"/>
          <w:jc w:val="right"/>
        </w:pPr>
        <w:r>
          <w:fldChar w:fldCharType="begin"/>
        </w:r>
        <w:r>
          <w:instrText xml:space="preserve"> PAGE   \* MERGEFORMAT </w:instrText>
        </w:r>
        <w:r>
          <w:fldChar w:fldCharType="separate"/>
        </w:r>
        <w:r w:rsidR="002C5E24">
          <w:rPr>
            <w:noProof/>
          </w:rPr>
          <w:t>40</w:t>
        </w:r>
        <w:r>
          <w:rPr>
            <w:noProof/>
          </w:rPr>
          <w:fldChar w:fldCharType="end"/>
        </w:r>
      </w:p>
    </w:sdtContent>
  </w:sdt>
  <w:p w:rsidR="00195000" w:rsidRDefault="00195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00" w:rsidRDefault="00195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779"/>
    <w:multiLevelType w:val="hybridMultilevel"/>
    <w:tmpl w:val="037648F2"/>
    <w:lvl w:ilvl="0" w:tplc="EA14AB32">
      <w:start w:val="1"/>
      <w:numFmt w:val="decimal"/>
      <w:lvlText w:val="%1."/>
      <w:lvlJc w:val="left"/>
      <w:pPr>
        <w:ind w:left="1571" w:hanging="360"/>
      </w:pPr>
      <w:rPr>
        <w:rFonts w:asciiTheme="majorBidi" w:eastAsiaTheme="minorHAnsi" w:hAnsiTheme="majorBidi" w:cstheme="majorBidi"/>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3FB30757"/>
    <w:multiLevelType w:val="hybridMultilevel"/>
    <w:tmpl w:val="262A9A84"/>
    <w:lvl w:ilvl="0" w:tplc="E90026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A8523DC"/>
    <w:multiLevelType w:val="hybridMultilevel"/>
    <w:tmpl w:val="A65826FA"/>
    <w:lvl w:ilvl="0" w:tplc="4E9E9B3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C147118"/>
    <w:multiLevelType w:val="hybridMultilevel"/>
    <w:tmpl w:val="0AACDDE2"/>
    <w:lvl w:ilvl="0" w:tplc="4A18E58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DED3CDA"/>
    <w:multiLevelType w:val="hybridMultilevel"/>
    <w:tmpl w:val="9FFC1F02"/>
    <w:lvl w:ilvl="0" w:tplc="FF8650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694F39A1"/>
    <w:multiLevelType w:val="hybridMultilevel"/>
    <w:tmpl w:val="6B0ADC36"/>
    <w:lvl w:ilvl="0" w:tplc="75581A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E1B4B54"/>
    <w:multiLevelType w:val="hybridMultilevel"/>
    <w:tmpl w:val="FEB0600E"/>
    <w:lvl w:ilvl="0" w:tplc="6EEA7B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4030"/>
    <w:rsid w:val="000027DE"/>
    <w:rsid w:val="00004AB6"/>
    <w:rsid w:val="000063A1"/>
    <w:rsid w:val="000348EA"/>
    <w:rsid w:val="00041E80"/>
    <w:rsid w:val="0004299C"/>
    <w:rsid w:val="00045DBE"/>
    <w:rsid w:val="0005097D"/>
    <w:rsid w:val="00067CDE"/>
    <w:rsid w:val="000876AF"/>
    <w:rsid w:val="0009241A"/>
    <w:rsid w:val="000929AD"/>
    <w:rsid w:val="00092B82"/>
    <w:rsid w:val="00096690"/>
    <w:rsid w:val="000B2D0F"/>
    <w:rsid w:val="000C24E1"/>
    <w:rsid w:val="000D097C"/>
    <w:rsid w:val="000E19E8"/>
    <w:rsid w:val="000E47F0"/>
    <w:rsid w:val="000E761B"/>
    <w:rsid w:val="00102598"/>
    <w:rsid w:val="00113F96"/>
    <w:rsid w:val="001179A4"/>
    <w:rsid w:val="00160FDD"/>
    <w:rsid w:val="00177EE0"/>
    <w:rsid w:val="00195000"/>
    <w:rsid w:val="001A4C19"/>
    <w:rsid w:val="001A643B"/>
    <w:rsid w:val="001C7105"/>
    <w:rsid w:val="001D5E0A"/>
    <w:rsid w:val="00203169"/>
    <w:rsid w:val="00235576"/>
    <w:rsid w:val="00257F90"/>
    <w:rsid w:val="002628E8"/>
    <w:rsid w:val="00291A1B"/>
    <w:rsid w:val="0029656B"/>
    <w:rsid w:val="002C5E24"/>
    <w:rsid w:val="002E5B9A"/>
    <w:rsid w:val="002F3354"/>
    <w:rsid w:val="00345516"/>
    <w:rsid w:val="00351C69"/>
    <w:rsid w:val="0035593D"/>
    <w:rsid w:val="003566C7"/>
    <w:rsid w:val="003636B2"/>
    <w:rsid w:val="00365A38"/>
    <w:rsid w:val="00391C68"/>
    <w:rsid w:val="0039788C"/>
    <w:rsid w:val="003B0841"/>
    <w:rsid w:val="003D7E73"/>
    <w:rsid w:val="003E2478"/>
    <w:rsid w:val="003F35D5"/>
    <w:rsid w:val="00407E72"/>
    <w:rsid w:val="00456A18"/>
    <w:rsid w:val="00466296"/>
    <w:rsid w:val="0047749B"/>
    <w:rsid w:val="004C1211"/>
    <w:rsid w:val="004E0DE4"/>
    <w:rsid w:val="004F5DF9"/>
    <w:rsid w:val="005128BD"/>
    <w:rsid w:val="0051564A"/>
    <w:rsid w:val="005237C2"/>
    <w:rsid w:val="005268F5"/>
    <w:rsid w:val="00560D5C"/>
    <w:rsid w:val="00584E00"/>
    <w:rsid w:val="005954DC"/>
    <w:rsid w:val="005B6B39"/>
    <w:rsid w:val="005E40A6"/>
    <w:rsid w:val="00603BF2"/>
    <w:rsid w:val="0061670E"/>
    <w:rsid w:val="00617FD2"/>
    <w:rsid w:val="0062027A"/>
    <w:rsid w:val="00646729"/>
    <w:rsid w:val="00650383"/>
    <w:rsid w:val="00676F90"/>
    <w:rsid w:val="0069404D"/>
    <w:rsid w:val="006A3A1B"/>
    <w:rsid w:val="006C4520"/>
    <w:rsid w:val="006D266C"/>
    <w:rsid w:val="006E7AF8"/>
    <w:rsid w:val="006F2214"/>
    <w:rsid w:val="00704B73"/>
    <w:rsid w:val="00710DAC"/>
    <w:rsid w:val="00716F90"/>
    <w:rsid w:val="0074741C"/>
    <w:rsid w:val="00762AA1"/>
    <w:rsid w:val="00774C97"/>
    <w:rsid w:val="00782ED8"/>
    <w:rsid w:val="007B4030"/>
    <w:rsid w:val="007B487F"/>
    <w:rsid w:val="007D1FA6"/>
    <w:rsid w:val="007D4616"/>
    <w:rsid w:val="007E5FFB"/>
    <w:rsid w:val="007F5619"/>
    <w:rsid w:val="00812196"/>
    <w:rsid w:val="00815D03"/>
    <w:rsid w:val="00832B19"/>
    <w:rsid w:val="00833C59"/>
    <w:rsid w:val="00850168"/>
    <w:rsid w:val="0087147A"/>
    <w:rsid w:val="008718CD"/>
    <w:rsid w:val="00871ED3"/>
    <w:rsid w:val="00881F72"/>
    <w:rsid w:val="008848CD"/>
    <w:rsid w:val="00891C70"/>
    <w:rsid w:val="008975C0"/>
    <w:rsid w:val="008C0CCD"/>
    <w:rsid w:val="008C3088"/>
    <w:rsid w:val="008C5E10"/>
    <w:rsid w:val="008E3109"/>
    <w:rsid w:val="008E7298"/>
    <w:rsid w:val="008F779E"/>
    <w:rsid w:val="00912B3C"/>
    <w:rsid w:val="0093492D"/>
    <w:rsid w:val="00941684"/>
    <w:rsid w:val="00955DB2"/>
    <w:rsid w:val="00967875"/>
    <w:rsid w:val="00971707"/>
    <w:rsid w:val="00997000"/>
    <w:rsid w:val="009C4C6D"/>
    <w:rsid w:val="009E15E1"/>
    <w:rsid w:val="009F23AE"/>
    <w:rsid w:val="009F5D28"/>
    <w:rsid w:val="009F5E79"/>
    <w:rsid w:val="00A027D5"/>
    <w:rsid w:val="00A06607"/>
    <w:rsid w:val="00A254B6"/>
    <w:rsid w:val="00A67F13"/>
    <w:rsid w:val="00A71C50"/>
    <w:rsid w:val="00AB3A12"/>
    <w:rsid w:val="00AB3DB7"/>
    <w:rsid w:val="00AB5484"/>
    <w:rsid w:val="00AC610D"/>
    <w:rsid w:val="00B05C70"/>
    <w:rsid w:val="00B46DF2"/>
    <w:rsid w:val="00B531DF"/>
    <w:rsid w:val="00B91FFA"/>
    <w:rsid w:val="00BA26C3"/>
    <w:rsid w:val="00BC3D70"/>
    <w:rsid w:val="00BE2E78"/>
    <w:rsid w:val="00BF21B5"/>
    <w:rsid w:val="00BF540B"/>
    <w:rsid w:val="00BF630E"/>
    <w:rsid w:val="00BF7925"/>
    <w:rsid w:val="00C07AFD"/>
    <w:rsid w:val="00C141FB"/>
    <w:rsid w:val="00C22957"/>
    <w:rsid w:val="00C253C7"/>
    <w:rsid w:val="00C37C0B"/>
    <w:rsid w:val="00C53559"/>
    <w:rsid w:val="00C633CB"/>
    <w:rsid w:val="00C65C33"/>
    <w:rsid w:val="00C81DBD"/>
    <w:rsid w:val="00C93917"/>
    <w:rsid w:val="00CD4350"/>
    <w:rsid w:val="00CE2823"/>
    <w:rsid w:val="00CE715B"/>
    <w:rsid w:val="00D05DB4"/>
    <w:rsid w:val="00D06B00"/>
    <w:rsid w:val="00D10FF2"/>
    <w:rsid w:val="00D26CB1"/>
    <w:rsid w:val="00D42639"/>
    <w:rsid w:val="00D5358D"/>
    <w:rsid w:val="00DA6AAC"/>
    <w:rsid w:val="00DB2C0E"/>
    <w:rsid w:val="00DB7AED"/>
    <w:rsid w:val="00E024F2"/>
    <w:rsid w:val="00E15E0E"/>
    <w:rsid w:val="00E43296"/>
    <w:rsid w:val="00E7398E"/>
    <w:rsid w:val="00E83DAD"/>
    <w:rsid w:val="00E9048C"/>
    <w:rsid w:val="00EA0F35"/>
    <w:rsid w:val="00EB0FD4"/>
    <w:rsid w:val="00EF42CA"/>
    <w:rsid w:val="00EF7A79"/>
    <w:rsid w:val="00F1092E"/>
    <w:rsid w:val="00F1724B"/>
    <w:rsid w:val="00F35A25"/>
    <w:rsid w:val="00F52B45"/>
    <w:rsid w:val="00FC11B7"/>
    <w:rsid w:val="00FE4E03"/>
    <w:rsid w:val="00FE544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right="-799" w:firstLine="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30"/>
    <w:pPr>
      <w:ind w:righ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30"/>
    <w:pPr>
      <w:ind w:left="720"/>
      <w:contextualSpacing/>
    </w:pPr>
  </w:style>
  <w:style w:type="paragraph" w:styleId="FootnoteText">
    <w:name w:val="footnote text"/>
    <w:basedOn w:val="Normal"/>
    <w:link w:val="FootnoteTextChar"/>
    <w:uiPriority w:val="99"/>
    <w:unhideWhenUsed/>
    <w:rsid w:val="007B4030"/>
    <w:pPr>
      <w:spacing w:after="0" w:line="240" w:lineRule="auto"/>
    </w:pPr>
    <w:rPr>
      <w:sz w:val="20"/>
      <w:szCs w:val="20"/>
    </w:rPr>
  </w:style>
  <w:style w:type="character" w:customStyle="1" w:styleId="FootnoteTextChar">
    <w:name w:val="Footnote Text Char"/>
    <w:basedOn w:val="DefaultParagraphFont"/>
    <w:link w:val="FootnoteText"/>
    <w:uiPriority w:val="99"/>
    <w:rsid w:val="007B4030"/>
    <w:rPr>
      <w:sz w:val="20"/>
      <w:szCs w:val="20"/>
      <w:lang w:val="id-ID"/>
    </w:rPr>
  </w:style>
  <w:style w:type="character" w:styleId="FootnoteReference">
    <w:name w:val="footnote reference"/>
    <w:basedOn w:val="DefaultParagraphFont"/>
    <w:uiPriority w:val="99"/>
    <w:semiHidden/>
    <w:unhideWhenUsed/>
    <w:rsid w:val="007B4030"/>
    <w:rPr>
      <w:vertAlign w:val="superscript"/>
    </w:rPr>
  </w:style>
  <w:style w:type="paragraph" w:styleId="Header">
    <w:name w:val="header"/>
    <w:basedOn w:val="Normal"/>
    <w:link w:val="HeaderChar"/>
    <w:uiPriority w:val="99"/>
    <w:unhideWhenUsed/>
    <w:rsid w:val="00195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00"/>
    <w:rPr>
      <w:lang w:val="id-ID"/>
    </w:rPr>
  </w:style>
  <w:style w:type="paragraph" w:styleId="Footer">
    <w:name w:val="footer"/>
    <w:basedOn w:val="Normal"/>
    <w:link w:val="FooterChar"/>
    <w:uiPriority w:val="99"/>
    <w:semiHidden/>
    <w:unhideWhenUsed/>
    <w:rsid w:val="001950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500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Kopma</cp:lastModifiedBy>
  <cp:revision>14</cp:revision>
  <cp:lastPrinted>2014-07-05T05:23:00Z</cp:lastPrinted>
  <dcterms:created xsi:type="dcterms:W3CDTF">2014-07-02T22:00:00Z</dcterms:created>
  <dcterms:modified xsi:type="dcterms:W3CDTF">2014-10-11T22:45:00Z</dcterms:modified>
</cp:coreProperties>
</file>