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F" w:rsidRPr="000C40BD" w:rsidRDefault="008E6E5E" w:rsidP="000C40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D">
        <w:rPr>
          <w:rFonts w:ascii="Times New Roman" w:hAnsi="Times New Roman" w:cs="Times New Roman"/>
          <w:b/>
          <w:sz w:val="24"/>
          <w:szCs w:val="24"/>
        </w:rPr>
        <w:t>DAF</w:t>
      </w:r>
      <w:r w:rsidR="00166ACB" w:rsidRPr="000C40BD">
        <w:rPr>
          <w:rFonts w:ascii="Times New Roman" w:hAnsi="Times New Roman" w:cs="Times New Roman"/>
          <w:b/>
          <w:sz w:val="24"/>
          <w:szCs w:val="24"/>
        </w:rPr>
        <w:t>TAR PUSTAKA</w:t>
      </w:r>
    </w:p>
    <w:p w:rsidR="0008506B" w:rsidRPr="000C40BD" w:rsidRDefault="0008506B" w:rsidP="000C4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Abdullah, Puis, </w:t>
      </w:r>
      <w:r w:rsidRPr="000C40BD">
        <w:rPr>
          <w:rFonts w:ascii="Times New Roman" w:hAnsi="Times New Roman" w:cs="Times New Roman"/>
          <w:i/>
          <w:sz w:val="24"/>
          <w:szCs w:val="24"/>
        </w:rPr>
        <w:t>Kamus Ilmiah (popular Lengkap)</w:t>
      </w:r>
      <w:r w:rsidRPr="000C40BD">
        <w:rPr>
          <w:rFonts w:ascii="Times New Roman" w:hAnsi="Times New Roman" w:cs="Times New Roman"/>
          <w:sz w:val="24"/>
          <w:szCs w:val="24"/>
        </w:rPr>
        <w:t>, Surabaya: Arkola, tt.h.</w:t>
      </w:r>
      <w:r w:rsidR="00FD1A7F" w:rsidRPr="000C40BD">
        <w:rPr>
          <w:rFonts w:ascii="Times New Roman" w:hAnsi="Times New Roman" w:cs="Times New Roman"/>
          <w:sz w:val="24"/>
          <w:szCs w:val="24"/>
        </w:rPr>
        <w:t>, 306</w:t>
      </w:r>
    </w:p>
    <w:p w:rsidR="00AC77C4" w:rsidRPr="000C40BD" w:rsidRDefault="00E968FD" w:rsidP="000C4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Alim, Muhammad, </w:t>
      </w:r>
      <w:r w:rsidRPr="000C40BD">
        <w:rPr>
          <w:rFonts w:ascii="Times New Roman" w:hAnsi="Times New Roman" w:cs="Times New Roman"/>
          <w:i/>
          <w:sz w:val="24"/>
          <w:szCs w:val="24"/>
        </w:rPr>
        <w:t>Pendidikan Agama Islam</w:t>
      </w:r>
      <w:r w:rsidRPr="000C40BD">
        <w:rPr>
          <w:rFonts w:ascii="Times New Roman" w:hAnsi="Times New Roman" w:cs="Times New Roman"/>
          <w:sz w:val="24"/>
          <w:szCs w:val="24"/>
        </w:rPr>
        <w:t>, Bandung: PT. Remaja Rosdakarya,</w:t>
      </w:r>
    </w:p>
    <w:p w:rsidR="00166ACB" w:rsidRPr="000C40BD" w:rsidRDefault="00166ACB" w:rsidP="000C4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Anonim, </w:t>
      </w:r>
      <w:r w:rsidRPr="000C40BD">
        <w:rPr>
          <w:rFonts w:ascii="Times New Roman" w:hAnsi="Times New Roman" w:cs="Times New Roman"/>
          <w:i/>
          <w:sz w:val="24"/>
          <w:szCs w:val="24"/>
        </w:rPr>
        <w:t>Undang- Undang</w:t>
      </w:r>
      <w:r w:rsidR="00716144" w:rsidRPr="000C40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C40BD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0C40BD">
        <w:rPr>
          <w:rFonts w:ascii="Times New Roman" w:hAnsi="Times New Roman" w:cs="Times New Roman"/>
          <w:sz w:val="24"/>
          <w:szCs w:val="24"/>
        </w:rPr>
        <w:t>, Jakarta: Dep- Diknas, 2003</w:t>
      </w:r>
    </w:p>
    <w:p w:rsidR="00E968FD" w:rsidRPr="000C40BD" w:rsidRDefault="00D747DA" w:rsidP="000C4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Anonim, </w:t>
      </w:r>
      <w:r w:rsidRPr="000C40BD">
        <w:rPr>
          <w:rFonts w:ascii="Times New Roman" w:hAnsi="Times New Roman" w:cs="Times New Roman"/>
          <w:i/>
          <w:sz w:val="24"/>
          <w:szCs w:val="24"/>
        </w:rPr>
        <w:t>Kooperatif</w:t>
      </w:r>
      <w:r w:rsidRPr="000C40BD">
        <w:rPr>
          <w:rFonts w:ascii="Times New Roman" w:hAnsi="Times New Roman" w:cs="Times New Roman"/>
          <w:sz w:val="24"/>
          <w:szCs w:val="24"/>
        </w:rPr>
        <w:t>, (online) (</w:t>
      </w:r>
      <w:hyperlink r:id="rId6" w:history="1">
        <w:r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www.ppp.pembelajaran</w:t>
        </w:r>
      </w:hyperlink>
      <w:r w:rsidRPr="000C40BD">
        <w:rPr>
          <w:rFonts w:ascii="Times New Roman" w:hAnsi="Times New Roman" w:cs="Times New Roman"/>
          <w:sz w:val="24"/>
          <w:szCs w:val="24"/>
        </w:rPr>
        <w:t xml:space="preserve"> .co.id: 3, diakses, 21 Juni </w:t>
      </w:r>
      <w:r w:rsidR="003B1DD5" w:rsidRPr="000C40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F23" w:rsidRPr="000C40BD" w:rsidRDefault="006A0E87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Desulatra, Ima, </w:t>
      </w:r>
      <w:r w:rsidRPr="000C40BD">
        <w:rPr>
          <w:rFonts w:ascii="Times New Roman" w:hAnsi="Times New Roman" w:cs="Times New Roman"/>
          <w:i/>
          <w:sz w:val="24"/>
          <w:szCs w:val="24"/>
        </w:rPr>
        <w:t>Ji</w:t>
      </w:r>
      <w:r w:rsidR="00D15950" w:rsidRPr="000C40BD">
        <w:rPr>
          <w:rFonts w:ascii="Times New Roman" w:hAnsi="Times New Roman" w:cs="Times New Roman"/>
          <w:i/>
          <w:sz w:val="24"/>
          <w:szCs w:val="24"/>
        </w:rPr>
        <w:t>g</w:t>
      </w:r>
      <w:r w:rsidRPr="000C40BD">
        <w:rPr>
          <w:rFonts w:ascii="Times New Roman" w:hAnsi="Times New Roman" w:cs="Times New Roman"/>
          <w:i/>
          <w:sz w:val="24"/>
          <w:szCs w:val="24"/>
        </w:rPr>
        <w:t>saw</w:t>
      </w:r>
      <w:r w:rsidRPr="000C40BD">
        <w:rPr>
          <w:rFonts w:ascii="Times New Roman" w:hAnsi="Times New Roman" w:cs="Times New Roman"/>
          <w:sz w:val="24"/>
          <w:szCs w:val="24"/>
        </w:rPr>
        <w:t>, (online) (http://www.unila.ac</w:t>
      </w:r>
      <w:r w:rsidR="00E968FD" w:rsidRPr="000C40BD">
        <w:rPr>
          <w:rFonts w:ascii="Times New Roman" w:hAnsi="Times New Roman" w:cs="Times New Roman"/>
          <w:sz w:val="24"/>
          <w:szCs w:val="24"/>
        </w:rPr>
        <w:t>.id/, diakses, 20 Juni 2011) 20</w:t>
      </w:r>
      <w:r w:rsidRPr="000C40BD">
        <w:rPr>
          <w:rFonts w:ascii="Times New Roman" w:hAnsi="Times New Roman" w:cs="Times New Roman"/>
          <w:sz w:val="24"/>
          <w:szCs w:val="24"/>
        </w:rPr>
        <w:t>11</w:t>
      </w:r>
    </w:p>
    <w:p w:rsidR="00FD5424" w:rsidRPr="000C40BD" w:rsidRDefault="00BC525F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Dzaki, Muhammad Faiq, </w:t>
      </w:r>
      <w:r w:rsidRPr="000C40BD">
        <w:rPr>
          <w:rFonts w:ascii="Times New Roman" w:hAnsi="Times New Roman" w:cs="Times New Roman"/>
          <w:i/>
          <w:sz w:val="24"/>
          <w:szCs w:val="24"/>
        </w:rPr>
        <w:t>Kelebihan Model Pembeelajaran Kooperatif</w:t>
      </w:r>
      <w:r w:rsidRPr="000C40BD">
        <w:rPr>
          <w:rFonts w:ascii="Times New Roman" w:hAnsi="Times New Roman" w:cs="Times New Roman"/>
          <w:sz w:val="24"/>
          <w:szCs w:val="24"/>
        </w:rPr>
        <w:t>, (online) (</w:t>
      </w:r>
      <w:hyperlink r:id="rId7" w:history="1">
        <w:r w:rsidR="009325C1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http://,www.sd-binatalenta.com</w:t>
        </w:r>
      </w:hyperlink>
      <w:r w:rsidR="009325C1" w:rsidRPr="000C40BD">
        <w:rPr>
          <w:rFonts w:ascii="Times New Roman" w:hAnsi="Times New Roman" w:cs="Times New Roman"/>
          <w:sz w:val="24"/>
          <w:szCs w:val="24"/>
        </w:rPr>
        <w:t>, diakses, 21 Juni 2011</w:t>
      </w:r>
    </w:p>
    <w:p w:rsidR="00D6466C" w:rsidRPr="000C40BD" w:rsidRDefault="00A156A2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Khalid, Umar, </w:t>
      </w:r>
      <w:r w:rsidRPr="000C40BD">
        <w:rPr>
          <w:rFonts w:ascii="Times New Roman" w:hAnsi="Times New Roman" w:cs="Times New Roman"/>
          <w:i/>
          <w:sz w:val="24"/>
          <w:szCs w:val="24"/>
        </w:rPr>
        <w:t>Pembelajaran yang Inovatif</w:t>
      </w:r>
      <w:r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931EAC" w:rsidRPr="000C40BD">
        <w:rPr>
          <w:rFonts w:ascii="Times New Roman" w:hAnsi="Times New Roman" w:cs="Times New Roman"/>
          <w:sz w:val="24"/>
          <w:szCs w:val="24"/>
        </w:rPr>
        <w:t>(online)</w:t>
      </w:r>
      <w:r w:rsidR="004C2718" w:rsidRPr="000C40B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129F9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http://tjiptosubadi.blogspot.com</w:t>
        </w:r>
      </w:hyperlink>
      <w:r w:rsidR="009129F9" w:rsidRPr="000C40BD">
        <w:rPr>
          <w:rFonts w:ascii="Times New Roman" w:hAnsi="Times New Roman" w:cs="Times New Roman"/>
          <w:sz w:val="24"/>
          <w:szCs w:val="24"/>
        </w:rPr>
        <w:t>, diakses, 21 Juni 2011</w:t>
      </w:r>
      <w:r w:rsidR="00D84549" w:rsidRPr="000C40BD">
        <w:rPr>
          <w:rFonts w:ascii="Times New Roman" w:hAnsi="Times New Roman" w:cs="Times New Roman"/>
          <w:sz w:val="24"/>
          <w:szCs w:val="24"/>
        </w:rPr>
        <w:t>) 2011</w:t>
      </w:r>
    </w:p>
    <w:p w:rsidR="00C24D83" w:rsidRPr="000C40BD" w:rsidRDefault="00615FAA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Masrun dan Sri Mulyani Martinah, </w:t>
      </w:r>
      <w:r w:rsidR="00DA4B66" w:rsidRPr="000C40BD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DA4B66" w:rsidRPr="000C40BD">
        <w:rPr>
          <w:rFonts w:ascii="Times New Roman" w:hAnsi="Times New Roman" w:cs="Times New Roman"/>
          <w:sz w:val="24"/>
          <w:szCs w:val="24"/>
        </w:rPr>
        <w:t>,</w:t>
      </w:r>
      <w:r w:rsidR="005B6258" w:rsidRPr="000C40BD">
        <w:rPr>
          <w:rFonts w:ascii="Times New Roman" w:hAnsi="Times New Roman" w:cs="Times New Roman"/>
          <w:sz w:val="24"/>
          <w:szCs w:val="24"/>
        </w:rPr>
        <w:t xml:space="preserve"> </w:t>
      </w:r>
      <w:r w:rsidR="003D14EF" w:rsidRPr="000C40BD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C24D83" w:rsidRPr="000C40BD">
        <w:rPr>
          <w:rFonts w:ascii="Times New Roman" w:hAnsi="Times New Roman" w:cs="Times New Roman"/>
          <w:sz w:val="24"/>
          <w:szCs w:val="24"/>
        </w:rPr>
        <w:t>UGM, t.th.</w:t>
      </w:r>
    </w:p>
    <w:p w:rsidR="00016AB6" w:rsidRPr="000C40BD" w:rsidRDefault="00626DB8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Mardhan dkk, </w:t>
      </w:r>
      <w:r w:rsidRPr="000C40BD">
        <w:rPr>
          <w:rFonts w:ascii="Times New Roman" w:hAnsi="Times New Roman" w:cs="Times New Roman"/>
          <w:i/>
          <w:sz w:val="24"/>
          <w:szCs w:val="24"/>
        </w:rPr>
        <w:t>Pendidikan dan Latihan Profesi Guru</w:t>
      </w:r>
      <w:r w:rsidRPr="000C40BD">
        <w:rPr>
          <w:rFonts w:ascii="Times New Roman" w:hAnsi="Times New Roman" w:cs="Times New Roman"/>
          <w:sz w:val="24"/>
          <w:szCs w:val="24"/>
        </w:rPr>
        <w:t>, Kendari: FKIP Unhalu, 2010</w:t>
      </w:r>
    </w:p>
    <w:p w:rsidR="00A2164B" w:rsidRPr="000C40BD" w:rsidRDefault="006D065B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Muhibbin dkk, </w:t>
      </w:r>
      <w:r w:rsidR="00CF49C1" w:rsidRPr="000C40BD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CF49C1" w:rsidRPr="000C40BD">
        <w:rPr>
          <w:rFonts w:ascii="Times New Roman" w:hAnsi="Times New Roman" w:cs="Times New Roman"/>
          <w:sz w:val="24"/>
          <w:szCs w:val="24"/>
        </w:rPr>
        <w:t>, Surabaya: Citra Media Karya Anak Bangsa, 1996</w:t>
      </w:r>
    </w:p>
    <w:p w:rsidR="00A324FD" w:rsidRPr="000C40BD" w:rsidRDefault="00AC5F8C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>Masitoh dan Lak</w:t>
      </w:r>
      <w:r w:rsidR="003C46A6" w:rsidRPr="000C40BD">
        <w:rPr>
          <w:rFonts w:ascii="Times New Roman" w:hAnsi="Times New Roman" w:cs="Times New Roman"/>
          <w:sz w:val="24"/>
          <w:szCs w:val="24"/>
        </w:rPr>
        <w:t>s</w:t>
      </w:r>
      <w:r w:rsidRPr="000C40BD">
        <w:rPr>
          <w:rFonts w:ascii="Times New Roman" w:hAnsi="Times New Roman" w:cs="Times New Roman"/>
          <w:sz w:val="24"/>
          <w:szCs w:val="24"/>
        </w:rPr>
        <w:t>mi Dewi,</w:t>
      </w:r>
      <w:r w:rsidR="003C46A6" w:rsidRPr="000C40BD">
        <w:rPr>
          <w:rFonts w:ascii="Times New Roman" w:hAnsi="Times New Roman" w:cs="Times New Roman"/>
          <w:sz w:val="24"/>
          <w:szCs w:val="24"/>
        </w:rPr>
        <w:t xml:space="preserve"> </w:t>
      </w:r>
      <w:r w:rsidR="00EB3476" w:rsidRPr="000C40BD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EB3476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A324FD" w:rsidRPr="000C40BD">
        <w:rPr>
          <w:rFonts w:ascii="Times New Roman" w:hAnsi="Times New Roman" w:cs="Times New Roman"/>
          <w:sz w:val="24"/>
          <w:szCs w:val="24"/>
        </w:rPr>
        <w:t>Jakarta: Direktorat Jendral Pendidikan Islam Departemen RI, 2009</w:t>
      </w:r>
    </w:p>
    <w:p w:rsidR="00C51506" w:rsidRPr="000C40BD" w:rsidRDefault="00C51506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Nurdin, et.al, </w:t>
      </w:r>
      <w:r w:rsidRPr="000C40BD">
        <w:rPr>
          <w:rFonts w:ascii="Times New Roman" w:hAnsi="Times New Roman" w:cs="Times New Roman"/>
          <w:i/>
          <w:sz w:val="24"/>
          <w:szCs w:val="24"/>
        </w:rPr>
        <w:t>Konstektual dan Penerapannya dalam KBK</w:t>
      </w:r>
      <w:r w:rsidRPr="000C40BD">
        <w:rPr>
          <w:rFonts w:ascii="Times New Roman" w:hAnsi="Times New Roman" w:cs="Times New Roman"/>
          <w:sz w:val="24"/>
          <w:szCs w:val="24"/>
        </w:rPr>
        <w:t>, (Malang: UN Malang, t.th), h.8</w:t>
      </w:r>
    </w:p>
    <w:p w:rsidR="00670C32" w:rsidRPr="000C40BD" w:rsidRDefault="001A74E4" w:rsidP="000C4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Rohani, Ahmad H.M., </w:t>
      </w:r>
      <w:r w:rsidR="0050557D" w:rsidRPr="000C40BD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="0050557D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CE02CD" w:rsidRPr="000C40BD">
        <w:rPr>
          <w:rFonts w:ascii="Times New Roman" w:hAnsi="Times New Roman" w:cs="Times New Roman"/>
          <w:sz w:val="24"/>
          <w:szCs w:val="24"/>
        </w:rPr>
        <w:t xml:space="preserve">Jakarta: </w:t>
      </w:r>
      <w:r w:rsidR="00670C32" w:rsidRPr="000C40BD">
        <w:rPr>
          <w:rFonts w:ascii="Times New Roman" w:hAnsi="Times New Roman" w:cs="Times New Roman"/>
          <w:sz w:val="24"/>
          <w:szCs w:val="24"/>
        </w:rPr>
        <w:t>PT Rineka Cipta, 2004</w:t>
      </w:r>
    </w:p>
    <w:p w:rsidR="00A053C9" w:rsidRPr="000C40BD" w:rsidRDefault="00A053C9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Surapnata, </w:t>
      </w:r>
      <w:r w:rsidR="00670C32" w:rsidRPr="000C40BD">
        <w:rPr>
          <w:rFonts w:ascii="Times New Roman" w:hAnsi="Times New Roman" w:cs="Times New Roman"/>
          <w:sz w:val="24"/>
          <w:szCs w:val="24"/>
        </w:rPr>
        <w:t>S</w:t>
      </w:r>
      <w:r w:rsidR="00A005F6" w:rsidRPr="000C40BD">
        <w:rPr>
          <w:rFonts w:ascii="Times New Roman" w:hAnsi="Times New Roman" w:cs="Times New Roman"/>
          <w:sz w:val="24"/>
          <w:szCs w:val="24"/>
        </w:rPr>
        <w:t xml:space="preserve">umarna, </w:t>
      </w:r>
      <w:r w:rsidR="009C4057" w:rsidRPr="000C40BD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 w:rsidR="009C4057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Pr="000C40BD">
        <w:rPr>
          <w:rFonts w:ascii="Times New Roman" w:hAnsi="Times New Roman" w:cs="Times New Roman"/>
          <w:sz w:val="24"/>
          <w:szCs w:val="24"/>
        </w:rPr>
        <w:t>Bandung: Armico, 2003</w:t>
      </w:r>
    </w:p>
    <w:p w:rsidR="000E4E82" w:rsidRPr="000C40BD" w:rsidRDefault="00E06F27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>Sudrajad</w:t>
      </w:r>
      <w:r w:rsidR="00A053C9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A053C9" w:rsidRPr="000C40BD">
        <w:rPr>
          <w:rFonts w:ascii="Times New Roman" w:hAnsi="Times New Roman" w:cs="Times New Roman"/>
          <w:i/>
          <w:sz w:val="24"/>
          <w:szCs w:val="24"/>
        </w:rPr>
        <w:t>Model Pembelajaran</w:t>
      </w:r>
      <w:r w:rsidR="00A053C9" w:rsidRPr="000C40BD">
        <w:rPr>
          <w:rFonts w:ascii="Times New Roman" w:hAnsi="Times New Roman" w:cs="Times New Roman"/>
          <w:sz w:val="24"/>
          <w:szCs w:val="24"/>
        </w:rPr>
        <w:t>, (online) (</w:t>
      </w:r>
      <w:hyperlink r:id="rId9" w:history="1">
        <w:r w:rsidR="008058DD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http://gudang</w:t>
        </w:r>
      </w:hyperlink>
      <w:r w:rsidR="008058DD" w:rsidRPr="000C40BD">
        <w:rPr>
          <w:rFonts w:ascii="Times New Roman" w:hAnsi="Times New Roman" w:cs="Times New Roman"/>
          <w:sz w:val="24"/>
          <w:szCs w:val="24"/>
        </w:rPr>
        <w:t>makalah.blogspot.com, diakses 20 Juni 2011) 2011</w:t>
      </w:r>
    </w:p>
    <w:p w:rsidR="00E06F27" w:rsidRPr="000C40BD" w:rsidRDefault="00BB0595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Sudjana, Nana, </w:t>
      </w:r>
      <w:r w:rsidRPr="000C40BD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2E368F" w:rsidRPr="000C40BD">
        <w:rPr>
          <w:rFonts w:ascii="Times New Roman" w:hAnsi="Times New Roman" w:cs="Times New Roman"/>
          <w:sz w:val="24"/>
          <w:szCs w:val="24"/>
        </w:rPr>
        <w:t xml:space="preserve">Bandung: </w:t>
      </w:r>
      <w:r w:rsidR="00A92FBE" w:rsidRPr="000C40BD">
        <w:rPr>
          <w:rFonts w:ascii="Times New Roman" w:hAnsi="Times New Roman" w:cs="Times New Roman"/>
          <w:sz w:val="24"/>
          <w:szCs w:val="24"/>
        </w:rPr>
        <w:t>PT Remaja Rosdakarya, 1990</w:t>
      </w:r>
    </w:p>
    <w:p w:rsidR="00A92FBE" w:rsidRPr="000C40BD" w:rsidRDefault="002C2D8F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Sukardi, Akhmad, </w:t>
      </w:r>
      <w:r w:rsidRPr="000C40BD">
        <w:rPr>
          <w:rFonts w:ascii="Times New Roman" w:hAnsi="Times New Roman" w:cs="Times New Roman"/>
          <w:i/>
          <w:sz w:val="24"/>
          <w:szCs w:val="24"/>
        </w:rPr>
        <w:t>Makalah Jigsaw</w:t>
      </w:r>
      <w:r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AE66DC" w:rsidRPr="000C40BD">
        <w:rPr>
          <w:rFonts w:ascii="Times New Roman" w:hAnsi="Times New Roman" w:cs="Times New Roman"/>
          <w:sz w:val="24"/>
          <w:szCs w:val="24"/>
        </w:rPr>
        <w:t>(online) (</w:t>
      </w:r>
      <w:hyperlink r:id="rId10" w:history="1">
        <w:r w:rsidR="00AE66DC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http://www.unila.ac.id/</w:t>
        </w:r>
      </w:hyperlink>
      <w:r w:rsidR="00AE66DC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693569" w:rsidRPr="000C40BD">
        <w:rPr>
          <w:rFonts w:ascii="Times New Roman" w:hAnsi="Times New Roman" w:cs="Times New Roman"/>
          <w:sz w:val="24"/>
          <w:szCs w:val="24"/>
        </w:rPr>
        <w:t>diakses, 21 Juni 2011) 2011</w:t>
      </w:r>
    </w:p>
    <w:p w:rsidR="00693569" w:rsidRPr="000C40BD" w:rsidRDefault="00317A59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lastRenderedPageBreak/>
        <w:t xml:space="preserve">Suyadi, </w:t>
      </w:r>
      <w:r w:rsidRPr="000C40BD"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F05D28" w:rsidRPr="000C40BD">
        <w:rPr>
          <w:rFonts w:ascii="Times New Roman" w:hAnsi="Times New Roman" w:cs="Times New Roman"/>
          <w:sz w:val="24"/>
          <w:szCs w:val="24"/>
        </w:rPr>
        <w:t>Yogyakarta: Diva Press, 2010</w:t>
      </w:r>
    </w:p>
    <w:p w:rsidR="00F05D28" w:rsidRPr="000C40BD" w:rsidRDefault="008C73E4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Slavin, Robert E, </w:t>
      </w:r>
      <w:r w:rsidRPr="000C40BD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0C40BD">
        <w:rPr>
          <w:rFonts w:ascii="Times New Roman" w:hAnsi="Times New Roman" w:cs="Times New Roman"/>
          <w:sz w:val="24"/>
          <w:szCs w:val="24"/>
        </w:rPr>
        <w:t xml:space="preserve">, Bandung: </w:t>
      </w:r>
      <w:r w:rsidR="00E50402" w:rsidRPr="000C40BD">
        <w:rPr>
          <w:rFonts w:ascii="Times New Roman" w:hAnsi="Times New Roman" w:cs="Times New Roman"/>
          <w:sz w:val="24"/>
          <w:szCs w:val="24"/>
        </w:rPr>
        <w:t>Nusa Media, 2005</w:t>
      </w:r>
    </w:p>
    <w:p w:rsidR="00FD1A7F" w:rsidRPr="000C40BD" w:rsidRDefault="00E816A5" w:rsidP="000C40B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>Tim Pelatih Proyek PGSM</w:t>
      </w:r>
      <w:r w:rsidR="00FD1A7F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FD1A7F" w:rsidRPr="000C40BD">
        <w:rPr>
          <w:rFonts w:ascii="Times New Roman" w:hAnsi="Times New Roman" w:cs="Times New Roman"/>
          <w:i/>
          <w:sz w:val="24"/>
          <w:szCs w:val="24"/>
        </w:rPr>
        <w:t>A Teacher’s Guide Classroom Research</w:t>
      </w:r>
      <w:r w:rsidRPr="000C40BD">
        <w:rPr>
          <w:rFonts w:ascii="Times New Roman" w:hAnsi="Times New Roman" w:cs="Times New Roman"/>
          <w:sz w:val="24"/>
          <w:szCs w:val="24"/>
        </w:rPr>
        <w:t>, Jakarta, 1999</w:t>
      </w:r>
    </w:p>
    <w:p w:rsidR="00E50402" w:rsidRPr="000C40BD" w:rsidRDefault="00931EAC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Utami, </w:t>
      </w:r>
      <w:r w:rsidR="00157336" w:rsidRPr="000C40BD">
        <w:rPr>
          <w:rFonts w:ascii="Times New Roman" w:hAnsi="Times New Roman" w:cs="Times New Roman"/>
          <w:sz w:val="24"/>
          <w:szCs w:val="24"/>
        </w:rPr>
        <w:t xml:space="preserve">Budi, </w:t>
      </w:r>
      <w:r w:rsidRPr="000C40BD">
        <w:rPr>
          <w:rFonts w:ascii="Times New Roman" w:hAnsi="Times New Roman" w:cs="Times New Roman"/>
          <w:i/>
          <w:sz w:val="24"/>
          <w:szCs w:val="24"/>
        </w:rPr>
        <w:t>Strategi Belajar</w:t>
      </w:r>
      <w:r w:rsidR="00157336" w:rsidRPr="000C40BD">
        <w:rPr>
          <w:rFonts w:ascii="Times New Roman" w:hAnsi="Times New Roman" w:cs="Times New Roman"/>
          <w:i/>
          <w:sz w:val="24"/>
          <w:szCs w:val="24"/>
        </w:rPr>
        <w:t>Mengajar</w:t>
      </w:r>
      <w:r w:rsidRPr="000C40BD">
        <w:rPr>
          <w:rFonts w:ascii="Times New Roman" w:hAnsi="Times New Roman" w:cs="Times New Roman"/>
          <w:sz w:val="24"/>
          <w:szCs w:val="24"/>
        </w:rPr>
        <w:t>, (online)</w:t>
      </w:r>
      <w:r w:rsidR="00154045" w:rsidRPr="000C40BD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0E762F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http://pakguruonline.pendidikan.net</w:t>
        </w:r>
      </w:hyperlink>
      <w:r w:rsidR="000E762F" w:rsidRPr="000C40BD">
        <w:rPr>
          <w:rFonts w:ascii="Times New Roman" w:hAnsi="Times New Roman" w:cs="Times New Roman"/>
          <w:sz w:val="24"/>
          <w:szCs w:val="24"/>
        </w:rPr>
        <w:t>, diakses, 21 Juni 2011) 2011</w:t>
      </w:r>
    </w:p>
    <w:p w:rsidR="00D63BDB" w:rsidRPr="000C40BD" w:rsidRDefault="00B574EF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UU Guru dan Dosen, </w:t>
      </w:r>
      <w:r w:rsidRPr="000C40BD">
        <w:rPr>
          <w:rFonts w:ascii="Times New Roman" w:hAnsi="Times New Roman" w:cs="Times New Roman"/>
          <w:i/>
          <w:sz w:val="24"/>
          <w:szCs w:val="24"/>
        </w:rPr>
        <w:t>UU No. 14 Tahun 2005</w:t>
      </w:r>
      <w:r w:rsidRPr="000C40BD">
        <w:rPr>
          <w:rFonts w:ascii="Times New Roman" w:hAnsi="Times New Roman" w:cs="Times New Roman"/>
          <w:sz w:val="24"/>
          <w:szCs w:val="24"/>
        </w:rPr>
        <w:t xml:space="preserve">, Jakarta:  </w:t>
      </w:r>
      <w:r w:rsidR="002C1933" w:rsidRPr="000C40BD">
        <w:rPr>
          <w:rFonts w:ascii="Times New Roman" w:hAnsi="Times New Roman" w:cs="Times New Roman"/>
          <w:sz w:val="24"/>
          <w:szCs w:val="24"/>
        </w:rPr>
        <w:t>Cemerlang, 2005</w:t>
      </w:r>
    </w:p>
    <w:p w:rsidR="002C1933" w:rsidRPr="000C40BD" w:rsidRDefault="00B22DC6" w:rsidP="000C4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>Wingkel,</w:t>
      </w:r>
      <w:r w:rsidR="0021771D" w:rsidRPr="000C40BD">
        <w:rPr>
          <w:rFonts w:ascii="Times New Roman" w:hAnsi="Times New Roman" w:cs="Times New Roman"/>
          <w:sz w:val="24"/>
          <w:szCs w:val="24"/>
        </w:rPr>
        <w:t xml:space="preserve"> W.S., </w:t>
      </w:r>
      <w:r w:rsidR="001E778B" w:rsidRPr="000C40BD">
        <w:rPr>
          <w:rFonts w:ascii="Times New Roman" w:hAnsi="Times New Roman" w:cs="Times New Roman"/>
          <w:i/>
          <w:sz w:val="24"/>
          <w:szCs w:val="24"/>
        </w:rPr>
        <w:t>Psikologi Pe</w:t>
      </w:r>
      <w:r w:rsidR="005F30A6" w:rsidRPr="000C40BD">
        <w:rPr>
          <w:rFonts w:ascii="Times New Roman" w:hAnsi="Times New Roman" w:cs="Times New Roman"/>
          <w:i/>
          <w:sz w:val="24"/>
          <w:szCs w:val="24"/>
        </w:rPr>
        <w:t>ngajaran</w:t>
      </w:r>
      <w:r w:rsidR="005F30A6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9E60E7" w:rsidRPr="000C40BD">
        <w:rPr>
          <w:rFonts w:ascii="Times New Roman" w:hAnsi="Times New Roman" w:cs="Times New Roman"/>
          <w:sz w:val="24"/>
          <w:szCs w:val="24"/>
        </w:rPr>
        <w:t>Jakarta: PT Gramedia Pustaka, 1996</w:t>
      </w:r>
    </w:p>
    <w:p w:rsidR="009E60E7" w:rsidRPr="000C40BD" w:rsidRDefault="007E713E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Zaini, Hisyam, </w:t>
      </w:r>
      <w:r w:rsidR="003D39CE" w:rsidRPr="000C40BD">
        <w:rPr>
          <w:rFonts w:ascii="Times New Roman" w:hAnsi="Times New Roman" w:cs="Times New Roman"/>
          <w:i/>
          <w:sz w:val="24"/>
          <w:szCs w:val="24"/>
        </w:rPr>
        <w:t>Strategi Pembelajaran Aktif</w:t>
      </w:r>
      <w:r w:rsidR="003D39CE"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A241F2" w:rsidRPr="000C40BD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B05CB5" w:rsidRPr="000C40BD">
        <w:rPr>
          <w:rFonts w:ascii="Times New Roman" w:hAnsi="Times New Roman" w:cs="Times New Roman"/>
          <w:sz w:val="24"/>
          <w:szCs w:val="24"/>
        </w:rPr>
        <w:t xml:space="preserve">PT Pustaka Intan Madani, </w:t>
      </w:r>
      <w:r w:rsidR="001936C1" w:rsidRPr="000C40BD">
        <w:rPr>
          <w:rFonts w:ascii="Times New Roman" w:hAnsi="Times New Roman" w:cs="Times New Roman"/>
          <w:sz w:val="24"/>
          <w:szCs w:val="24"/>
        </w:rPr>
        <w:t>2008</w:t>
      </w:r>
    </w:p>
    <w:p w:rsidR="001936C1" w:rsidRPr="000C40BD" w:rsidRDefault="00C369B1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Ziddu, </w:t>
      </w:r>
      <w:r w:rsidRPr="000C40BD">
        <w:rPr>
          <w:rFonts w:ascii="Times New Roman" w:hAnsi="Times New Roman" w:cs="Times New Roman"/>
          <w:i/>
          <w:sz w:val="24"/>
          <w:szCs w:val="24"/>
        </w:rPr>
        <w:t>Kooperatif Tipe Jigsaw</w:t>
      </w:r>
      <w:r w:rsidRPr="000C40BD">
        <w:rPr>
          <w:rFonts w:ascii="Times New Roman" w:hAnsi="Times New Roman" w:cs="Times New Roman"/>
          <w:sz w:val="24"/>
          <w:szCs w:val="24"/>
        </w:rPr>
        <w:t xml:space="preserve">, </w:t>
      </w:r>
      <w:r w:rsidR="00826762" w:rsidRPr="000C40BD">
        <w:rPr>
          <w:rFonts w:ascii="Times New Roman" w:hAnsi="Times New Roman" w:cs="Times New Roman"/>
          <w:sz w:val="24"/>
          <w:szCs w:val="24"/>
        </w:rPr>
        <w:t>(online) (</w:t>
      </w:r>
      <w:hyperlink r:id="rId12" w:history="1">
        <w:r w:rsidR="00826762" w:rsidRPr="000C40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http://www.ziddu.com/</w:t>
        </w:r>
      </w:hyperlink>
      <w:r w:rsidR="00826762" w:rsidRPr="000C40BD">
        <w:rPr>
          <w:rFonts w:ascii="Times New Roman" w:hAnsi="Times New Roman" w:cs="Times New Roman"/>
          <w:sz w:val="24"/>
          <w:szCs w:val="24"/>
        </w:rPr>
        <w:t>, diakses, 21 Juni 2011) 2011</w:t>
      </w:r>
    </w:p>
    <w:p w:rsidR="00826762" w:rsidRPr="000C40BD" w:rsidRDefault="00826762" w:rsidP="000C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Pr="000C40BD" w:rsidRDefault="00D63BDB" w:rsidP="000C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F" w:rsidRPr="000C40BD" w:rsidRDefault="000E762F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15B3" w:rsidRPr="000C40BD" w:rsidRDefault="00A415B3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54BB" w:rsidRPr="000C40BD" w:rsidRDefault="00901F5C" w:rsidP="000C40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87" w:rsidRPr="000C40BD" w:rsidRDefault="006A0E87" w:rsidP="000C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B1" w:rsidRPr="000C40BD" w:rsidRDefault="000331B1" w:rsidP="000C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1B1" w:rsidRPr="000C40BD" w:rsidSect="00D54689">
      <w:headerReference w:type="default" r:id="rId13"/>
      <w:pgSz w:w="12240" w:h="15840" w:code="1"/>
      <w:pgMar w:top="2268" w:right="1701" w:bottom="1701" w:left="226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84" w:rsidRDefault="00F52984" w:rsidP="0020059D">
      <w:pPr>
        <w:spacing w:line="240" w:lineRule="auto"/>
      </w:pPr>
      <w:r>
        <w:separator/>
      </w:r>
    </w:p>
  </w:endnote>
  <w:endnote w:type="continuationSeparator" w:id="1">
    <w:p w:rsidR="00F52984" w:rsidRDefault="00F52984" w:rsidP="00200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84" w:rsidRDefault="00F52984" w:rsidP="0020059D">
      <w:pPr>
        <w:spacing w:line="240" w:lineRule="auto"/>
      </w:pPr>
      <w:r>
        <w:separator/>
      </w:r>
    </w:p>
  </w:footnote>
  <w:footnote w:type="continuationSeparator" w:id="1">
    <w:p w:rsidR="00F52984" w:rsidRDefault="00F52984" w:rsidP="002005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89" w:rsidRDefault="00D54689">
    <w:pPr>
      <w:pStyle w:val="Header"/>
      <w:jc w:val="right"/>
    </w:pPr>
  </w:p>
  <w:p w:rsidR="0020059D" w:rsidRDefault="002005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ACB"/>
    <w:rsid w:val="00004D76"/>
    <w:rsid w:val="000150AC"/>
    <w:rsid w:val="00016AB6"/>
    <w:rsid w:val="000227C6"/>
    <w:rsid w:val="000331B1"/>
    <w:rsid w:val="0004012D"/>
    <w:rsid w:val="0005446B"/>
    <w:rsid w:val="00063C27"/>
    <w:rsid w:val="00070367"/>
    <w:rsid w:val="00075607"/>
    <w:rsid w:val="00075CE8"/>
    <w:rsid w:val="00083416"/>
    <w:rsid w:val="000839B7"/>
    <w:rsid w:val="0008506B"/>
    <w:rsid w:val="00091E85"/>
    <w:rsid w:val="000A2D27"/>
    <w:rsid w:val="000A405A"/>
    <w:rsid w:val="000B53F8"/>
    <w:rsid w:val="000B5C9A"/>
    <w:rsid w:val="000B6FF1"/>
    <w:rsid w:val="000B7D98"/>
    <w:rsid w:val="000C0698"/>
    <w:rsid w:val="000C40BD"/>
    <w:rsid w:val="000C569A"/>
    <w:rsid w:val="000D1691"/>
    <w:rsid w:val="000D3354"/>
    <w:rsid w:val="000D7215"/>
    <w:rsid w:val="000D7C22"/>
    <w:rsid w:val="000E01A1"/>
    <w:rsid w:val="000E1042"/>
    <w:rsid w:val="000E1DDC"/>
    <w:rsid w:val="000E4E82"/>
    <w:rsid w:val="000E68B4"/>
    <w:rsid w:val="000E762F"/>
    <w:rsid w:val="000F0971"/>
    <w:rsid w:val="000F40B1"/>
    <w:rsid w:val="0010191E"/>
    <w:rsid w:val="00101923"/>
    <w:rsid w:val="001107B6"/>
    <w:rsid w:val="001143CA"/>
    <w:rsid w:val="00124434"/>
    <w:rsid w:val="00133101"/>
    <w:rsid w:val="00137337"/>
    <w:rsid w:val="00140C6B"/>
    <w:rsid w:val="00146746"/>
    <w:rsid w:val="0015397B"/>
    <w:rsid w:val="00154045"/>
    <w:rsid w:val="0015539E"/>
    <w:rsid w:val="0015667F"/>
    <w:rsid w:val="00157336"/>
    <w:rsid w:val="00160D5F"/>
    <w:rsid w:val="00161AEA"/>
    <w:rsid w:val="00162443"/>
    <w:rsid w:val="00166ACB"/>
    <w:rsid w:val="001679C5"/>
    <w:rsid w:val="00190500"/>
    <w:rsid w:val="001936C1"/>
    <w:rsid w:val="00195897"/>
    <w:rsid w:val="001968C1"/>
    <w:rsid w:val="001A2416"/>
    <w:rsid w:val="001A349C"/>
    <w:rsid w:val="001A5C8B"/>
    <w:rsid w:val="001A74E4"/>
    <w:rsid w:val="001B3B09"/>
    <w:rsid w:val="001C1D6B"/>
    <w:rsid w:val="001D1A2C"/>
    <w:rsid w:val="001D7220"/>
    <w:rsid w:val="001E3CD3"/>
    <w:rsid w:val="001E4A19"/>
    <w:rsid w:val="001E728B"/>
    <w:rsid w:val="001E778B"/>
    <w:rsid w:val="001F045B"/>
    <w:rsid w:val="001F1993"/>
    <w:rsid w:val="001F3221"/>
    <w:rsid w:val="001F3DCE"/>
    <w:rsid w:val="0020059D"/>
    <w:rsid w:val="002064F9"/>
    <w:rsid w:val="00207B15"/>
    <w:rsid w:val="0021266C"/>
    <w:rsid w:val="00213F2B"/>
    <w:rsid w:val="0021527A"/>
    <w:rsid w:val="0021771D"/>
    <w:rsid w:val="002278B1"/>
    <w:rsid w:val="00230850"/>
    <w:rsid w:val="0023155E"/>
    <w:rsid w:val="0023231C"/>
    <w:rsid w:val="0023357C"/>
    <w:rsid w:val="00233FD9"/>
    <w:rsid w:val="00236D27"/>
    <w:rsid w:val="00237D16"/>
    <w:rsid w:val="00246D37"/>
    <w:rsid w:val="00247B21"/>
    <w:rsid w:val="00255FA7"/>
    <w:rsid w:val="00257D4F"/>
    <w:rsid w:val="002664DC"/>
    <w:rsid w:val="00270B28"/>
    <w:rsid w:val="00271B1E"/>
    <w:rsid w:val="00272250"/>
    <w:rsid w:val="00283044"/>
    <w:rsid w:val="002845B9"/>
    <w:rsid w:val="0028608E"/>
    <w:rsid w:val="00286769"/>
    <w:rsid w:val="00290B9B"/>
    <w:rsid w:val="00293AF6"/>
    <w:rsid w:val="00295C4D"/>
    <w:rsid w:val="0029613A"/>
    <w:rsid w:val="002A51DC"/>
    <w:rsid w:val="002A60B5"/>
    <w:rsid w:val="002A6635"/>
    <w:rsid w:val="002B0E2E"/>
    <w:rsid w:val="002B20F6"/>
    <w:rsid w:val="002B323F"/>
    <w:rsid w:val="002B699E"/>
    <w:rsid w:val="002C1933"/>
    <w:rsid w:val="002C2D8F"/>
    <w:rsid w:val="002D14A3"/>
    <w:rsid w:val="002D3333"/>
    <w:rsid w:val="002D7789"/>
    <w:rsid w:val="002D7D3D"/>
    <w:rsid w:val="002E2830"/>
    <w:rsid w:val="002E368F"/>
    <w:rsid w:val="002E37B2"/>
    <w:rsid w:val="002E56F1"/>
    <w:rsid w:val="002F1983"/>
    <w:rsid w:val="0030451E"/>
    <w:rsid w:val="00317A59"/>
    <w:rsid w:val="00321FA2"/>
    <w:rsid w:val="00322E2D"/>
    <w:rsid w:val="0032458A"/>
    <w:rsid w:val="00327F3D"/>
    <w:rsid w:val="003467E0"/>
    <w:rsid w:val="00355305"/>
    <w:rsid w:val="00355670"/>
    <w:rsid w:val="00357AC7"/>
    <w:rsid w:val="003622A2"/>
    <w:rsid w:val="00362949"/>
    <w:rsid w:val="00365329"/>
    <w:rsid w:val="00365E74"/>
    <w:rsid w:val="00372560"/>
    <w:rsid w:val="0037406C"/>
    <w:rsid w:val="003744AE"/>
    <w:rsid w:val="00376564"/>
    <w:rsid w:val="003841B8"/>
    <w:rsid w:val="003A0D33"/>
    <w:rsid w:val="003A471F"/>
    <w:rsid w:val="003A4846"/>
    <w:rsid w:val="003B1DD5"/>
    <w:rsid w:val="003C358C"/>
    <w:rsid w:val="003C46A6"/>
    <w:rsid w:val="003C65B9"/>
    <w:rsid w:val="003D14EF"/>
    <w:rsid w:val="003D39CE"/>
    <w:rsid w:val="003D3BB1"/>
    <w:rsid w:val="003D4FF3"/>
    <w:rsid w:val="003E0EE8"/>
    <w:rsid w:val="003E1817"/>
    <w:rsid w:val="003E18E9"/>
    <w:rsid w:val="003E1D38"/>
    <w:rsid w:val="003E504D"/>
    <w:rsid w:val="003E50C2"/>
    <w:rsid w:val="003E531E"/>
    <w:rsid w:val="003F2DA4"/>
    <w:rsid w:val="00405801"/>
    <w:rsid w:val="00405EF8"/>
    <w:rsid w:val="0041563C"/>
    <w:rsid w:val="00425700"/>
    <w:rsid w:val="00426C60"/>
    <w:rsid w:val="00427927"/>
    <w:rsid w:val="004309AD"/>
    <w:rsid w:val="0043380D"/>
    <w:rsid w:val="004354B5"/>
    <w:rsid w:val="00440613"/>
    <w:rsid w:val="00446177"/>
    <w:rsid w:val="00472ABC"/>
    <w:rsid w:val="00474A36"/>
    <w:rsid w:val="004760DA"/>
    <w:rsid w:val="0047683B"/>
    <w:rsid w:val="004816D5"/>
    <w:rsid w:val="004951B7"/>
    <w:rsid w:val="004951BE"/>
    <w:rsid w:val="004A7374"/>
    <w:rsid w:val="004B0DE0"/>
    <w:rsid w:val="004B1FF5"/>
    <w:rsid w:val="004B2A08"/>
    <w:rsid w:val="004B2C20"/>
    <w:rsid w:val="004B767B"/>
    <w:rsid w:val="004C2718"/>
    <w:rsid w:val="004C32C2"/>
    <w:rsid w:val="004D0A14"/>
    <w:rsid w:val="004D5066"/>
    <w:rsid w:val="004E3FC5"/>
    <w:rsid w:val="004F055B"/>
    <w:rsid w:val="0050557D"/>
    <w:rsid w:val="00511C9B"/>
    <w:rsid w:val="00513765"/>
    <w:rsid w:val="005149FC"/>
    <w:rsid w:val="00522453"/>
    <w:rsid w:val="00530092"/>
    <w:rsid w:val="0053732B"/>
    <w:rsid w:val="00541357"/>
    <w:rsid w:val="00555B55"/>
    <w:rsid w:val="00572B93"/>
    <w:rsid w:val="005752B9"/>
    <w:rsid w:val="00580298"/>
    <w:rsid w:val="005819D4"/>
    <w:rsid w:val="00581CC0"/>
    <w:rsid w:val="005913FB"/>
    <w:rsid w:val="00591809"/>
    <w:rsid w:val="00592C27"/>
    <w:rsid w:val="0059735E"/>
    <w:rsid w:val="005A0F23"/>
    <w:rsid w:val="005A34CB"/>
    <w:rsid w:val="005A6859"/>
    <w:rsid w:val="005B04A7"/>
    <w:rsid w:val="005B16A7"/>
    <w:rsid w:val="005B3C5C"/>
    <w:rsid w:val="005B6258"/>
    <w:rsid w:val="005C05BF"/>
    <w:rsid w:val="005C2994"/>
    <w:rsid w:val="005C2DB1"/>
    <w:rsid w:val="005C672D"/>
    <w:rsid w:val="005D56D9"/>
    <w:rsid w:val="005E7D47"/>
    <w:rsid w:val="005F0076"/>
    <w:rsid w:val="005F298F"/>
    <w:rsid w:val="005F30A6"/>
    <w:rsid w:val="005F4E4B"/>
    <w:rsid w:val="005F5EFF"/>
    <w:rsid w:val="005F6EB7"/>
    <w:rsid w:val="00607BF7"/>
    <w:rsid w:val="00615FAA"/>
    <w:rsid w:val="006215F9"/>
    <w:rsid w:val="006268A9"/>
    <w:rsid w:val="00626DB8"/>
    <w:rsid w:val="00636D6B"/>
    <w:rsid w:val="0065423F"/>
    <w:rsid w:val="00655D6C"/>
    <w:rsid w:val="00657F41"/>
    <w:rsid w:val="00660463"/>
    <w:rsid w:val="0066737D"/>
    <w:rsid w:val="0066759F"/>
    <w:rsid w:val="0066790C"/>
    <w:rsid w:val="00670C32"/>
    <w:rsid w:val="00673363"/>
    <w:rsid w:val="00674366"/>
    <w:rsid w:val="00674A40"/>
    <w:rsid w:val="00693569"/>
    <w:rsid w:val="00694416"/>
    <w:rsid w:val="006A0C5F"/>
    <w:rsid w:val="006A0E87"/>
    <w:rsid w:val="006A4B76"/>
    <w:rsid w:val="006A4D34"/>
    <w:rsid w:val="006A7847"/>
    <w:rsid w:val="006A7DD1"/>
    <w:rsid w:val="006C0BB3"/>
    <w:rsid w:val="006C689D"/>
    <w:rsid w:val="006D065B"/>
    <w:rsid w:val="006D1004"/>
    <w:rsid w:val="006D74B6"/>
    <w:rsid w:val="006E032D"/>
    <w:rsid w:val="006E7BA4"/>
    <w:rsid w:val="006F0AC9"/>
    <w:rsid w:val="006F250B"/>
    <w:rsid w:val="006F796C"/>
    <w:rsid w:val="00701669"/>
    <w:rsid w:val="007016F3"/>
    <w:rsid w:val="0070225D"/>
    <w:rsid w:val="00716144"/>
    <w:rsid w:val="00722262"/>
    <w:rsid w:val="00723F0B"/>
    <w:rsid w:val="0072709F"/>
    <w:rsid w:val="007341AF"/>
    <w:rsid w:val="007375BD"/>
    <w:rsid w:val="00737D80"/>
    <w:rsid w:val="0074376E"/>
    <w:rsid w:val="0074576E"/>
    <w:rsid w:val="007467C6"/>
    <w:rsid w:val="00750AB7"/>
    <w:rsid w:val="00752133"/>
    <w:rsid w:val="00756E9B"/>
    <w:rsid w:val="00767546"/>
    <w:rsid w:val="00770B4A"/>
    <w:rsid w:val="00770DE9"/>
    <w:rsid w:val="00771533"/>
    <w:rsid w:val="0078736D"/>
    <w:rsid w:val="00790AC6"/>
    <w:rsid w:val="007917B1"/>
    <w:rsid w:val="00793F5F"/>
    <w:rsid w:val="0079564F"/>
    <w:rsid w:val="007A0ED1"/>
    <w:rsid w:val="007A28BB"/>
    <w:rsid w:val="007A3F55"/>
    <w:rsid w:val="007A77B6"/>
    <w:rsid w:val="007B1E81"/>
    <w:rsid w:val="007B5BFB"/>
    <w:rsid w:val="007B7E5D"/>
    <w:rsid w:val="007C3648"/>
    <w:rsid w:val="007C57BE"/>
    <w:rsid w:val="007C7A05"/>
    <w:rsid w:val="007C7B4A"/>
    <w:rsid w:val="007D1836"/>
    <w:rsid w:val="007D5CFC"/>
    <w:rsid w:val="007E11D1"/>
    <w:rsid w:val="007E562A"/>
    <w:rsid w:val="007E713E"/>
    <w:rsid w:val="008015DF"/>
    <w:rsid w:val="00802088"/>
    <w:rsid w:val="0080222E"/>
    <w:rsid w:val="008058DD"/>
    <w:rsid w:val="008071E7"/>
    <w:rsid w:val="00807213"/>
    <w:rsid w:val="00811565"/>
    <w:rsid w:val="00812A1F"/>
    <w:rsid w:val="0081726A"/>
    <w:rsid w:val="008231A5"/>
    <w:rsid w:val="0082451D"/>
    <w:rsid w:val="0082546D"/>
    <w:rsid w:val="00826762"/>
    <w:rsid w:val="00826941"/>
    <w:rsid w:val="00830057"/>
    <w:rsid w:val="00830D5F"/>
    <w:rsid w:val="00831344"/>
    <w:rsid w:val="00833FEE"/>
    <w:rsid w:val="00834C10"/>
    <w:rsid w:val="00836D3F"/>
    <w:rsid w:val="00843D8B"/>
    <w:rsid w:val="00846709"/>
    <w:rsid w:val="00855FC4"/>
    <w:rsid w:val="00860E56"/>
    <w:rsid w:val="00861333"/>
    <w:rsid w:val="0086448F"/>
    <w:rsid w:val="008661D6"/>
    <w:rsid w:val="00867575"/>
    <w:rsid w:val="008706ED"/>
    <w:rsid w:val="008708C0"/>
    <w:rsid w:val="00870CDF"/>
    <w:rsid w:val="00876BE6"/>
    <w:rsid w:val="0089036F"/>
    <w:rsid w:val="008A6E89"/>
    <w:rsid w:val="008B0E17"/>
    <w:rsid w:val="008B2191"/>
    <w:rsid w:val="008C194B"/>
    <w:rsid w:val="008C2D88"/>
    <w:rsid w:val="008C5830"/>
    <w:rsid w:val="008C6EFF"/>
    <w:rsid w:val="008C73E4"/>
    <w:rsid w:val="008D0F7A"/>
    <w:rsid w:val="008E0621"/>
    <w:rsid w:val="008E1E01"/>
    <w:rsid w:val="008E2C99"/>
    <w:rsid w:val="008E6E5E"/>
    <w:rsid w:val="008F3082"/>
    <w:rsid w:val="008F561D"/>
    <w:rsid w:val="00901E24"/>
    <w:rsid w:val="00901F5C"/>
    <w:rsid w:val="009044BE"/>
    <w:rsid w:val="009129F9"/>
    <w:rsid w:val="00914473"/>
    <w:rsid w:val="00924F23"/>
    <w:rsid w:val="009255A3"/>
    <w:rsid w:val="00925BFA"/>
    <w:rsid w:val="00931EAC"/>
    <w:rsid w:val="009325C1"/>
    <w:rsid w:val="009413E4"/>
    <w:rsid w:val="0094153E"/>
    <w:rsid w:val="0094540A"/>
    <w:rsid w:val="00945D1C"/>
    <w:rsid w:val="009465F9"/>
    <w:rsid w:val="009473D4"/>
    <w:rsid w:val="009516E5"/>
    <w:rsid w:val="00951A5A"/>
    <w:rsid w:val="00954CEE"/>
    <w:rsid w:val="00954F94"/>
    <w:rsid w:val="00963D9F"/>
    <w:rsid w:val="00965C8A"/>
    <w:rsid w:val="00970B22"/>
    <w:rsid w:val="00974015"/>
    <w:rsid w:val="00974347"/>
    <w:rsid w:val="0098112B"/>
    <w:rsid w:val="009901FB"/>
    <w:rsid w:val="00994576"/>
    <w:rsid w:val="00996B69"/>
    <w:rsid w:val="009A2976"/>
    <w:rsid w:val="009A43E5"/>
    <w:rsid w:val="009A7048"/>
    <w:rsid w:val="009B320B"/>
    <w:rsid w:val="009C07D4"/>
    <w:rsid w:val="009C4057"/>
    <w:rsid w:val="009C7E30"/>
    <w:rsid w:val="009D3B6A"/>
    <w:rsid w:val="009E36F8"/>
    <w:rsid w:val="009E5968"/>
    <w:rsid w:val="009E60E7"/>
    <w:rsid w:val="009F193B"/>
    <w:rsid w:val="009F1AD5"/>
    <w:rsid w:val="009F6FFD"/>
    <w:rsid w:val="00A005F6"/>
    <w:rsid w:val="00A01128"/>
    <w:rsid w:val="00A053C9"/>
    <w:rsid w:val="00A107F5"/>
    <w:rsid w:val="00A156A2"/>
    <w:rsid w:val="00A20798"/>
    <w:rsid w:val="00A2164B"/>
    <w:rsid w:val="00A241F2"/>
    <w:rsid w:val="00A324FD"/>
    <w:rsid w:val="00A33AC6"/>
    <w:rsid w:val="00A415B3"/>
    <w:rsid w:val="00A51BC6"/>
    <w:rsid w:val="00A5234B"/>
    <w:rsid w:val="00A666C8"/>
    <w:rsid w:val="00A70060"/>
    <w:rsid w:val="00A84549"/>
    <w:rsid w:val="00A90A75"/>
    <w:rsid w:val="00A92FBE"/>
    <w:rsid w:val="00A95A6E"/>
    <w:rsid w:val="00AA1516"/>
    <w:rsid w:val="00AA18B9"/>
    <w:rsid w:val="00AA2AD5"/>
    <w:rsid w:val="00AA4ABE"/>
    <w:rsid w:val="00AA67E4"/>
    <w:rsid w:val="00AA69E1"/>
    <w:rsid w:val="00AB63B5"/>
    <w:rsid w:val="00AB7263"/>
    <w:rsid w:val="00AC1BF6"/>
    <w:rsid w:val="00AC5F8C"/>
    <w:rsid w:val="00AC77C4"/>
    <w:rsid w:val="00AC7C37"/>
    <w:rsid w:val="00AD0735"/>
    <w:rsid w:val="00AD2B43"/>
    <w:rsid w:val="00AD6E66"/>
    <w:rsid w:val="00AE66DC"/>
    <w:rsid w:val="00B01E5E"/>
    <w:rsid w:val="00B05B45"/>
    <w:rsid w:val="00B05CB5"/>
    <w:rsid w:val="00B06259"/>
    <w:rsid w:val="00B06CD7"/>
    <w:rsid w:val="00B1297A"/>
    <w:rsid w:val="00B17F5D"/>
    <w:rsid w:val="00B21A5C"/>
    <w:rsid w:val="00B22DC6"/>
    <w:rsid w:val="00B2641A"/>
    <w:rsid w:val="00B34466"/>
    <w:rsid w:val="00B55D09"/>
    <w:rsid w:val="00B56BFD"/>
    <w:rsid w:val="00B574EF"/>
    <w:rsid w:val="00B61D59"/>
    <w:rsid w:val="00B74673"/>
    <w:rsid w:val="00B75085"/>
    <w:rsid w:val="00B777DA"/>
    <w:rsid w:val="00B80992"/>
    <w:rsid w:val="00B85A6F"/>
    <w:rsid w:val="00B92766"/>
    <w:rsid w:val="00B945CA"/>
    <w:rsid w:val="00BA0BE0"/>
    <w:rsid w:val="00BA2711"/>
    <w:rsid w:val="00BB0595"/>
    <w:rsid w:val="00BB23AC"/>
    <w:rsid w:val="00BB51DB"/>
    <w:rsid w:val="00BC525F"/>
    <w:rsid w:val="00BC6D8C"/>
    <w:rsid w:val="00BD0FB2"/>
    <w:rsid w:val="00BD664C"/>
    <w:rsid w:val="00BE0851"/>
    <w:rsid w:val="00BE5BBA"/>
    <w:rsid w:val="00BE5DD7"/>
    <w:rsid w:val="00BE6706"/>
    <w:rsid w:val="00BE7806"/>
    <w:rsid w:val="00BF02F6"/>
    <w:rsid w:val="00BF37D4"/>
    <w:rsid w:val="00C17A60"/>
    <w:rsid w:val="00C234FF"/>
    <w:rsid w:val="00C24D83"/>
    <w:rsid w:val="00C25DB5"/>
    <w:rsid w:val="00C31323"/>
    <w:rsid w:val="00C35F57"/>
    <w:rsid w:val="00C369B1"/>
    <w:rsid w:val="00C36DEF"/>
    <w:rsid w:val="00C412EB"/>
    <w:rsid w:val="00C47F1D"/>
    <w:rsid w:val="00C51506"/>
    <w:rsid w:val="00C520D0"/>
    <w:rsid w:val="00C55960"/>
    <w:rsid w:val="00C6004A"/>
    <w:rsid w:val="00C618FA"/>
    <w:rsid w:val="00C653A3"/>
    <w:rsid w:val="00C65AA8"/>
    <w:rsid w:val="00C66337"/>
    <w:rsid w:val="00C723E8"/>
    <w:rsid w:val="00C809CE"/>
    <w:rsid w:val="00C878E3"/>
    <w:rsid w:val="00CA1598"/>
    <w:rsid w:val="00CA7BCA"/>
    <w:rsid w:val="00CB4791"/>
    <w:rsid w:val="00CC3828"/>
    <w:rsid w:val="00CC4E63"/>
    <w:rsid w:val="00CC55A3"/>
    <w:rsid w:val="00CD275D"/>
    <w:rsid w:val="00CD378A"/>
    <w:rsid w:val="00CE02CD"/>
    <w:rsid w:val="00CE6952"/>
    <w:rsid w:val="00CF49C1"/>
    <w:rsid w:val="00CF5F09"/>
    <w:rsid w:val="00D02DEE"/>
    <w:rsid w:val="00D064E2"/>
    <w:rsid w:val="00D13085"/>
    <w:rsid w:val="00D15950"/>
    <w:rsid w:val="00D33995"/>
    <w:rsid w:val="00D462FE"/>
    <w:rsid w:val="00D53FBA"/>
    <w:rsid w:val="00D54689"/>
    <w:rsid w:val="00D560CA"/>
    <w:rsid w:val="00D6055D"/>
    <w:rsid w:val="00D6158D"/>
    <w:rsid w:val="00D61F1D"/>
    <w:rsid w:val="00D6302B"/>
    <w:rsid w:val="00D63BDB"/>
    <w:rsid w:val="00D64232"/>
    <w:rsid w:val="00D6466C"/>
    <w:rsid w:val="00D747DA"/>
    <w:rsid w:val="00D74E09"/>
    <w:rsid w:val="00D7513D"/>
    <w:rsid w:val="00D80155"/>
    <w:rsid w:val="00D825B6"/>
    <w:rsid w:val="00D84549"/>
    <w:rsid w:val="00D91495"/>
    <w:rsid w:val="00D9497F"/>
    <w:rsid w:val="00D96422"/>
    <w:rsid w:val="00DA091C"/>
    <w:rsid w:val="00DA1615"/>
    <w:rsid w:val="00DA4797"/>
    <w:rsid w:val="00DA4B66"/>
    <w:rsid w:val="00DA7EF4"/>
    <w:rsid w:val="00DB24C2"/>
    <w:rsid w:val="00DB2A48"/>
    <w:rsid w:val="00DB2EEA"/>
    <w:rsid w:val="00DB5AEC"/>
    <w:rsid w:val="00DC0F35"/>
    <w:rsid w:val="00DC5A7D"/>
    <w:rsid w:val="00DC7683"/>
    <w:rsid w:val="00DC7810"/>
    <w:rsid w:val="00DC7FF9"/>
    <w:rsid w:val="00DD3803"/>
    <w:rsid w:val="00DE10F1"/>
    <w:rsid w:val="00DE15B5"/>
    <w:rsid w:val="00DE3351"/>
    <w:rsid w:val="00DE533E"/>
    <w:rsid w:val="00DE7A1B"/>
    <w:rsid w:val="00DF1DD9"/>
    <w:rsid w:val="00DF4B6E"/>
    <w:rsid w:val="00E05C4A"/>
    <w:rsid w:val="00E06F27"/>
    <w:rsid w:val="00E07E6D"/>
    <w:rsid w:val="00E13FD1"/>
    <w:rsid w:val="00E16406"/>
    <w:rsid w:val="00E16DA3"/>
    <w:rsid w:val="00E24F59"/>
    <w:rsid w:val="00E32B20"/>
    <w:rsid w:val="00E32CF1"/>
    <w:rsid w:val="00E4207A"/>
    <w:rsid w:val="00E42937"/>
    <w:rsid w:val="00E43B48"/>
    <w:rsid w:val="00E462FD"/>
    <w:rsid w:val="00E50402"/>
    <w:rsid w:val="00E5474D"/>
    <w:rsid w:val="00E56AE4"/>
    <w:rsid w:val="00E574BE"/>
    <w:rsid w:val="00E57B5F"/>
    <w:rsid w:val="00E6367E"/>
    <w:rsid w:val="00E67DA7"/>
    <w:rsid w:val="00E75A6C"/>
    <w:rsid w:val="00E816A5"/>
    <w:rsid w:val="00E85025"/>
    <w:rsid w:val="00E86C98"/>
    <w:rsid w:val="00E87A2A"/>
    <w:rsid w:val="00E9592D"/>
    <w:rsid w:val="00E95A6D"/>
    <w:rsid w:val="00E968FD"/>
    <w:rsid w:val="00EA29C6"/>
    <w:rsid w:val="00EA3156"/>
    <w:rsid w:val="00EA317F"/>
    <w:rsid w:val="00EB0EA6"/>
    <w:rsid w:val="00EB2B6F"/>
    <w:rsid w:val="00EB3476"/>
    <w:rsid w:val="00EB3D0F"/>
    <w:rsid w:val="00EB3F63"/>
    <w:rsid w:val="00EC6AC3"/>
    <w:rsid w:val="00ED02B6"/>
    <w:rsid w:val="00ED25EC"/>
    <w:rsid w:val="00ED2E43"/>
    <w:rsid w:val="00ED7188"/>
    <w:rsid w:val="00EE0750"/>
    <w:rsid w:val="00EE22E5"/>
    <w:rsid w:val="00EE4416"/>
    <w:rsid w:val="00EF41DD"/>
    <w:rsid w:val="00EF6BDB"/>
    <w:rsid w:val="00F01302"/>
    <w:rsid w:val="00F04014"/>
    <w:rsid w:val="00F05D28"/>
    <w:rsid w:val="00F132AD"/>
    <w:rsid w:val="00F16677"/>
    <w:rsid w:val="00F276F6"/>
    <w:rsid w:val="00F37F41"/>
    <w:rsid w:val="00F460B6"/>
    <w:rsid w:val="00F52984"/>
    <w:rsid w:val="00F55042"/>
    <w:rsid w:val="00F567C5"/>
    <w:rsid w:val="00F5697A"/>
    <w:rsid w:val="00F6012A"/>
    <w:rsid w:val="00F61877"/>
    <w:rsid w:val="00F6552C"/>
    <w:rsid w:val="00F6672E"/>
    <w:rsid w:val="00F7213B"/>
    <w:rsid w:val="00F757F4"/>
    <w:rsid w:val="00F76A2A"/>
    <w:rsid w:val="00F81097"/>
    <w:rsid w:val="00F91DD7"/>
    <w:rsid w:val="00FA50ED"/>
    <w:rsid w:val="00FA7EE3"/>
    <w:rsid w:val="00FB1EB1"/>
    <w:rsid w:val="00FB77CF"/>
    <w:rsid w:val="00FC0807"/>
    <w:rsid w:val="00FC3371"/>
    <w:rsid w:val="00FC3EEF"/>
    <w:rsid w:val="00FC7895"/>
    <w:rsid w:val="00FD1A7F"/>
    <w:rsid w:val="00FD5003"/>
    <w:rsid w:val="00FD5424"/>
    <w:rsid w:val="00FD69BC"/>
    <w:rsid w:val="00FE328F"/>
    <w:rsid w:val="00FE41CF"/>
    <w:rsid w:val="00FE44E7"/>
    <w:rsid w:val="00FE638C"/>
    <w:rsid w:val="00FF54BB"/>
    <w:rsid w:val="00FF6246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9D"/>
  </w:style>
  <w:style w:type="paragraph" w:styleId="Footer">
    <w:name w:val="footer"/>
    <w:basedOn w:val="Normal"/>
    <w:link w:val="FooterChar"/>
    <w:uiPriority w:val="99"/>
    <w:semiHidden/>
    <w:unhideWhenUsed/>
    <w:rsid w:val="002005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iptosubadi.blogspot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,www.sd-binatalenta.com" TargetMode="External"/><Relationship Id="rId12" Type="http://schemas.openxmlformats.org/officeDocument/2006/relationships/hyperlink" Target="http://www.zidd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.pembelajaran" TargetMode="External"/><Relationship Id="rId11" Type="http://schemas.openxmlformats.org/officeDocument/2006/relationships/hyperlink" Target="http://pakguruonline.pendidikan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nila.ac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ud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DiGiT</cp:lastModifiedBy>
  <cp:revision>145</cp:revision>
  <cp:lastPrinted>2012-10-08T08:26:00Z</cp:lastPrinted>
  <dcterms:created xsi:type="dcterms:W3CDTF">2012-01-02T09:15:00Z</dcterms:created>
  <dcterms:modified xsi:type="dcterms:W3CDTF">2013-01-06T08:11:00Z</dcterms:modified>
</cp:coreProperties>
</file>